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42" w:rsidRDefault="00801C42" w:rsidP="00801C42">
      <w:pPr>
        <w:pStyle w:val="21"/>
        <w:ind w:left="-900"/>
      </w:pPr>
      <w:r>
        <w:t>Периодическое  печатное издание нормативных правовых актов Усть-Ярульского сельсовета, утвержденное решением сессии депутатов Усть-Ярульского  сельского Совета   Ирбейского района от  20.12.2005 г. за № 25</w:t>
      </w:r>
    </w:p>
    <w:p w:rsidR="00801C42" w:rsidRDefault="00801C42" w:rsidP="00801C42">
      <w:pPr>
        <w:ind w:left="-900"/>
        <w:rPr>
          <w:sz w:val="18"/>
          <w:szCs w:val="20"/>
        </w:rPr>
      </w:pPr>
    </w:p>
    <w:p w:rsidR="00801C42" w:rsidRDefault="00801C42" w:rsidP="00801C42">
      <w:pPr>
        <w:ind w:left="-900"/>
        <w:rPr>
          <w:sz w:val="18"/>
          <w:szCs w:val="20"/>
        </w:rPr>
      </w:pPr>
      <w:r>
        <w:rPr>
          <w:sz w:val="18"/>
        </w:rPr>
        <w:t>Газета распространяется бесплатно.</w:t>
      </w:r>
    </w:p>
    <w:p w:rsidR="00801C42" w:rsidRDefault="00FA37C4" w:rsidP="00801C42">
      <w:pPr>
        <w:rPr>
          <w:sz w:val="40"/>
          <w:szCs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0.85pt;margin-top:11.25pt;width:399.75pt;height:54pt;z-index:251660288" fillcolor="#06c" strokecolor="#9cf" strokeweight="1.5pt">
            <v:shadow on="t" color="#900"/>
            <v:textpath style="font-family:&quot;Impact&quot;;v-text-kern:t" trim="t" fitpath="t" string="УСТЬ-ЯРУЛЬСКИЙ  ВЕСТНИК"/>
            <w10:wrap anchorx="page"/>
          </v:shape>
        </w:pict>
      </w:r>
    </w:p>
    <w:p w:rsidR="00801C42" w:rsidRDefault="00801C42" w:rsidP="00801C42">
      <w:pPr>
        <w:ind w:left="-900"/>
        <w:jc w:val="center"/>
        <w:rPr>
          <w:sz w:val="40"/>
          <w:szCs w:val="20"/>
        </w:rPr>
      </w:pPr>
    </w:p>
    <w:p w:rsidR="00801C42" w:rsidRDefault="00801C42" w:rsidP="00801C42">
      <w:pPr>
        <w:ind w:left="-900"/>
        <w:rPr>
          <w:sz w:val="20"/>
          <w:szCs w:val="28"/>
        </w:rPr>
      </w:pPr>
    </w:p>
    <w:p w:rsidR="00801C42" w:rsidRDefault="00801C42" w:rsidP="00801C42">
      <w:pPr>
        <w:ind w:left="-900"/>
        <w:rPr>
          <w:sz w:val="20"/>
          <w:szCs w:val="28"/>
        </w:rPr>
      </w:pPr>
    </w:p>
    <w:p w:rsidR="00801C42" w:rsidRDefault="009504B3" w:rsidP="00801C42">
      <w:pPr>
        <w:pStyle w:val="a3"/>
        <w:spacing w:before="0" w:beforeAutospacing="0" w:after="0" w:afterAutospacing="0"/>
        <w:ind w:left="-900"/>
      </w:pPr>
      <w:r w:rsidRPr="009504B3">
        <w:rPr>
          <w:noProof/>
        </w:rPr>
        <w:drawing>
          <wp:anchor distT="0" distB="0" distL="114300" distR="114300" simplePos="0" relativeHeight="251663360" behindDoc="0" locked="0" layoutInCell="0" allowOverlap="1" wp14:anchorId="1C909441" wp14:editId="719437B5">
            <wp:simplePos x="0" y="0"/>
            <wp:positionH relativeFrom="column">
              <wp:posOffset>2674620</wp:posOffset>
            </wp:positionH>
            <wp:positionV relativeFrom="paragraph">
              <wp:posOffset>60325</wp:posOffset>
            </wp:positionV>
            <wp:extent cx="584835" cy="711200"/>
            <wp:effectExtent l="0" t="0" r="571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584835" cy="711200"/>
                    </a:xfrm>
                    <a:prstGeom prst="rect">
                      <a:avLst/>
                    </a:prstGeom>
                    <a:noFill/>
                    <a:ln w="9525">
                      <a:noFill/>
                      <a:miter lim="800000"/>
                      <a:headEnd/>
                      <a:tailEnd/>
                    </a:ln>
                  </pic:spPr>
                </pic:pic>
              </a:graphicData>
            </a:graphic>
          </wp:anchor>
        </w:drawing>
      </w:r>
    </w:p>
    <w:p w:rsidR="00801C42" w:rsidRDefault="009504B3" w:rsidP="00801C42">
      <w:r>
        <w:t>29.10</w:t>
      </w:r>
      <w:r w:rsidR="00753204">
        <w:t>.20</w:t>
      </w:r>
      <w:r w:rsidR="004075DF">
        <w:t>21</w:t>
      </w:r>
      <w:r w:rsidR="00B21F5A">
        <w:t xml:space="preserve"> № </w:t>
      </w:r>
      <w:r>
        <w:t>16</w:t>
      </w:r>
      <w:r w:rsidR="002127DF">
        <w:t xml:space="preserve"> </w:t>
      </w:r>
      <w:r w:rsidR="004075DF">
        <w:t>(2021</w:t>
      </w:r>
      <w:r w:rsidR="00801C42">
        <w:t xml:space="preserve">) </w:t>
      </w:r>
    </w:p>
    <w:p w:rsidR="00B30567" w:rsidRDefault="00B30567" w:rsidP="00801C42"/>
    <w:tbl>
      <w:tblPr>
        <w:tblW w:w="9429" w:type="dxa"/>
        <w:tblLayout w:type="fixed"/>
        <w:tblCellMar>
          <w:left w:w="0" w:type="dxa"/>
          <w:right w:w="0" w:type="dxa"/>
        </w:tblCellMar>
        <w:tblLook w:val="0000" w:firstRow="0" w:lastRow="0" w:firstColumn="0" w:lastColumn="0" w:noHBand="0" w:noVBand="0"/>
      </w:tblPr>
      <w:tblGrid>
        <w:gridCol w:w="1063"/>
        <w:gridCol w:w="1030"/>
        <w:gridCol w:w="997"/>
        <w:gridCol w:w="991"/>
        <w:gridCol w:w="819"/>
        <w:gridCol w:w="969"/>
        <w:gridCol w:w="858"/>
        <w:gridCol w:w="908"/>
        <w:gridCol w:w="908"/>
        <w:gridCol w:w="886"/>
      </w:tblGrid>
      <w:tr w:rsidR="009504B3" w:rsidRPr="00EB02E2" w:rsidTr="009504B3">
        <w:trPr>
          <w:trHeight w:val="741"/>
        </w:trPr>
        <w:tc>
          <w:tcPr>
            <w:tcW w:w="9429" w:type="dxa"/>
            <w:gridSpan w:val="10"/>
            <w:vAlign w:val="bottom"/>
          </w:tcPr>
          <w:p w:rsidR="009504B3" w:rsidRDefault="009504B3" w:rsidP="0048495C">
            <w:pPr>
              <w:jc w:val="center"/>
              <w:rPr>
                <w:b/>
                <w:caps/>
                <w:sz w:val="36"/>
                <w:szCs w:val="36"/>
              </w:rPr>
            </w:pPr>
          </w:p>
          <w:p w:rsidR="009504B3" w:rsidRDefault="009504B3" w:rsidP="009504B3">
            <w:pPr>
              <w:rPr>
                <w:b/>
                <w:caps/>
                <w:sz w:val="36"/>
                <w:szCs w:val="36"/>
              </w:rPr>
            </w:pPr>
          </w:p>
          <w:p w:rsidR="009504B3" w:rsidRPr="00C269EF" w:rsidRDefault="009504B3" w:rsidP="0048495C">
            <w:pPr>
              <w:jc w:val="center"/>
              <w:rPr>
                <w:b/>
                <w:caps/>
                <w:sz w:val="36"/>
                <w:szCs w:val="36"/>
              </w:rPr>
            </w:pPr>
            <w:r w:rsidRPr="00C269EF">
              <w:rPr>
                <w:b/>
                <w:caps/>
                <w:sz w:val="36"/>
                <w:szCs w:val="36"/>
              </w:rPr>
              <w:t>Администрация</w:t>
            </w:r>
          </w:p>
        </w:tc>
      </w:tr>
      <w:tr w:rsidR="009504B3" w:rsidRPr="00EB02E2" w:rsidTr="009504B3">
        <w:trPr>
          <w:trHeight w:val="610"/>
        </w:trPr>
        <w:tc>
          <w:tcPr>
            <w:tcW w:w="9429" w:type="dxa"/>
            <w:gridSpan w:val="10"/>
            <w:vAlign w:val="bottom"/>
          </w:tcPr>
          <w:p w:rsidR="009504B3" w:rsidRPr="00C269EF" w:rsidRDefault="009504B3" w:rsidP="0048495C">
            <w:pPr>
              <w:jc w:val="center"/>
              <w:rPr>
                <w:sz w:val="32"/>
                <w:szCs w:val="32"/>
              </w:rPr>
            </w:pPr>
            <w:r w:rsidRPr="00C269EF">
              <w:rPr>
                <w:sz w:val="32"/>
                <w:szCs w:val="32"/>
              </w:rPr>
              <w:t>Усть-Ярульского сельсовета</w:t>
            </w:r>
          </w:p>
          <w:p w:rsidR="009504B3" w:rsidRDefault="009504B3" w:rsidP="009504B3">
            <w:pPr>
              <w:jc w:val="center"/>
              <w:rPr>
                <w:sz w:val="32"/>
                <w:szCs w:val="32"/>
              </w:rPr>
            </w:pPr>
            <w:r w:rsidRPr="00C269EF">
              <w:rPr>
                <w:sz w:val="32"/>
                <w:szCs w:val="32"/>
              </w:rPr>
              <w:t>Ирбейского района Красноярского края</w:t>
            </w:r>
          </w:p>
          <w:p w:rsidR="009504B3" w:rsidRPr="00C269EF" w:rsidRDefault="009504B3" w:rsidP="0048495C">
            <w:pPr>
              <w:jc w:val="center"/>
              <w:rPr>
                <w:sz w:val="32"/>
                <w:szCs w:val="32"/>
              </w:rPr>
            </w:pPr>
            <w:r w:rsidRPr="00077495">
              <w:rPr>
                <w:sz w:val="56"/>
                <w:szCs w:val="56"/>
              </w:rPr>
              <w:t>ПОСТАНОВЛЕНИЕ</w:t>
            </w:r>
          </w:p>
        </w:tc>
      </w:tr>
      <w:tr w:rsidR="009504B3" w:rsidRPr="00EB02E2" w:rsidTr="009504B3">
        <w:trPr>
          <w:trHeight w:val="374"/>
        </w:trPr>
        <w:tc>
          <w:tcPr>
            <w:tcW w:w="1063" w:type="dxa"/>
            <w:vAlign w:val="bottom"/>
          </w:tcPr>
          <w:p w:rsidR="009504B3" w:rsidRPr="00EB02E2" w:rsidRDefault="009504B3" w:rsidP="0048495C"/>
        </w:tc>
        <w:tc>
          <w:tcPr>
            <w:tcW w:w="1030" w:type="dxa"/>
            <w:vAlign w:val="bottom"/>
          </w:tcPr>
          <w:p w:rsidR="009504B3" w:rsidRPr="00EB02E2" w:rsidRDefault="009504B3" w:rsidP="0048495C"/>
        </w:tc>
        <w:tc>
          <w:tcPr>
            <w:tcW w:w="997" w:type="dxa"/>
            <w:vAlign w:val="bottom"/>
          </w:tcPr>
          <w:p w:rsidR="009504B3" w:rsidRPr="00EB02E2" w:rsidRDefault="009504B3" w:rsidP="0048495C"/>
        </w:tc>
        <w:tc>
          <w:tcPr>
            <w:tcW w:w="991" w:type="dxa"/>
            <w:vAlign w:val="bottom"/>
          </w:tcPr>
          <w:p w:rsidR="009504B3" w:rsidRPr="00EB02E2" w:rsidRDefault="009504B3" w:rsidP="0048495C"/>
        </w:tc>
        <w:tc>
          <w:tcPr>
            <w:tcW w:w="819" w:type="dxa"/>
            <w:vAlign w:val="bottom"/>
          </w:tcPr>
          <w:p w:rsidR="009504B3" w:rsidRPr="00EB02E2" w:rsidRDefault="009504B3" w:rsidP="0048495C"/>
        </w:tc>
        <w:tc>
          <w:tcPr>
            <w:tcW w:w="969" w:type="dxa"/>
            <w:vAlign w:val="bottom"/>
          </w:tcPr>
          <w:p w:rsidR="009504B3" w:rsidRPr="00EB02E2" w:rsidRDefault="009504B3" w:rsidP="0048495C"/>
        </w:tc>
        <w:tc>
          <w:tcPr>
            <w:tcW w:w="858" w:type="dxa"/>
            <w:vAlign w:val="bottom"/>
          </w:tcPr>
          <w:p w:rsidR="009504B3" w:rsidRPr="00EB02E2" w:rsidRDefault="009504B3" w:rsidP="0048495C"/>
        </w:tc>
        <w:tc>
          <w:tcPr>
            <w:tcW w:w="908" w:type="dxa"/>
            <w:vAlign w:val="bottom"/>
          </w:tcPr>
          <w:p w:rsidR="009504B3" w:rsidRPr="00EB02E2" w:rsidRDefault="009504B3" w:rsidP="0048495C"/>
        </w:tc>
        <w:tc>
          <w:tcPr>
            <w:tcW w:w="908" w:type="dxa"/>
            <w:vAlign w:val="bottom"/>
          </w:tcPr>
          <w:p w:rsidR="009504B3" w:rsidRPr="00EB02E2" w:rsidRDefault="009504B3" w:rsidP="0048495C"/>
        </w:tc>
        <w:tc>
          <w:tcPr>
            <w:tcW w:w="886" w:type="dxa"/>
            <w:vAlign w:val="bottom"/>
          </w:tcPr>
          <w:p w:rsidR="009504B3" w:rsidRPr="00EB02E2" w:rsidRDefault="009504B3" w:rsidP="0048495C"/>
        </w:tc>
      </w:tr>
      <w:tr w:rsidR="009504B3" w:rsidRPr="00EB02E2" w:rsidTr="009504B3">
        <w:trPr>
          <w:trHeight w:val="363"/>
        </w:trPr>
        <w:tc>
          <w:tcPr>
            <w:tcW w:w="4081" w:type="dxa"/>
            <w:gridSpan w:val="4"/>
            <w:vAlign w:val="center"/>
          </w:tcPr>
          <w:p w:rsidR="009504B3" w:rsidRPr="00EB02E2" w:rsidRDefault="009504B3" w:rsidP="0048495C">
            <w:pPr>
              <w:rPr>
                <w:sz w:val="28"/>
                <w:szCs w:val="28"/>
              </w:rPr>
            </w:pPr>
            <w:r>
              <w:rPr>
                <w:sz w:val="28"/>
                <w:szCs w:val="28"/>
              </w:rPr>
              <w:t>17.10.</w:t>
            </w:r>
            <w:r w:rsidRPr="00EB02E2">
              <w:rPr>
                <w:sz w:val="28"/>
                <w:szCs w:val="28"/>
              </w:rPr>
              <w:t>2021</w:t>
            </w:r>
            <w:r>
              <w:rPr>
                <w:sz w:val="28"/>
                <w:szCs w:val="28"/>
              </w:rPr>
              <w:t xml:space="preserve"> г.</w:t>
            </w:r>
            <w:r w:rsidRPr="00EB02E2">
              <w:rPr>
                <w:sz w:val="28"/>
                <w:szCs w:val="28"/>
              </w:rPr>
              <w:t xml:space="preserve"> </w:t>
            </w:r>
          </w:p>
        </w:tc>
        <w:tc>
          <w:tcPr>
            <w:tcW w:w="1788" w:type="dxa"/>
            <w:gridSpan w:val="2"/>
            <w:vAlign w:val="center"/>
          </w:tcPr>
          <w:p w:rsidR="009504B3" w:rsidRPr="00402865" w:rsidRDefault="009504B3" w:rsidP="0048495C">
            <w:pPr>
              <w:rPr>
                <w:sz w:val="28"/>
                <w:szCs w:val="28"/>
              </w:rPr>
            </w:pPr>
            <w:r>
              <w:rPr>
                <w:sz w:val="28"/>
                <w:szCs w:val="28"/>
              </w:rPr>
              <w:t xml:space="preserve"> </w:t>
            </w:r>
            <w:r w:rsidRPr="00402865">
              <w:rPr>
                <w:sz w:val="28"/>
                <w:szCs w:val="28"/>
              </w:rPr>
              <w:t xml:space="preserve">с. </w:t>
            </w:r>
            <w:r>
              <w:rPr>
                <w:sz w:val="28"/>
                <w:szCs w:val="28"/>
              </w:rPr>
              <w:t>Усть-Яруль</w:t>
            </w:r>
          </w:p>
        </w:tc>
        <w:tc>
          <w:tcPr>
            <w:tcW w:w="858" w:type="dxa"/>
            <w:vAlign w:val="center"/>
          </w:tcPr>
          <w:p w:rsidR="009504B3" w:rsidRPr="00EB02E2" w:rsidRDefault="009504B3" w:rsidP="0048495C">
            <w:pPr>
              <w:rPr>
                <w:sz w:val="28"/>
                <w:szCs w:val="28"/>
              </w:rPr>
            </w:pPr>
          </w:p>
        </w:tc>
        <w:tc>
          <w:tcPr>
            <w:tcW w:w="908" w:type="dxa"/>
            <w:vAlign w:val="center"/>
          </w:tcPr>
          <w:p w:rsidR="009504B3" w:rsidRPr="00EB02E2" w:rsidRDefault="009504B3" w:rsidP="0048495C">
            <w:pPr>
              <w:rPr>
                <w:sz w:val="28"/>
                <w:szCs w:val="28"/>
              </w:rPr>
            </w:pPr>
          </w:p>
        </w:tc>
        <w:tc>
          <w:tcPr>
            <w:tcW w:w="1794" w:type="dxa"/>
            <w:gridSpan w:val="2"/>
            <w:vAlign w:val="center"/>
          </w:tcPr>
          <w:p w:rsidR="009504B3" w:rsidRPr="00EB02E2" w:rsidRDefault="009504B3" w:rsidP="0048495C">
            <w:pPr>
              <w:ind w:right="-91"/>
              <w:rPr>
                <w:sz w:val="28"/>
                <w:szCs w:val="28"/>
              </w:rPr>
            </w:pPr>
            <w:r>
              <w:rPr>
                <w:sz w:val="28"/>
                <w:szCs w:val="28"/>
              </w:rPr>
              <w:t xml:space="preserve">      №  18</w:t>
            </w:r>
            <w:r w:rsidRPr="00EB02E2">
              <w:rPr>
                <w:sz w:val="28"/>
                <w:szCs w:val="28"/>
              </w:rPr>
              <w:t>-пг</w:t>
            </w:r>
          </w:p>
        </w:tc>
      </w:tr>
    </w:tbl>
    <w:p w:rsidR="009504B3" w:rsidRPr="00054841" w:rsidRDefault="009504B3" w:rsidP="009504B3">
      <w:pPr>
        <w:widowControl w:val="0"/>
        <w:autoSpaceDE w:val="0"/>
        <w:autoSpaceDN w:val="0"/>
        <w:adjustRightInd w:val="0"/>
        <w:jc w:val="center"/>
        <w:rPr>
          <w:sz w:val="28"/>
          <w:szCs w:val="28"/>
        </w:rPr>
      </w:pPr>
    </w:p>
    <w:p w:rsidR="009504B3" w:rsidRDefault="009504B3" w:rsidP="009504B3">
      <w:pPr>
        <w:jc w:val="center"/>
        <w:rPr>
          <w:b/>
          <w:sz w:val="28"/>
          <w:szCs w:val="28"/>
        </w:rPr>
      </w:pPr>
      <w:r w:rsidRPr="00E70234">
        <w:rPr>
          <w:b/>
          <w:sz w:val="28"/>
          <w:szCs w:val="28"/>
        </w:rPr>
        <w:t xml:space="preserve">Об утверждении Порядка присвоения идентификационных номеров автомобильным дорогам общего пользования местного значения </w:t>
      </w:r>
    </w:p>
    <w:p w:rsidR="009504B3" w:rsidRPr="00E70234" w:rsidRDefault="009504B3" w:rsidP="009504B3">
      <w:pPr>
        <w:jc w:val="center"/>
        <w:rPr>
          <w:b/>
          <w:sz w:val="28"/>
          <w:szCs w:val="28"/>
        </w:rPr>
      </w:pPr>
      <w:r>
        <w:rPr>
          <w:b/>
          <w:sz w:val="28"/>
          <w:szCs w:val="28"/>
        </w:rPr>
        <w:t>Усть-Ярульского</w:t>
      </w:r>
      <w:r w:rsidRPr="00E70234">
        <w:rPr>
          <w:b/>
          <w:sz w:val="28"/>
          <w:szCs w:val="28"/>
        </w:rPr>
        <w:t xml:space="preserve"> сельсовета Ирбейского района Красноярского края </w:t>
      </w:r>
    </w:p>
    <w:p w:rsidR="009504B3" w:rsidRPr="00E70234" w:rsidRDefault="009504B3" w:rsidP="009504B3">
      <w:pPr>
        <w:jc w:val="center"/>
        <w:rPr>
          <w:b/>
          <w:sz w:val="28"/>
          <w:szCs w:val="28"/>
        </w:rPr>
      </w:pPr>
    </w:p>
    <w:p w:rsidR="009504B3" w:rsidRPr="00E70234" w:rsidRDefault="009504B3" w:rsidP="009504B3">
      <w:pPr>
        <w:jc w:val="both"/>
        <w:rPr>
          <w:sz w:val="28"/>
          <w:szCs w:val="28"/>
        </w:rPr>
      </w:pPr>
      <w:r w:rsidRPr="00E70234">
        <w:rPr>
          <w:sz w:val="28"/>
          <w:szCs w:val="28"/>
        </w:rPr>
        <w:t xml:space="preserve">   В соответствии с Федеральным законом от 06.10.2003 г № 131 –Ф «об общих принципах организации местного самоуправления в Российской Федерации», Федеральным законом от 08.11.2007 г № 257-ФЗ «Об автомобильных дорогах и о дорожной деятельности в Российской Федерации», Приказом Министерства транспорта РФ от 07.02.2007 г № 16 уставом </w:t>
      </w:r>
      <w:r>
        <w:rPr>
          <w:sz w:val="28"/>
          <w:szCs w:val="28"/>
        </w:rPr>
        <w:t>Усть-Ярульского</w:t>
      </w:r>
      <w:r w:rsidRPr="00E70234">
        <w:rPr>
          <w:sz w:val="28"/>
          <w:szCs w:val="28"/>
        </w:rPr>
        <w:t xml:space="preserve"> сельсовета Ирбейского района Красноярского края</w:t>
      </w:r>
    </w:p>
    <w:p w:rsidR="009504B3" w:rsidRPr="00E70234" w:rsidRDefault="009504B3" w:rsidP="009504B3">
      <w:pPr>
        <w:rPr>
          <w:sz w:val="28"/>
          <w:szCs w:val="28"/>
        </w:rPr>
      </w:pPr>
      <w:r w:rsidRPr="00E70234">
        <w:rPr>
          <w:b/>
          <w:sz w:val="28"/>
          <w:szCs w:val="28"/>
        </w:rPr>
        <w:t>ПОСТАНОВЛЯЮ</w:t>
      </w:r>
      <w:r w:rsidRPr="00E70234">
        <w:rPr>
          <w:sz w:val="28"/>
          <w:szCs w:val="28"/>
        </w:rPr>
        <w:t>:</w:t>
      </w:r>
    </w:p>
    <w:p w:rsidR="009504B3" w:rsidRPr="00E70234" w:rsidRDefault="009504B3" w:rsidP="009504B3">
      <w:pPr>
        <w:jc w:val="both"/>
        <w:rPr>
          <w:sz w:val="28"/>
          <w:szCs w:val="28"/>
        </w:rPr>
      </w:pPr>
      <w:r w:rsidRPr="00E70234">
        <w:rPr>
          <w:sz w:val="28"/>
          <w:szCs w:val="28"/>
        </w:rPr>
        <w:t xml:space="preserve">1. Утвердить Порядок присвоения идентификационных номеров автомобильным дорогам общего пользования местного значения </w:t>
      </w:r>
      <w:r>
        <w:rPr>
          <w:sz w:val="28"/>
          <w:szCs w:val="28"/>
        </w:rPr>
        <w:t>Усть-Ярульского</w:t>
      </w:r>
      <w:r w:rsidRPr="00E70234">
        <w:rPr>
          <w:sz w:val="28"/>
          <w:szCs w:val="28"/>
        </w:rPr>
        <w:t xml:space="preserve"> сельсовета Ирбейского района Красноярского края согласно приложению № 1.</w:t>
      </w:r>
    </w:p>
    <w:p w:rsidR="009504B3" w:rsidRPr="00E70234" w:rsidRDefault="009504B3" w:rsidP="009504B3">
      <w:pPr>
        <w:jc w:val="both"/>
        <w:rPr>
          <w:sz w:val="28"/>
          <w:szCs w:val="28"/>
        </w:rPr>
      </w:pPr>
      <w:r w:rsidRPr="00E70234">
        <w:rPr>
          <w:sz w:val="28"/>
          <w:szCs w:val="28"/>
        </w:rPr>
        <w:t xml:space="preserve">2. Присвоить автомобильным дорогам общего пользования местного значения </w:t>
      </w:r>
      <w:r>
        <w:rPr>
          <w:sz w:val="28"/>
          <w:szCs w:val="28"/>
        </w:rPr>
        <w:t>Усть-Ярульского</w:t>
      </w:r>
      <w:r w:rsidRPr="00E70234">
        <w:rPr>
          <w:sz w:val="28"/>
          <w:szCs w:val="28"/>
        </w:rPr>
        <w:t xml:space="preserve"> сельсовета Ирбейского района Красноярского края  области идентификационны</w:t>
      </w:r>
      <w:r>
        <w:rPr>
          <w:sz w:val="28"/>
          <w:szCs w:val="28"/>
        </w:rPr>
        <w:t>е номера согласно приложению № 2</w:t>
      </w:r>
      <w:r w:rsidRPr="00E70234">
        <w:rPr>
          <w:sz w:val="28"/>
          <w:szCs w:val="28"/>
        </w:rPr>
        <w:t>.</w:t>
      </w:r>
    </w:p>
    <w:p w:rsidR="009504B3" w:rsidRPr="00E70234" w:rsidRDefault="009504B3" w:rsidP="009504B3">
      <w:pPr>
        <w:jc w:val="both"/>
        <w:rPr>
          <w:sz w:val="28"/>
          <w:szCs w:val="28"/>
        </w:rPr>
      </w:pPr>
      <w:r w:rsidRPr="00E70234">
        <w:rPr>
          <w:sz w:val="28"/>
          <w:szCs w:val="28"/>
        </w:rPr>
        <w:t>2.  Опубликовать настоящее постановление в периодическом печатном издании  «</w:t>
      </w:r>
      <w:r w:rsidRPr="00E70234">
        <w:rPr>
          <w:sz w:val="28"/>
          <w:szCs w:val="20"/>
        </w:rPr>
        <w:t>Усть-Ярульский Вестник</w:t>
      </w:r>
      <w:r w:rsidRPr="00E70234">
        <w:rPr>
          <w:sz w:val="28"/>
          <w:szCs w:val="28"/>
        </w:rPr>
        <w:t xml:space="preserve">» и на официальном сайте администрации </w:t>
      </w:r>
      <w:r>
        <w:rPr>
          <w:sz w:val="28"/>
          <w:szCs w:val="28"/>
        </w:rPr>
        <w:t>Усть-Ярульского</w:t>
      </w:r>
      <w:r w:rsidRPr="00E70234">
        <w:rPr>
          <w:sz w:val="28"/>
          <w:szCs w:val="28"/>
        </w:rPr>
        <w:t xml:space="preserve"> сельсовета Ирбейского района Красноярского края в сети «интернет».</w:t>
      </w:r>
    </w:p>
    <w:p w:rsidR="009504B3" w:rsidRPr="00E70234" w:rsidRDefault="009504B3" w:rsidP="009504B3">
      <w:pPr>
        <w:rPr>
          <w:sz w:val="28"/>
          <w:szCs w:val="28"/>
        </w:rPr>
      </w:pPr>
      <w:r w:rsidRPr="00E70234">
        <w:rPr>
          <w:sz w:val="28"/>
          <w:szCs w:val="28"/>
        </w:rPr>
        <w:t xml:space="preserve">3. </w:t>
      </w:r>
      <w:proofErr w:type="gramStart"/>
      <w:r w:rsidRPr="00E70234">
        <w:rPr>
          <w:sz w:val="28"/>
          <w:szCs w:val="28"/>
        </w:rPr>
        <w:t>Контроль за</w:t>
      </w:r>
      <w:proofErr w:type="gramEnd"/>
      <w:r w:rsidRPr="00E70234">
        <w:rPr>
          <w:sz w:val="28"/>
          <w:szCs w:val="28"/>
        </w:rPr>
        <w:t xml:space="preserve"> исполнением настоящего постановления оставляю за собой.</w:t>
      </w:r>
    </w:p>
    <w:p w:rsidR="009504B3" w:rsidRPr="00E70234" w:rsidRDefault="009504B3" w:rsidP="009504B3">
      <w:pPr>
        <w:rPr>
          <w:sz w:val="28"/>
          <w:szCs w:val="28"/>
        </w:rPr>
      </w:pPr>
    </w:p>
    <w:p w:rsidR="009504B3" w:rsidRPr="00E70234" w:rsidRDefault="009504B3" w:rsidP="009504B3">
      <w:pPr>
        <w:rPr>
          <w:sz w:val="28"/>
          <w:szCs w:val="28"/>
        </w:rPr>
      </w:pPr>
    </w:p>
    <w:p w:rsidR="009504B3" w:rsidRPr="00E70234" w:rsidRDefault="009504B3" w:rsidP="009504B3">
      <w:pPr>
        <w:rPr>
          <w:sz w:val="28"/>
          <w:szCs w:val="28"/>
        </w:rPr>
      </w:pPr>
    </w:p>
    <w:p w:rsidR="009504B3" w:rsidRPr="009504B3" w:rsidRDefault="009504B3" w:rsidP="009504B3">
      <w:pPr>
        <w:rPr>
          <w:sz w:val="28"/>
          <w:szCs w:val="28"/>
        </w:rPr>
      </w:pPr>
      <w:r>
        <w:rPr>
          <w:sz w:val="28"/>
          <w:szCs w:val="28"/>
        </w:rPr>
        <w:t xml:space="preserve">      </w:t>
      </w:r>
      <w:proofErr w:type="spellStart"/>
      <w:r>
        <w:rPr>
          <w:sz w:val="28"/>
          <w:szCs w:val="28"/>
        </w:rPr>
        <w:t>Врио</w:t>
      </w:r>
      <w:proofErr w:type="spellEnd"/>
      <w:r>
        <w:rPr>
          <w:sz w:val="28"/>
          <w:szCs w:val="28"/>
        </w:rPr>
        <w:t xml:space="preserve"> главы</w:t>
      </w:r>
      <w:r w:rsidRPr="00E70234">
        <w:rPr>
          <w:sz w:val="28"/>
          <w:szCs w:val="28"/>
        </w:rPr>
        <w:t xml:space="preserve">   сельсовета                      </w:t>
      </w:r>
      <w:r>
        <w:rPr>
          <w:sz w:val="28"/>
          <w:szCs w:val="28"/>
        </w:rPr>
        <w:t xml:space="preserve">                            </w:t>
      </w:r>
      <w:r w:rsidRPr="00E70234">
        <w:rPr>
          <w:sz w:val="28"/>
          <w:szCs w:val="28"/>
        </w:rPr>
        <w:t xml:space="preserve">            </w:t>
      </w:r>
      <w:r>
        <w:rPr>
          <w:sz w:val="28"/>
          <w:szCs w:val="28"/>
        </w:rPr>
        <w:t>А.В. Антонюк</w:t>
      </w:r>
    </w:p>
    <w:p w:rsidR="009504B3" w:rsidRPr="00E70234" w:rsidRDefault="009504B3" w:rsidP="009504B3">
      <w:pPr>
        <w:spacing w:line="276" w:lineRule="auto"/>
        <w:rPr>
          <w:sz w:val="28"/>
          <w:szCs w:val="28"/>
        </w:rPr>
      </w:pPr>
      <w:r w:rsidRPr="00E70234">
        <w:rPr>
          <w:sz w:val="28"/>
          <w:szCs w:val="28"/>
        </w:rPr>
        <w:lastRenderedPageBreak/>
        <w:t xml:space="preserve">                                                                                               Приложение № 1</w:t>
      </w:r>
    </w:p>
    <w:p w:rsidR="009504B3" w:rsidRPr="00E70234" w:rsidRDefault="009504B3" w:rsidP="009504B3">
      <w:pPr>
        <w:spacing w:line="276" w:lineRule="auto"/>
        <w:rPr>
          <w:sz w:val="28"/>
          <w:szCs w:val="28"/>
        </w:rPr>
      </w:pPr>
      <w:r w:rsidRPr="00E70234">
        <w:rPr>
          <w:sz w:val="28"/>
          <w:szCs w:val="28"/>
        </w:rPr>
        <w:t xml:space="preserve">                                                                                               К постановлению </w:t>
      </w:r>
    </w:p>
    <w:p w:rsidR="009504B3" w:rsidRPr="00E70234" w:rsidRDefault="009504B3" w:rsidP="009504B3">
      <w:pPr>
        <w:spacing w:line="276" w:lineRule="auto"/>
        <w:rPr>
          <w:sz w:val="28"/>
          <w:szCs w:val="28"/>
        </w:rPr>
      </w:pPr>
    </w:p>
    <w:p w:rsidR="009504B3" w:rsidRPr="00E70234" w:rsidRDefault="009504B3" w:rsidP="009504B3">
      <w:pPr>
        <w:spacing w:line="276" w:lineRule="auto"/>
        <w:rPr>
          <w:sz w:val="28"/>
          <w:szCs w:val="28"/>
        </w:rPr>
      </w:pPr>
    </w:p>
    <w:p w:rsidR="009504B3" w:rsidRPr="00E70234" w:rsidRDefault="009504B3" w:rsidP="009504B3">
      <w:pPr>
        <w:spacing w:line="276" w:lineRule="auto"/>
        <w:rPr>
          <w:b/>
          <w:sz w:val="28"/>
          <w:szCs w:val="28"/>
        </w:rPr>
      </w:pPr>
      <w:r w:rsidRPr="00E70234">
        <w:rPr>
          <w:b/>
          <w:sz w:val="28"/>
          <w:szCs w:val="28"/>
        </w:rPr>
        <w:t xml:space="preserve">                                                           Порядок</w:t>
      </w:r>
    </w:p>
    <w:p w:rsidR="009504B3" w:rsidRPr="00E70234" w:rsidRDefault="009504B3" w:rsidP="009504B3">
      <w:pPr>
        <w:spacing w:line="276" w:lineRule="auto"/>
        <w:jc w:val="center"/>
        <w:rPr>
          <w:b/>
          <w:sz w:val="28"/>
          <w:szCs w:val="28"/>
        </w:rPr>
      </w:pPr>
      <w:r w:rsidRPr="00E70234">
        <w:rPr>
          <w:b/>
          <w:sz w:val="28"/>
          <w:szCs w:val="28"/>
        </w:rPr>
        <w:t>Присвоения автомобильным дорогам общего пользования местного значения идентификационных номеров Усть-Ярульского</w:t>
      </w:r>
      <w:r w:rsidRPr="00E70234">
        <w:rPr>
          <w:sz w:val="28"/>
          <w:szCs w:val="28"/>
        </w:rPr>
        <w:t xml:space="preserve"> </w:t>
      </w:r>
      <w:r w:rsidRPr="00E70234">
        <w:rPr>
          <w:b/>
          <w:sz w:val="28"/>
          <w:szCs w:val="28"/>
        </w:rPr>
        <w:t>сельсовета</w:t>
      </w:r>
      <w:r w:rsidRPr="00E70234">
        <w:rPr>
          <w:sz w:val="28"/>
          <w:szCs w:val="28"/>
        </w:rPr>
        <w:t xml:space="preserve"> </w:t>
      </w:r>
      <w:r w:rsidRPr="00E70234">
        <w:rPr>
          <w:b/>
          <w:sz w:val="28"/>
          <w:szCs w:val="28"/>
        </w:rPr>
        <w:t>Ирбейского района Красноярского края</w:t>
      </w:r>
      <w:r w:rsidRPr="00E70234">
        <w:rPr>
          <w:sz w:val="28"/>
          <w:szCs w:val="28"/>
        </w:rPr>
        <w:t xml:space="preserve"> </w:t>
      </w:r>
    </w:p>
    <w:p w:rsidR="009504B3" w:rsidRPr="00E70234" w:rsidRDefault="009504B3" w:rsidP="009504B3">
      <w:pPr>
        <w:spacing w:line="276" w:lineRule="auto"/>
        <w:jc w:val="both"/>
        <w:rPr>
          <w:sz w:val="28"/>
          <w:szCs w:val="28"/>
        </w:rPr>
      </w:pPr>
      <w:proofErr w:type="gramStart"/>
      <w:r w:rsidRPr="00E70234">
        <w:rPr>
          <w:sz w:val="28"/>
          <w:szCs w:val="28"/>
        </w:rPr>
        <w:t>1.Порядок присвоения автомобильным дорогам идентификационных номеров (далее – порядок) разработан на основании и во исполнение постановления правительства российской Федерации от 11 апреля 2006 г № 209 «О некоторых вопросах, связанных с классификацией автомобильных дорог в российской федерации (собрание законодательства Российской Федерации,2006, № 16 ст.1747) для целей учета автомобильных дорог, Приказа министерства транспорта РФ от 07.02.2007 г № 16 «об утверждении правил</w:t>
      </w:r>
      <w:proofErr w:type="gramEnd"/>
      <w:r w:rsidRPr="00E70234">
        <w:rPr>
          <w:sz w:val="28"/>
          <w:szCs w:val="28"/>
        </w:rPr>
        <w:t xml:space="preserve"> присвоения автомобильным дорогам идентификационных номеров».</w:t>
      </w:r>
    </w:p>
    <w:p w:rsidR="009504B3" w:rsidRPr="00E70234" w:rsidRDefault="009504B3" w:rsidP="009504B3">
      <w:pPr>
        <w:spacing w:line="276" w:lineRule="auto"/>
        <w:jc w:val="both"/>
        <w:rPr>
          <w:sz w:val="28"/>
          <w:szCs w:val="28"/>
        </w:rPr>
      </w:pPr>
      <w:r w:rsidRPr="00E70234">
        <w:rPr>
          <w:sz w:val="28"/>
          <w:szCs w:val="28"/>
        </w:rPr>
        <w:t>2.</w:t>
      </w:r>
      <w:proofErr w:type="gramStart"/>
      <w:r w:rsidRPr="00E70234">
        <w:rPr>
          <w:sz w:val="28"/>
          <w:szCs w:val="28"/>
        </w:rPr>
        <w:t>Идентификационный</w:t>
      </w:r>
      <w:proofErr w:type="gramEnd"/>
      <w:r w:rsidRPr="00E70234">
        <w:rPr>
          <w:sz w:val="28"/>
          <w:szCs w:val="28"/>
        </w:rPr>
        <w:t xml:space="preserve"> номера присваиваются автомобильным дорогам:</w:t>
      </w:r>
    </w:p>
    <w:p w:rsidR="009504B3" w:rsidRPr="00E70234" w:rsidRDefault="009504B3" w:rsidP="009504B3">
      <w:pPr>
        <w:spacing w:line="276" w:lineRule="auto"/>
        <w:jc w:val="both"/>
        <w:rPr>
          <w:sz w:val="28"/>
          <w:szCs w:val="28"/>
        </w:rPr>
      </w:pPr>
      <w:r w:rsidRPr="00E70234">
        <w:rPr>
          <w:sz w:val="28"/>
          <w:szCs w:val="28"/>
        </w:rPr>
        <w:t>- федерального значения – Федеральным дорожным агентством;</w:t>
      </w:r>
    </w:p>
    <w:p w:rsidR="009504B3" w:rsidRPr="00E70234" w:rsidRDefault="009504B3" w:rsidP="009504B3">
      <w:pPr>
        <w:spacing w:line="276" w:lineRule="auto"/>
        <w:jc w:val="both"/>
        <w:rPr>
          <w:sz w:val="28"/>
          <w:szCs w:val="28"/>
        </w:rPr>
      </w:pPr>
      <w:r w:rsidRPr="00E70234">
        <w:rPr>
          <w:sz w:val="28"/>
          <w:szCs w:val="28"/>
        </w:rPr>
        <w:t>- регионального или межмуниципального значения – соответствующими органами исполнительной власти субъектов Российской Федерации;</w:t>
      </w:r>
    </w:p>
    <w:p w:rsidR="009504B3" w:rsidRPr="00E70234" w:rsidRDefault="009504B3" w:rsidP="009504B3">
      <w:pPr>
        <w:spacing w:line="276" w:lineRule="auto"/>
        <w:jc w:val="both"/>
        <w:rPr>
          <w:sz w:val="28"/>
          <w:szCs w:val="28"/>
        </w:rPr>
      </w:pPr>
      <w:r w:rsidRPr="00E70234">
        <w:rPr>
          <w:sz w:val="28"/>
          <w:szCs w:val="28"/>
        </w:rPr>
        <w:t xml:space="preserve"> - поселений – органами местного самоуправления поселений;</w:t>
      </w:r>
    </w:p>
    <w:p w:rsidR="009504B3" w:rsidRPr="00E70234" w:rsidRDefault="009504B3" w:rsidP="009504B3">
      <w:pPr>
        <w:spacing w:line="276" w:lineRule="auto"/>
        <w:jc w:val="both"/>
        <w:rPr>
          <w:sz w:val="28"/>
          <w:szCs w:val="28"/>
        </w:rPr>
      </w:pPr>
      <w:r w:rsidRPr="00E70234">
        <w:rPr>
          <w:sz w:val="28"/>
          <w:szCs w:val="28"/>
        </w:rPr>
        <w:t>- муниципальных районов – органами местного самоуправления муниципальных районов;</w:t>
      </w:r>
    </w:p>
    <w:p w:rsidR="009504B3" w:rsidRPr="00E70234" w:rsidRDefault="009504B3" w:rsidP="009504B3">
      <w:pPr>
        <w:spacing w:line="276" w:lineRule="auto"/>
        <w:jc w:val="both"/>
        <w:rPr>
          <w:sz w:val="28"/>
          <w:szCs w:val="28"/>
        </w:rPr>
      </w:pPr>
      <w:r w:rsidRPr="00E70234">
        <w:rPr>
          <w:sz w:val="28"/>
          <w:szCs w:val="28"/>
        </w:rPr>
        <w:t>- городских округов – органами местного самоуправления городских округов;</w:t>
      </w:r>
    </w:p>
    <w:p w:rsidR="009504B3" w:rsidRPr="00E70234" w:rsidRDefault="009504B3" w:rsidP="009504B3">
      <w:pPr>
        <w:spacing w:line="276" w:lineRule="auto"/>
        <w:jc w:val="both"/>
        <w:rPr>
          <w:sz w:val="28"/>
          <w:szCs w:val="28"/>
        </w:rPr>
      </w:pPr>
      <w:r w:rsidRPr="00E70234">
        <w:rPr>
          <w:sz w:val="28"/>
          <w:szCs w:val="28"/>
        </w:rPr>
        <w:t>- частной и иной формы собственности – юридическими и физическими лицами, владеющими автомобильными дорогами на праве собственности.</w:t>
      </w:r>
    </w:p>
    <w:p w:rsidR="009504B3" w:rsidRPr="00E70234" w:rsidRDefault="009504B3" w:rsidP="009504B3">
      <w:pPr>
        <w:spacing w:line="276" w:lineRule="auto"/>
        <w:jc w:val="both"/>
        <w:rPr>
          <w:sz w:val="28"/>
          <w:szCs w:val="28"/>
        </w:rPr>
      </w:pPr>
      <w:r w:rsidRPr="00E70234">
        <w:rPr>
          <w:sz w:val="28"/>
          <w:szCs w:val="28"/>
        </w:rPr>
        <w:t>3. Идентификационный номер автомобильной дороги состоит из четырех разрядов. Каждый разряд идентификационного номера автомобильной дороги отделяется от предыдущего одним пробелом.</w:t>
      </w:r>
    </w:p>
    <w:p w:rsidR="009504B3" w:rsidRPr="00E70234" w:rsidRDefault="009504B3" w:rsidP="009504B3">
      <w:pPr>
        <w:spacing w:line="276" w:lineRule="auto"/>
        <w:jc w:val="both"/>
        <w:rPr>
          <w:sz w:val="28"/>
          <w:szCs w:val="28"/>
        </w:rPr>
      </w:pPr>
      <w:r w:rsidRPr="00E70234">
        <w:rPr>
          <w:sz w:val="28"/>
          <w:szCs w:val="28"/>
        </w:rPr>
        <w:t>Разряд идентификационного номера автомобильной дороги состоит из заглавных букв русского алфавита и (или) арабских цифр. Предметное буквенное и (или) цифровое обозначение в одном разряде идентификационного номера автомобильной дороги может отделяться дефисом.</w:t>
      </w:r>
    </w:p>
    <w:p w:rsidR="009504B3" w:rsidRPr="00E70234" w:rsidRDefault="009504B3" w:rsidP="009504B3">
      <w:pPr>
        <w:spacing w:line="276" w:lineRule="auto"/>
        <w:jc w:val="both"/>
        <w:rPr>
          <w:sz w:val="28"/>
          <w:szCs w:val="28"/>
        </w:rPr>
      </w:pPr>
      <w:r w:rsidRPr="00E70234">
        <w:rPr>
          <w:sz w:val="28"/>
          <w:szCs w:val="28"/>
        </w:rPr>
        <w:t>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идентификационного классификационного признака автомобильной дороги или иных данных об автомобильной дороге.</w:t>
      </w:r>
    </w:p>
    <w:p w:rsidR="009504B3" w:rsidRPr="00E70234" w:rsidRDefault="009504B3" w:rsidP="009504B3">
      <w:pPr>
        <w:spacing w:line="276" w:lineRule="auto"/>
        <w:jc w:val="both"/>
        <w:rPr>
          <w:sz w:val="28"/>
          <w:szCs w:val="28"/>
        </w:rPr>
      </w:pPr>
      <w:r w:rsidRPr="00E70234">
        <w:rPr>
          <w:b/>
          <w:sz w:val="28"/>
          <w:szCs w:val="28"/>
        </w:rPr>
        <w:t xml:space="preserve">Первый разряд идентификационного номера </w:t>
      </w:r>
      <w:r w:rsidRPr="00E70234">
        <w:rPr>
          <w:sz w:val="28"/>
          <w:szCs w:val="28"/>
        </w:rPr>
        <w:t xml:space="preserve">автомобильной дороги идентифицирует автомобильную дорогу по отношению к собственности и </w:t>
      </w:r>
      <w:r w:rsidRPr="00E70234">
        <w:rPr>
          <w:sz w:val="28"/>
          <w:szCs w:val="28"/>
        </w:rPr>
        <w:lastRenderedPageBreak/>
        <w:t>содержит от двух до восьми знаков, объединенных соответственно в одну, две или три группы – первая группа состоит из двух знаков; вторая и третья группы состоят из трех знаков каждая:</w:t>
      </w:r>
    </w:p>
    <w:p w:rsidR="009504B3" w:rsidRPr="00E70234" w:rsidRDefault="009504B3" w:rsidP="009504B3">
      <w:pPr>
        <w:spacing w:line="276" w:lineRule="auto"/>
        <w:jc w:val="both"/>
        <w:rPr>
          <w:sz w:val="28"/>
          <w:szCs w:val="28"/>
        </w:rPr>
      </w:pPr>
      <w:r w:rsidRPr="00E70234">
        <w:rPr>
          <w:sz w:val="28"/>
          <w:szCs w:val="28"/>
        </w:rPr>
        <w:t xml:space="preserve">- для </w:t>
      </w:r>
      <w:proofErr w:type="gramStart"/>
      <w:r w:rsidRPr="00E70234">
        <w:rPr>
          <w:sz w:val="28"/>
          <w:szCs w:val="28"/>
        </w:rPr>
        <w:t>автомобильной дороги, относящейся к собственности муниципального образования первый разряд идентификационного номера автомобильной дороги состоит</w:t>
      </w:r>
      <w:proofErr w:type="gramEnd"/>
      <w:r w:rsidRPr="00E70234">
        <w:rPr>
          <w:sz w:val="28"/>
          <w:szCs w:val="28"/>
        </w:rPr>
        <w:t xml:space="preserve"> из трех групп знаков, соответствующих коду объектов первого, второго и третьего уровня классификации Общероссийского классификатора объектов административно – территориального деления.</w:t>
      </w:r>
    </w:p>
    <w:p w:rsidR="009504B3" w:rsidRPr="00E70234" w:rsidRDefault="009504B3" w:rsidP="009504B3">
      <w:pPr>
        <w:spacing w:line="276" w:lineRule="auto"/>
        <w:jc w:val="both"/>
        <w:rPr>
          <w:sz w:val="28"/>
          <w:szCs w:val="28"/>
        </w:rPr>
      </w:pPr>
      <w:r w:rsidRPr="00E70234">
        <w:rPr>
          <w:b/>
          <w:sz w:val="28"/>
          <w:szCs w:val="28"/>
        </w:rPr>
        <w:t xml:space="preserve">Второй разряд идентификационного номера </w:t>
      </w:r>
      <w:r w:rsidRPr="00E70234">
        <w:rPr>
          <w:sz w:val="28"/>
          <w:szCs w:val="28"/>
        </w:rPr>
        <w:t>автомобильной дороги идентифицирует автомобильную дорогу по виду разрешенного пользования и состоит из двух букв:</w:t>
      </w:r>
    </w:p>
    <w:p w:rsidR="009504B3" w:rsidRPr="00E70234" w:rsidRDefault="009504B3" w:rsidP="009504B3">
      <w:pPr>
        <w:spacing w:line="276" w:lineRule="auto"/>
        <w:jc w:val="both"/>
        <w:rPr>
          <w:sz w:val="28"/>
          <w:szCs w:val="28"/>
        </w:rPr>
      </w:pPr>
      <w:r w:rsidRPr="00E70234">
        <w:rPr>
          <w:sz w:val="28"/>
          <w:szCs w:val="28"/>
        </w:rPr>
        <w:t xml:space="preserve">  ОП – для автомобильной дороги общего пользования.</w:t>
      </w:r>
    </w:p>
    <w:p w:rsidR="009504B3" w:rsidRPr="00E70234" w:rsidRDefault="009504B3" w:rsidP="009504B3">
      <w:pPr>
        <w:spacing w:line="276" w:lineRule="auto"/>
        <w:jc w:val="both"/>
        <w:rPr>
          <w:sz w:val="28"/>
          <w:szCs w:val="28"/>
        </w:rPr>
      </w:pPr>
      <w:r w:rsidRPr="00E70234">
        <w:rPr>
          <w:b/>
          <w:sz w:val="28"/>
          <w:szCs w:val="28"/>
        </w:rPr>
        <w:t xml:space="preserve">Третий разряд идентификационного номера </w:t>
      </w:r>
      <w:r w:rsidRPr="00E70234">
        <w:rPr>
          <w:sz w:val="28"/>
          <w:szCs w:val="28"/>
        </w:rPr>
        <w:t>автомобильной дороги идентифицирует автомобильную дорогу по значению и состоит из двух букв:</w:t>
      </w:r>
    </w:p>
    <w:p w:rsidR="009504B3" w:rsidRPr="00E70234" w:rsidRDefault="009504B3" w:rsidP="009504B3">
      <w:pPr>
        <w:spacing w:line="276" w:lineRule="auto"/>
        <w:jc w:val="both"/>
        <w:rPr>
          <w:sz w:val="28"/>
          <w:szCs w:val="28"/>
        </w:rPr>
      </w:pPr>
      <w:r w:rsidRPr="00E70234">
        <w:rPr>
          <w:sz w:val="28"/>
          <w:szCs w:val="28"/>
        </w:rPr>
        <w:t xml:space="preserve">  МП – для автомобильной дороги, относящейся к собственности муниципального образования (автомобильная дорога поселения).</w:t>
      </w:r>
    </w:p>
    <w:p w:rsidR="009504B3" w:rsidRDefault="009504B3" w:rsidP="009504B3">
      <w:pPr>
        <w:spacing w:line="276" w:lineRule="auto"/>
        <w:jc w:val="both"/>
        <w:rPr>
          <w:sz w:val="28"/>
          <w:szCs w:val="28"/>
        </w:rPr>
      </w:pPr>
      <w:r w:rsidRPr="00E70234">
        <w:rPr>
          <w:b/>
          <w:sz w:val="28"/>
          <w:szCs w:val="28"/>
        </w:rPr>
        <w:t xml:space="preserve">Четвертый разряд идентификационного номера </w:t>
      </w:r>
      <w:r w:rsidRPr="00E70234">
        <w:rPr>
          <w:sz w:val="28"/>
          <w:szCs w:val="28"/>
        </w:rPr>
        <w:t>автомобильной дороги представляет собой учетный номер автомобильной дороги, состоящий из заглавных букв русского алфавита и (или) арабских цифр, включающих в себя, в том числе через дефис, порядковый номер автомобильной дороги.</w:t>
      </w:r>
    </w:p>
    <w:p w:rsidR="009504B3" w:rsidRDefault="009504B3" w:rsidP="009504B3">
      <w:pPr>
        <w:spacing w:line="276" w:lineRule="auto"/>
        <w:jc w:val="both"/>
        <w:rPr>
          <w:sz w:val="28"/>
          <w:szCs w:val="28"/>
        </w:rPr>
      </w:pPr>
    </w:p>
    <w:p w:rsidR="009504B3" w:rsidRDefault="009504B3" w:rsidP="009504B3">
      <w:pPr>
        <w:spacing w:line="276" w:lineRule="auto"/>
        <w:jc w:val="both"/>
        <w:rPr>
          <w:sz w:val="28"/>
          <w:szCs w:val="28"/>
        </w:rPr>
      </w:pPr>
    </w:p>
    <w:p w:rsidR="009504B3" w:rsidRDefault="009504B3" w:rsidP="009504B3">
      <w:pPr>
        <w:spacing w:line="276" w:lineRule="auto"/>
        <w:jc w:val="both"/>
        <w:rPr>
          <w:sz w:val="28"/>
          <w:szCs w:val="28"/>
        </w:rPr>
      </w:pPr>
    </w:p>
    <w:p w:rsidR="009504B3" w:rsidRDefault="009504B3" w:rsidP="009504B3">
      <w:pPr>
        <w:spacing w:line="276" w:lineRule="auto"/>
        <w:jc w:val="both"/>
        <w:rPr>
          <w:sz w:val="28"/>
          <w:szCs w:val="28"/>
        </w:rPr>
      </w:pPr>
    </w:p>
    <w:p w:rsidR="009504B3" w:rsidRDefault="009504B3" w:rsidP="009504B3">
      <w:pPr>
        <w:spacing w:line="276" w:lineRule="auto"/>
        <w:jc w:val="both"/>
        <w:rPr>
          <w:sz w:val="28"/>
          <w:szCs w:val="28"/>
        </w:rPr>
      </w:pPr>
    </w:p>
    <w:p w:rsidR="009504B3" w:rsidRDefault="009504B3" w:rsidP="009504B3">
      <w:pPr>
        <w:spacing w:line="276" w:lineRule="auto"/>
        <w:jc w:val="both"/>
        <w:rPr>
          <w:sz w:val="28"/>
          <w:szCs w:val="28"/>
        </w:rPr>
      </w:pPr>
    </w:p>
    <w:p w:rsidR="009504B3" w:rsidRDefault="009504B3" w:rsidP="009504B3">
      <w:pPr>
        <w:spacing w:line="276" w:lineRule="auto"/>
        <w:jc w:val="both"/>
        <w:rPr>
          <w:sz w:val="28"/>
          <w:szCs w:val="28"/>
        </w:rPr>
      </w:pPr>
    </w:p>
    <w:p w:rsidR="009504B3" w:rsidRDefault="009504B3" w:rsidP="009504B3">
      <w:pPr>
        <w:spacing w:line="276" w:lineRule="auto"/>
        <w:jc w:val="both"/>
        <w:rPr>
          <w:sz w:val="28"/>
          <w:szCs w:val="28"/>
        </w:rPr>
      </w:pPr>
    </w:p>
    <w:p w:rsidR="009504B3" w:rsidRDefault="009504B3" w:rsidP="009504B3">
      <w:pPr>
        <w:spacing w:line="276" w:lineRule="auto"/>
        <w:jc w:val="both"/>
        <w:rPr>
          <w:sz w:val="28"/>
          <w:szCs w:val="28"/>
        </w:rPr>
      </w:pPr>
    </w:p>
    <w:p w:rsidR="009504B3" w:rsidRDefault="009504B3" w:rsidP="009504B3">
      <w:pPr>
        <w:spacing w:line="276" w:lineRule="auto"/>
        <w:jc w:val="both"/>
        <w:rPr>
          <w:sz w:val="28"/>
          <w:szCs w:val="28"/>
        </w:rPr>
      </w:pPr>
    </w:p>
    <w:p w:rsidR="009504B3" w:rsidRDefault="009504B3" w:rsidP="009504B3">
      <w:pPr>
        <w:spacing w:line="276" w:lineRule="auto"/>
        <w:jc w:val="both"/>
        <w:rPr>
          <w:sz w:val="28"/>
          <w:szCs w:val="28"/>
        </w:rPr>
      </w:pPr>
    </w:p>
    <w:p w:rsidR="009504B3" w:rsidRDefault="009504B3" w:rsidP="009504B3">
      <w:pPr>
        <w:spacing w:line="276" w:lineRule="auto"/>
        <w:jc w:val="both"/>
        <w:rPr>
          <w:sz w:val="28"/>
          <w:szCs w:val="28"/>
        </w:rPr>
      </w:pPr>
    </w:p>
    <w:p w:rsidR="009504B3" w:rsidRDefault="009504B3" w:rsidP="009504B3">
      <w:pPr>
        <w:spacing w:line="276" w:lineRule="auto"/>
        <w:jc w:val="both"/>
        <w:rPr>
          <w:sz w:val="28"/>
          <w:szCs w:val="28"/>
        </w:rPr>
      </w:pPr>
    </w:p>
    <w:p w:rsidR="009504B3" w:rsidRDefault="009504B3" w:rsidP="009504B3">
      <w:pPr>
        <w:spacing w:line="276" w:lineRule="auto"/>
        <w:jc w:val="both"/>
        <w:rPr>
          <w:sz w:val="28"/>
          <w:szCs w:val="28"/>
        </w:rPr>
      </w:pPr>
    </w:p>
    <w:p w:rsidR="009504B3" w:rsidRDefault="009504B3" w:rsidP="009504B3">
      <w:pPr>
        <w:spacing w:line="276" w:lineRule="auto"/>
        <w:jc w:val="both"/>
        <w:rPr>
          <w:sz w:val="28"/>
          <w:szCs w:val="28"/>
        </w:rPr>
      </w:pPr>
    </w:p>
    <w:p w:rsidR="009504B3" w:rsidRDefault="009504B3" w:rsidP="009504B3">
      <w:pPr>
        <w:spacing w:line="276" w:lineRule="auto"/>
        <w:jc w:val="both"/>
        <w:rPr>
          <w:sz w:val="28"/>
          <w:szCs w:val="28"/>
        </w:rPr>
      </w:pPr>
    </w:p>
    <w:p w:rsidR="009504B3" w:rsidRDefault="009504B3" w:rsidP="009504B3">
      <w:pPr>
        <w:spacing w:line="276" w:lineRule="auto"/>
        <w:jc w:val="both"/>
        <w:rPr>
          <w:sz w:val="28"/>
          <w:szCs w:val="28"/>
        </w:rPr>
      </w:pPr>
    </w:p>
    <w:p w:rsidR="009504B3" w:rsidRDefault="009504B3" w:rsidP="009504B3">
      <w:pPr>
        <w:spacing w:line="276" w:lineRule="auto"/>
        <w:jc w:val="both"/>
        <w:rPr>
          <w:sz w:val="28"/>
          <w:szCs w:val="28"/>
        </w:rPr>
      </w:pPr>
    </w:p>
    <w:p w:rsidR="009504B3" w:rsidRDefault="009504B3" w:rsidP="009504B3">
      <w:pPr>
        <w:spacing w:after="200" w:line="276" w:lineRule="auto"/>
        <w:rPr>
          <w:rFonts w:ascii="Calibri" w:eastAsia="Calibri" w:hAnsi="Calibri"/>
          <w:sz w:val="22"/>
          <w:szCs w:val="22"/>
          <w:lang w:eastAsia="en-US"/>
        </w:rPr>
        <w:sectPr w:rsidR="009504B3" w:rsidSect="009504B3">
          <w:pgSz w:w="11907" w:h="16838" w:code="9"/>
          <w:pgMar w:top="1134" w:right="850" w:bottom="284" w:left="1701" w:header="720" w:footer="720" w:gutter="0"/>
          <w:cols w:space="708"/>
          <w:titlePg/>
          <w:docGrid w:linePitch="326"/>
        </w:sectPr>
      </w:pPr>
    </w:p>
    <w:p w:rsidR="009504B3" w:rsidRPr="00E70234" w:rsidRDefault="009504B3" w:rsidP="009504B3">
      <w:pPr>
        <w:spacing w:line="276" w:lineRule="auto"/>
        <w:jc w:val="right"/>
        <w:rPr>
          <w:sz w:val="28"/>
          <w:szCs w:val="28"/>
        </w:rPr>
      </w:pPr>
      <w:r>
        <w:rPr>
          <w:sz w:val="28"/>
          <w:szCs w:val="28"/>
        </w:rPr>
        <w:lastRenderedPageBreak/>
        <w:t>Приложение № 2</w:t>
      </w:r>
    </w:p>
    <w:p w:rsidR="009504B3" w:rsidRDefault="009504B3" w:rsidP="009504B3">
      <w:pPr>
        <w:spacing w:line="276" w:lineRule="auto"/>
        <w:jc w:val="right"/>
        <w:rPr>
          <w:sz w:val="28"/>
          <w:szCs w:val="28"/>
        </w:rPr>
      </w:pPr>
      <w:r w:rsidRPr="00E70234">
        <w:rPr>
          <w:sz w:val="28"/>
          <w:szCs w:val="28"/>
        </w:rPr>
        <w:t xml:space="preserve">                                                                                               К постановлению </w:t>
      </w:r>
    </w:p>
    <w:p w:rsidR="009504B3" w:rsidRPr="00832F1E" w:rsidRDefault="009504B3" w:rsidP="009504B3">
      <w:pPr>
        <w:spacing w:line="276" w:lineRule="auto"/>
        <w:jc w:val="right"/>
        <w:rPr>
          <w:sz w:val="28"/>
          <w:szCs w:val="28"/>
        </w:rPr>
      </w:pPr>
    </w:p>
    <w:p w:rsidR="009504B3" w:rsidRPr="006D5A8D" w:rsidRDefault="009504B3" w:rsidP="009504B3">
      <w:pPr>
        <w:spacing w:line="276" w:lineRule="auto"/>
        <w:jc w:val="center"/>
        <w:rPr>
          <w:sz w:val="28"/>
          <w:szCs w:val="28"/>
        </w:rPr>
      </w:pPr>
      <w:r>
        <w:rPr>
          <w:sz w:val="28"/>
          <w:szCs w:val="28"/>
        </w:rPr>
        <w:t xml:space="preserve">           </w:t>
      </w:r>
      <w:r w:rsidRPr="006D5A8D">
        <w:rPr>
          <w:sz w:val="28"/>
          <w:szCs w:val="28"/>
        </w:rPr>
        <w:t>Перечень автомобильных дорог общего пользования местного значения</w:t>
      </w:r>
    </w:p>
    <w:p w:rsidR="009504B3" w:rsidRPr="006D5A8D" w:rsidRDefault="009504B3" w:rsidP="009504B3">
      <w:pPr>
        <w:jc w:val="both"/>
        <w:rPr>
          <w:sz w:val="28"/>
          <w:szCs w:val="28"/>
        </w:rPr>
      </w:pPr>
      <w:r w:rsidRPr="006D5A8D">
        <w:rPr>
          <w:sz w:val="28"/>
          <w:szCs w:val="28"/>
        </w:rPr>
        <w:t xml:space="preserve">                                                    </w:t>
      </w:r>
      <w:r>
        <w:rPr>
          <w:sz w:val="28"/>
          <w:szCs w:val="28"/>
        </w:rPr>
        <w:t>Усть-Ярульского</w:t>
      </w:r>
      <w:r w:rsidRPr="006D5A8D">
        <w:rPr>
          <w:sz w:val="28"/>
          <w:szCs w:val="28"/>
        </w:rPr>
        <w:t xml:space="preserve"> сельсовета Ирбейского района Красноярского края</w:t>
      </w:r>
    </w:p>
    <w:p w:rsidR="009504B3" w:rsidRPr="00E70234" w:rsidRDefault="009504B3" w:rsidP="009504B3">
      <w:pPr>
        <w:spacing w:after="200" w:line="276" w:lineRule="auto"/>
        <w:rPr>
          <w:rFonts w:ascii="Calibri" w:eastAsia="Calibri" w:hAnsi="Calibri"/>
          <w:sz w:val="22"/>
          <w:szCs w:val="22"/>
          <w:lang w:eastAsia="en-US"/>
        </w:rPr>
      </w:pPr>
    </w:p>
    <w:tbl>
      <w:tblPr>
        <w:tblStyle w:val="12"/>
        <w:tblW w:w="15276" w:type="dxa"/>
        <w:tblLayout w:type="fixed"/>
        <w:tblLook w:val="04A0" w:firstRow="1" w:lastRow="0" w:firstColumn="1" w:lastColumn="0" w:noHBand="0" w:noVBand="1"/>
      </w:tblPr>
      <w:tblGrid>
        <w:gridCol w:w="533"/>
        <w:gridCol w:w="2410"/>
        <w:gridCol w:w="2977"/>
        <w:gridCol w:w="1701"/>
        <w:gridCol w:w="1276"/>
        <w:gridCol w:w="1417"/>
        <w:gridCol w:w="1276"/>
        <w:gridCol w:w="1276"/>
        <w:gridCol w:w="2410"/>
      </w:tblGrid>
      <w:tr w:rsidR="009504B3" w:rsidRPr="00E70234" w:rsidTr="0048495C">
        <w:tc>
          <w:tcPr>
            <w:tcW w:w="533" w:type="dxa"/>
          </w:tcPr>
          <w:p w:rsidR="009504B3" w:rsidRPr="00E70234" w:rsidRDefault="009504B3" w:rsidP="0048495C">
            <w:pPr>
              <w:jc w:val="center"/>
              <w:rPr>
                <w:rFonts w:ascii="Calibri" w:eastAsia="Calibri" w:hAnsi="Calibri"/>
                <w:sz w:val="22"/>
                <w:szCs w:val="22"/>
              </w:rPr>
            </w:pPr>
            <w:proofErr w:type="gramStart"/>
            <w:r w:rsidRPr="00E70234">
              <w:rPr>
                <w:rFonts w:ascii="Calibri" w:eastAsia="Calibri" w:hAnsi="Calibri"/>
                <w:sz w:val="22"/>
                <w:szCs w:val="22"/>
              </w:rPr>
              <w:t>Р</w:t>
            </w:r>
            <w:proofErr w:type="gramEnd"/>
            <w:r w:rsidRPr="00E70234">
              <w:rPr>
                <w:rFonts w:ascii="Calibri" w:eastAsia="Calibri" w:hAnsi="Calibri"/>
                <w:sz w:val="22"/>
                <w:szCs w:val="22"/>
              </w:rPr>
              <w:t xml:space="preserve"> №</w:t>
            </w:r>
          </w:p>
        </w:tc>
        <w:tc>
          <w:tcPr>
            <w:tcW w:w="2410" w:type="dxa"/>
          </w:tcPr>
          <w:p w:rsidR="009504B3" w:rsidRPr="00E70234" w:rsidRDefault="009504B3" w:rsidP="0048495C">
            <w:pPr>
              <w:jc w:val="center"/>
              <w:rPr>
                <w:rFonts w:ascii="Calibri" w:eastAsia="Calibri" w:hAnsi="Calibri"/>
                <w:sz w:val="22"/>
                <w:szCs w:val="22"/>
              </w:rPr>
            </w:pPr>
            <w:r w:rsidRPr="00E70234">
              <w:rPr>
                <w:rFonts w:ascii="Calibri" w:eastAsia="Calibri" w:hAnsi="Calibri"/>
                <w:sz w:val="22"/>
                <w:szCs w:val="22"/>
              </w:rPr>
              <w:t>Наименование объекта недвижимости, производственный комплекс, объект соцкультбыта, незавершенное строительство, иное</w:t>
            </w:r>
          </w:p>
        </w:tc>
        <w:tc>
          <w:tcPr>
            <w:tcW w:w="2977" w:type="dxa"/>
          </w:tcPr>
          <w:p w:rsidR="009504B3" w:rsidRPr="00E70234" w:rsidRDefault="009504B3" w:rsidP="0048495C">
            <w:pPr>
              <w:jc w:val="center"/>
              <w:rPr>
                <w:rFonts w:ascii="Calibri" w:eastAsia="Calibri" w:hAnsi="Calibri"/>
                <w:sz w:val="22"/>
                <w:szCs w:val="22"/>
              </w:rPr>
            </w:pPr>
            <w:r w:rsidRPr="00E70234">
              <w:rPr>
                <w:rFonts w:ascii="Calibri" w:eastAsia="Calibri" w:hAnsi="Calibri"/>
                <w:sz w:val="22"/>
                <w:szCs w:val="22"/>
              </w:rPr>
              <w:t>адрес</w:t>
            </w:r>
          </w:p>
        </w:tc>
        <w:tc>
          <w:tcPr>
            <w:tcW w:w="1701" w:type="dxa"/>
          </w:tcPr>
          <w:p w:rsidR="009504B3" w:rsidRPr="00E70234" w:rsidRDefault="009504B3" w:rsidP="0048495C">
            <w:pPr>
              <w:jc w:val="center"/>
              <w:rPr>
                <w:rFonts w:ascii="Calibri" w:eastAsia="Calibri" w:hAnsi="Calibri"/>
                <w:sz w:val="22"/>
                <w:szCs w:val="22"/>
              </w:rPr>
            </w:pPr>
            <w:r w:rsidRPr="00E70234">
              <w:rPr>
                <w:rFonts w:ascii="Calibri" w:eastAsia="Calibri" w:hAnsi="Calibri"/>
                <w:sz w:val="22"/>
                <w:szCs w:val="22"/>
              </w:rPr>
              <w:t>Основание нахождения объекта у юридического лица</w:t>
            </w:r>
          </w:p>
        </w:tc>
        <w:tc>
          <w:tcPr>
            <w:tcW w:w="1276" w:type="dxa"/>
          </w:tcPr>
          <w:p w:rsidR="009504B3" w:rsidRPr="00E70234" w:rsidRDefault="009504B3" w:rsidP="0048495C">
            <w:pPr>
              <w:jc w:val="center"/>
              <w:rPr>
                <w:rFonts w:ascii="Calibri" w:eastAsia="Calibri" w:hAnsi="Calibri"/>
                <w:sz w:val="22"/>
                <w:szCs w:val="22"/>
              </w:rPr>
            </w:pPr>
            <w:r w:rsidRPr="00E70234">
              <w:rPr>
                <w:rFonts w:ascii="Calibri" w:eastAsia="Calibri" w:hAnsi="Calibri"/>
                <w:sz w:val="22"/>
                <w:szCs w:val="22"/>
              </w:rPr>
              <w:t>Балансовая стоимость тыс. руб.</w:t>
            </w:r>
          </w:p>
        </w:tc>
        <w:tc>
          <w:tcPr>
            <w:tcW w:w="1417" w:type="dxa"/>
          </w:tcPr>
          <w:p w:rsidR="009504B3" w:rsidRPr="00E70234" w:rsidRDefault="009504B3" w:rsidP="0048495C">
            <w:pPr>
              <w:jc w:val="center"/>
              <w:rPr>
                <w:rFonts w:ascii="Calibri" w:eastAsia="Calibri" w:hAnsi="Calibri"/>
                <w:sz w:val="22"/>
                <w:szCs w:val="22"/>
              </w:rPr>
            </w:pPr>
            <w:r w:rsidRPr="00E70234">
              <w:rPr>
                <w:rFonts w:ascii="Calibri" w:eastAsia="Calibri" w:hAnsi="Calibri"/>
                <w:sz w:val="22"/>
                <w:szCs w:val="22"/>
              </w:rPr>
              <w:t>Остаточная стоимость тыс. руб.</w:t>
            </w:r>
          </w:p>
        </w:tc>
        <w:tc>
          <w:tcPr>
            <w:tcW w:w="1276" w:type="dxa"/>
          </w:tcPr>
          <w:p w:rsidR="009504B3" w:rsidRPr="00E70234" w:rsidRDefault="009504B3" w:rsidP="0048495C">
            <w:pPr>
              <w:jc w:val="center"/>
              <w:rPr>
                <w:rFonts w:ascii="Calibri" w:eastAsia="Calibri" w:hAnsi="Calibri"/>
                <w:sz w:val="22"/>
                <w:szCs w:val="22"/>
              </w:rPr>
            </w:pPr>
            <w:r w:rsidRPr="00E70234">
              <w:rPr>
                <w:rFonts w:ascii="Calibri" w:eastAsia="Calibri" w:hAnsi="Calibri"/>
                <w:sz w:val="22"/>
                <w:szCs w:val="22"/>
              </w:rPr>
              <w:t xml:space="preserve">Протяженность  </w:t>
            </w:r>
            <w:proofErr w:type="gramStart"/>
            <w:r w:rsidRPr="00E70234">
              <w:rPr>
                <w:rFonts w:ascii="Calibri" w:eastAsia="Calibri" w:hAnsi="Calibri"/>
                <w:sz w:val="22"/>
                <w:szCs w:val="22"/>
              </w:rPr>
              <w:t>км</w:t>
            </w:r>
            <w:proofErr w:type="gramEnd"/>
          </w:p>
        </w:tc>
        <w:tc>
          <w:tcPr>
            <w:tcW w:w="1276" w:type="dxa"/>
          </w:tcPr>
          <w:p w:rsidR="009504B3" w:rsidRPr="00E70234" w:rsidRDefault="009504B3" w:rsidP="0048495C">
            <w:pPr>
              <w:jc w:val="center"/>
              <w:rPr>
                <w:rFonts w:ascii="Calibri" w:eastAsia="Calibri" w:hAnsi="Calibri"/>
                <w:sz w:val="22"/>
                <w:szCs w:val="22"/>
              </w:rPr>
            </w:pPr>
            <w:r w:rsidRPr="00E70234">
              <w:rPr>
                <w:rFonts w:ascii="Calibri" w:eastAsia="Calibri" w:hAnsi="Calibri"/>
                <w:sz w:val="22"/>
                <w:szCs w:val="22"/>
              </w:rPr>
              <w:t>Год ввода в эксплуатацию</w:t>
            </w:r>
          </w:p>
        </w:tc>
        <w:tc>
          <w:tcPr>
            <w:tcW w:w="2410" w:type="dxa"/>
          </w:tcPr>
          <w:p w:rsidR="009504B3" w:rsidRPr="00E70234" w:rsidRDefault="009504B3" w:rsidP="0048495C">
            <w:pPr>
              <w:jc w:val="center"/>
              <w:rPr>
                <w:rFonts w:ascii="Calibri" w:eastAsia="Calibri" w:hAnsi="Calibri"/>
                <w:sz w:val="22"/>
                <w:szCs w:val="22"/>
              </w:rPr>
            </w:pPr>
            <w:r w:rsidRPr="00E70234">
              <w:rPr>
                <w:rFonts w:ascii="Calibri" w:eastAsia="Calibri" w:hAnsi="Calibri"/>
                <w:sz w:val="22"/>
                <w:szCs w:val="22"/>
              </w:rPr>
              <w:t>примечания</w:t>
            </w:r>
          </w:p>
        </w:tc>
      </w:tr>
      <w:tr w:rsidR="009504B3" w:rsidRPr="00E70234" w:rsidTr="0048495C">
        <w:tc>
          <w:tcPr>
            <w:tcW w:w="533"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1</w:t>
            </w:r>
          </w:p>
        </w:tc>
        <w:tc>
          <w:tcPr>
            <w:tcW w:w="2410"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Автомобильная дорога</w:t>
            </w:r>
          </w:p>
        </w:tc>
        <w:tc>
          <w:tcPr>
            <w:tcW w:w="2977"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с. Усть-Яруль, ул. Новая</w:t>
            </w:r>
          </w:p>
        </w:tc>
        <w:tc>
          <w:tcPr>
            <w:tcW w:w="1701"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 257-ФЗ от 08.11.2007г.</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rPr>
              <w:t>15,334</w:t>
            </w:r>
          </w:p>
        </w:tc>
        <w:tc>
          <w:tcPr>
            <w:tcW w:w="1417"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9,200</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0,200</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1975</w:t>
            </w:r>
          </w:p>
        </w:tc>
        <w:tc>
          <w:tcPr>
            <w:tcW w:w="2410" w:type="dxa"/>
          </w:tcPr>
          <w:p w:rsidR="009504B3" w:rsidRPr="00E70234" w:rsidRDefault="009504B3" w:rsidP="0048495C">
            <w:pPr>
              <w:rPr>
                <w:rFonts w:ascii="Calibri" w:eastAsia="Calibri" w:hAnsi="Calibri"/>
                <w:sz w:val="18"/>
                <w:szCs w:val="18"/>
              </w:rPr>
            </w:pPr>
            <w:r w:rsidRPr="00E70234">
              <w:rPr>
                <w:rFonts w:ascii="Calibri" w:eastAsia="Calibri" w:hAnsi="Calibri"/>
                <w:sz w:val="18"/>
                <w:szCs w:val="18"/>
              </w:rPr>
              <w:t>Идентификационный номер 04219840000-ОП-МП-01</w:t>
            </w:r>
          </w:p>
        </w:tc>
      </w:tr>
      <w:tr w:rsidR="009504B3" w:rsidRPr="00E70234" w:rsidTr="0048495C">
        <w:tc>
          <w:tcPr>
            <w:tcW w:w="533"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2</w:t>
            </w:r>
          </w:p>
        </w:tc>
        <w:tc>
          <w:tcPr>
            <w:tcW w:w="2410"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Автомобильная дорога</w:t>
            </w:r>
          </w:p>
        </w:tc>
        <w:tc>
          <w:tcPr>
            <w:tcW w:w="2977"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с. Усть-Яруль, ул. Зеленая роща</w:t>
            </w:r>
          </w:p>
        </w:tc>
        <w:tc>
          <w:tcPr>
            <w:tcW w:w="1701"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 257-ФЗ от 08.11.2007г.</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rPr>
              <w:t>72,535</w:t>
            </w:r>
          </w:p>
        </w:tc>
        <w:tc>
          <w:tcPr>
            <w:tcW w:w="1417" w:type="dxa"/>
          </w:tcPr>
          <w:p w:rsidR="009504B3" w:rsidRPr="00E70234" w:rsidRDefault="009504B3" w:rsidP="0048495C">
            <w:pPr>
              <w:rPr>
                <w:rFonts w:ascii="Calibri" w:eastAsia="Calibri" w:hAnsi="Calibri"/>
                <w:sz w:val="22"/>
                <w:szCs w:val="22"/>
              </w:rPr>
            </w:pPr>
            <w:r w:rsidRPr="00E70234">
              <w:rPr>
                <w:rFonts w:ascii="Calibri" w:eastAsia="Calibri" w:hAnsi="Calibri"/>
              </w:rPr>
              <w:t>47,148</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0,680</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1975</w:t>
            </w:r>
          </w:p>
        </w:tc>
        <w:tc>
          <w:tcPr>
            <w:tcW w:w="2410" w:type="dxa"/>
          </w:tcPr>
          <w:p w:rsidR="009504B3" w:rsidRPr="00E70234" w:rsidRDefault="009504B3" w:rsidP="0048495C">
            <w:pPr>
              <w:rPr>
                <w:rFonts w:ascii="Calibri" w:eastAsia="Calibri" w:hAnsi="Calibri"/>
                <w:sz w:val="22"/>
                <w:szCs w:val="22"/>
              </w:rPr>
            </w:pPr>
            <w:r w:rsidRPr="00E70234">
              <w:rPr>
                <w:rFonts w:ascii="Calibri" w:eastAsia="Calibri" w:hAnsi="Calibri"/>
                <w:sz w:val="18"/>
                <w:szCs w:val="18"/>
              </w:rPr>
              <w:t>Идентификационный номер 04219840000-ОП-МП-02</w:t>
            </w:r>
          </w:p>
        </w:tc>
      </w:tr>
      <w:tr w:rsidR="009504B3" w:rsidRPr="00E70234" w:rsidTr="0048495C">
        <w:tc>
          <w:tcPr>
            <w:tcW w:w="533"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3</w:t>
            </w:r>
          </w:p>
        </w:tc>
        <w:tc>
          <w:tcPr>
            <w:tcW w:w="2410"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Автомобильная дорога</w:t>
            </w:r>
          </w:p>
        </w:tc>
        <w:tc>
          <w:tcPr>
            <w:tcW w:w="2977"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с. Усть-Яруль, ул. Строительная</w:t>
            </w:r>
          </w:p>
        </w:tc>
        <w:tc>
          <w:tcPr>
            <w:tcW w:w="1701"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 257-ФЗ от 08.11.2007г.</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rPr>
              <w:t>124,804</w:t>
            </w:r>
          </w:p>
        </w:tc>
        <w:tc>
          <w:tcPr>
            <w:tcW w:w="1417" w:type="dxa"/>
          </w:tcPr>
          <w:p w:rsidR="009504B3" w:rsidRPr="00E70234" w:rsidRDefault="009504B3" w:rsidP="0048495C">
            <w:pPr>
              <w:rPr>
                <w:rFonts w:ascii="Calibri" w:eastAsia="Calibri" w:hAnsi="Calibri"/>
                <w:sz w:val="22"/>
                <w:szCs w:val="22"/>
              </w:rPr>
            </w:pPr>
            <w:r w:rsidRPr="00E70234">
              <w:rPr>
                <w:rFonts w:ascii="Calibri" w:eastAsia="Calibri" w:hAnsi="Calibri"/>
              </w:rPr>
              <w:t>74,882</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1,</w:t>
            </w:r>
            <w:r>
              <w:rPr>
                <w:rFonts w:ascii="Calibri" w:eastAsia="Calibri" w:hAnsi="Calibri"/>
                <w:sz w:val="22"/>
                <w:szCs w:val="22"/>
              </w:rPr>
              <w:t>1</w:t>
            </w:r>
            <w:r w:rsidRPr="00E70234">
              <w:rPr>
                <w:rFonts w:ascii="Calibri" w:eastAsia="Calibri" w:hAnsi="Calibri"/>
                <w:sz w:val="22"/>
                <w:szCs w:val="22"/>
              </w:rPr>
              <w:t>7</w:t>
            </w:r>
            <w:r>
              <w:rPr>
                <w:rFonts w:ascii="Calibri" w:eastAsia="Calibri" w:hAnsi="Calibri"/>
                <w:sz w:val="22"/>
                <w:szCs w:val="22"/>
              </w:rPr>
              <w:t>0</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1975</w:t>
            </w:r>
          </w:p>
        </w:tc>
        <w:tc>
          <w:tcPr>
            <w:tcW w:w="2410" w:type="dxa"/>
          </w:tcPr>
          <w:p w:rsidR="009504B3" w:rsidRPr="00E70234" w:rsidRDefault="009504B3" w:rsidP="0048495C">
            <w:pPr>
              <w:rPr>
                <w:rFonts w:ascii="Calibri" w:eastAsia="Calibri" w:hAnsi="Calibri"/>
                <w:sz w:val="22"/>
                <w:szCs w:val="22"/>
              </w:rPr>
            </w:pPr>
            <w:r w:rsidRPr="00E70234">
              <w:rPr>
                <w:rFonts w:ascii="Calibri" w:eastAsia="Calibri" w:hAnsi="Calibri"/>
                <w:sz w:val="18"/>
                <w:szCs w:val="18"/>
              </w:rPr>
              <w:t>Идентификационный номер 04219840000-ОП-МП-03</w:t>
            </w:r>
          </w:p>
        </w:tc>
      </w:tr>
      <w:tr w:rsidR="009504B3" w:rsidRPr="00E70234" w:rsidTr="0048495C">
        <w:tc>
          <w:tcPr>
            <w:tcW w:w="533"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4</w:t>
            </w:r>
          </w:p>
        </w:tc>
        <w:tc>
          <w:tcPr>
            <w:tcW w:w="2410"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Автомобильная дорога</w:t>
            </w:r>
          </w:p>
        </w:tc>
        <w:tc>
          <w:tcPr>
            <w:tcW w:w="2977"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с. Усть-Яруль, ул. Тотмина</w:t>
            </w:r>
          </w:p>
        </w:tc>
        <w:tc>
          <w:tcPr>
            <w:tcW w:w="1701"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 257-ФЗ от 08.11.2007г.</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140,00</w:t>
            </w:r>
          </w:p>
        </w:tc>
        <w:tc>
          <w:tcPr>
            <w:tcW w:w="1417" w:type="dxa"/>
          </w:tcPr>
          <w:p w:rsidR="009504B3" w:rsidRPr="00E70234" w:rsidRDefault="009504B3" w:rsidP="0048495C">
            <w:pPr>
              <w:rPr>
                <w:rFonts w:ascii="Calibri" w:eastAsia="Calibri" w:hAnsi="Calibri"/>
                <w:sz w:val="22"/>
                <w:szCs w:val="22"/>
              </w:rPr>
            </w:pPr>
            <w:r w:rsidRPr="00E70234">
              <w:rPr>
                <w:rFonts w:ascii="Calibri" w:eastAsia="Calibri" w:hAnsi="Calibri"/>
              </w:rPr>
              <w:t>100,80</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1,200</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1854</w:t>
            </w:r>
          </w:p>
        </w:tc>
        <w:tc>
          <w:tcPr>
            <w:tcW w:w="2410" w:type="dxa"/>
          </w:tcPr>
          <w:p w:rsidR="009504B3" w:rsidRPr="00E70234" w:rsidRDefault="009504B3" w:rsidP="0048495C">
            <w:pPr>
              <w:rPr>
                <w:rFonts w:ascii="Calibri" w:eastAsia="Calibri" w:hAnsi="Calibri"/>
                <w:sz w:val="22"/>
                <w:szCs w:val="22"/>
              </w:rPr>
            </w:pPr>
            <w:r w:rsidRPr="00E70234">
              <w:rPr>
                <w:rFonts w:ascii="Calibri" w:eastAsia="Calibri" w:hAnsi="Calibri"/>
                <w:sz w:val="18"/>
                <w:szCs w:val="18"/>
              </w:rPr>
              <w:t>Идентификационный номер 04219840000-ОП-МП-04</w:t>
            </w:r>
          </w:p>
        </w:tc>
      </w:tr>
      <w:tr w:rsidR="009504B3" w:rsidRPr="00E70234" w:rsidTr="0048495C">
        <w:tc>
          <w:tcPr>
            <w:tcW w:w="533"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5</w:t>
            </w:r>
          </w:p>
        </w:tc>
        <w:tc>
          <w:tcPr>
            <w:tcW w:w="2410"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Автомобильная дорога</w:t>
            </w:r>
          </w:p>
        </w:tc>
        <w:tc>
          <w:tcPr>
            <w:tcW w:w="2977"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с. Усть-Яруль, ул. Советская</w:t>
            </w:r>
          </w:p>
        </w:tc>
        <w:tc>
          <w:tcPr>
            <w:tcW w:w="1701"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 257-ФЗ от 08.11.2007г.</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rPr>
              <w:t>168,54</w:t>
            </w:r>
          </w:p>
        </w:tc>
        <w:tc>
          <w:tcPr>
            <w:tcW w:w="1417" w:type="dxa"/>
          </w:tcPr>
          <w:p w:rsidR="009504B3" w:rsidRPr="00E70234" w:rsidRDefault="009504B3" w:rsidP="0048495C">
            <w:pPr>
              <w:rPr>
                <w:rFonts w:ascii="Calibri" w:eastAsia="Calibri" w:hAnsi="Calibri"/>
                <w:sz w:val="22"/>
                <w:szCs w:val="22"/>
              </w:rPr>
            </w:pPr>
            <w:r w:rsidRPr="00E70234">
              <w:rPr>
                <w:rFonts w:ascii="Calibri" w:eastAsia="Calibri" w:hAnsi="Calibri"/>
              </w:rPr>
              <w:t>117,98</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1,580</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1854</w:t>
            </w:r>
          </w:p>
        </w:tc>
        <w:tc>
          <w:tcPr>
            <w:tcW w:w="2410" w:type="dxa"/>
          </w:tcPr>
          <w:p w:rsidR="009504B3" w:rsidRPr="00E70234" w:rsidRDefault="009504B3" w:rsidP="0048495C">
            <w:pPr>
              <w:rPr>
                <w:rFonts w:ascii="Calibri" w:eastAsia="Calibri" w:hAnsi="Calibri"/>
                <w:sz w:val="22"/>
                <w:szCs w:val="22"/>
              </w:rPr>
            </w:pPr>
            <w:r w:rsidRPr="00E70234">
              <w:rPr>
                <w:rFonts w:ascii="Calibri" w:eastAsia="Calibri" w:hAnsi="Calibri"/>
                <w:sz w:val="18"/>
                <w:szCs w:val="18"/>
              </w:rPr>
              <w:t>Идентификационный номер 04219840000-ОП-МП-05</w:t>
            </w:r>
          </w:p>
        </w:tc>
      </w:tr>
      <w:tr w:rsidR="009504B3" w:rsidRPr="00E70234" w:rsidTr="0048495C">
        <w:tc>
          <w:tcPr>
            <w:tcW w:w="533"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6</w:t>
            </w:r>
          </w:p>
        </w:tc>
        <w:tc>
          <w:tcPr>
            <w:tcW w:w="2410"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Автомобильная дорога</w:t>
            </w:r>
          </w:p>
        </w:tc>
        <w:tc>
          <w:tcPr>
            <w:tcW w:w="2977"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с. Усть-Яруль, ул. 50 лет Октября</w:t>
            </w:r>
          </w:p>
        </w:tc>
        <w:tc>
          <w:tcPr>
            <w:tcW w:w="1701"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 257-ФЗ от 08.11.2007г.</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rPr>
              <w:t>30,67</w:t>
            </w:r>
          </w:p>
        </w:tc>
        <w:tc>
          <w:tcPr>
            <w:tcW w:w="1417" w:type="dxa"/>
          </w:tcPr>
          <w:p w:rsidR="009504B3" w:rsidRPr="00E70234" w:rsidRDefault="009504B3" w:rsidP="0048495C">
            <w:pPr>
              <w:rPr>
                <w:rFonts w:ascii="Calibri" w:eastAsia="Calibri" w:hAnsi="Calibri"/>
                <w:sz w:val="22"/>
                <w:szCs w:val="22"/>
              </w:rPr>
            </w:pPr>
            <w:r w:rsidRPr="00E70234">
              <w:rPr>
                <w:rFonts w:ascii="Calibri" w:eastAsia="Calibri" w:hAnsi="Calibri"/>
              </w:rPr>
              <w:t>21,47</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0,400</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1961</w:t>
            </w:r>
          </w:p>
        </w:tc>
        <w:tc>
          <w:tcPr>
            <w:tcW w:w="2410" w:type="dxa"/>
          </w:tcPr>
          <w:p w:rsidR="009504B3" w:rsidRPr="00E70234" w:rsidRDefault="009504B3" w:rsidP="0048495C">
            <w:pPr>
              <w:rPr>
                <w:rFonts w:ascii="Calibri" w:eastAsia="Calibri" w:hAnsi="Calibri"/>
                <w:sz w:val="22"/>
                <w:szCs w:val="22"/>
              </w:rPr>
            </w:pPr>
            <w:r w:rsidRPr="00E70234">
              <w:rPr>
                <w:rFonts w:ascii="Calibri" w:eastAsia="Calibri" w:hAnsi="Calibri"/>
                <w:sz w:val="18"/>
                <w:szCs w:val="18"/>
              </w:rPr>
              <w:t>Идентификационный номер 04219840000-ОП-МП-06</w:t>
            </w:r>
          </w:p>
        </w:tc>
      </w:tr>
      <w:tr w:rsidR="009504B3" w:rsidRPr="00E70234" w:rsidTr="0048495C">
        <w:tc>
          <w:tcPr>
            <w:tcW w:w="533"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7</w:t>
            </w:r>
          </w:p>
        </w:tc>
        <w:tc>
          <w:tcPr>
            <w:tcW w:w="2410"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Автомобильная дорога</w:t>
            </w:r>
          </w:p>
        </w:tc>
        <w:tc>
          <w:tcPr>
            <w:tcW w:w="2977"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с. Усть-Яруль, ул. Пионерская</w:t>
            </w:r>
          </w:p>
        </w:tc>
        <w:tc>
          <w:tcPr>
            <w:tcW w:w="1701"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 257-ФЗ от 08.11.2007г.</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rPr>
              <w:t>27,734</w:t>
            </w:r>
          </w:p>
        </w:tc>
        <w:tc>
          <w:tcPr>
            <w:tcW w:w="1417" w:type="dxa"/>
          </w:tcPr>
          <w:p w:rsidR="009504B3" w:rsidRPr="00E70234" w:rsidRDefault="009504B3" w:rsidP="0048495C">
            <w:pPr>
              <w:rPr>
                <w:rFonts w:ascii="Calibri" w:eastAsia="Calibri" w:hAnsi="Calibri"/>
                <w:sz w:val="22"/>
                <w:szCs w:val="22"/>
              </w:rPr>
            </w:pPr>
            <w:r w:rsidRPr="00E70234">
              <w:rPr>
                <w:rFonts w:ascii="Calibri" w:eastAsia="Calibri" w:hAnsi="Calibri"/>
              </w:rPr>
              <w:t>19,413</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0,260</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1961</w:t>
            </w:r>
          </w:p>
        </w:tc>
        <w:tc>
          <w:tcPr>
            <w:tcW w:w="2410" w:type="dxa"/>
          </w:tcPr>
          <w:p w:rsidR="009504B3" w:rsidRPr="00E70234" w:rsidRDefault="009504B3" w:rsidP="0048495C">
            <w:pPr>
              <w:rPr>
                <w:rFonts w:ascii="Calibri" w:eastAsia="Calibri" w:hAnsi="Calibri"/>
                <w:sz w:val="22"/>
                <w:szCs w:val="22"/>
              </w:rPr>
            </w:pPr>
            <w:r w:rsidRPr="00E70234">
              <w:rPr>
                <w:rFonts w:ascii="Calibri" w:eastAsia="Calibri" w:hAnsi="Calibri"/>
                <w:sz w:val="18"/>
                <w:szCs w:val="18"/>
              </w:rPr>
              <w:t>Идентификационный номер 04219840000-ОП-МП-07</w:t>
            </w:r>
          </w:p>
        </w:tc>
      </w:tr>
      <w:tr w:rsidR="009504B3" w:rsidRPr="00E70234" w:rsidTr="0048495C">
        <w:tc>
          <w:tcPr>
            <w:tcW w:w="533"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8</w:t>
            </w:r>
          </w:p>
        </w:tc>
        <w:tc>
          <w:tcPr>
            <w:tcW w:w="2410"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Автомобильная дорога</w:t>
            </w:r>
          </w:p>
        </w:tc>
        <w:tc>
          <w:tcPr>
            <w:tcW w:w="2977"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Д. Каменка, ул. Лесная</w:t>
            </w:r>
          </w:p>
        </w:tc>
        <w:tc>
          <w:tcPr>
            <w:tcW w:w="1701"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 257-ФЗ от 08.11.2007г.</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rPr>
              <w:t>84,337</w:t>
            </w:r>
          </w:p>
        </w:tc>
        <w:tc>
          <w:tcPr>
            <w:tcW w:w="1417" w:type="dxa"/>
          </w:tcPr>
          <w:p w:rsidR="009504B3" w:rsidRPr="00E70234" w:rsidRDefault="009504B3" w:rsidP="0048495C">
            <w:pPr>
              <w:rPr>
                <w:rFonts w:ascii="Calibri" w:eastAsia="Calibri" w:hAnsi="Calibri"/>
                <w:sz w:val="22"/>
                <w:szCs w:val="22"/>
              </w:rPr>
            </w:pPr>
            <w:r w:rsidRPr="00E70234">
              <w:rPr>
                <w:rFonts w:ascii="Calibri" w:eastAsia="Calibri" w:hAnsi="Calibri"/>
              </w:rPr>
              <w:t>59,035</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1,100</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1903</w:t>
            </w:r>
          </w:p>
        </w:tc>
        <w:tc>
          <w:tcPr>
            <w:tcW w:w="2410" w:type="dxa"/>
          </w:tcPr>
          <w:p w:rsidR="009504B3" w:rsidRPr="00E70234" w:rsidRDefault="009504B3" w:rsidP="0048495C">
            <w:pPr>
              <w:rPr>
                <w:rFonts w:ascii="Calibri" w:eastAsia="Calibri" w:hAnsi="Calibri"/>
                <w:sz w:val="22"/>
                <w:szCs w:val="22"/>
              </w:rPr>
            </w:pPr>
            <w:r w:rsidRPr="00E70234">
              <w:rPr>
                <w:rFonts w:ascii="Calibri" w:eastAsia="Calibri" w:hAnsi="Calibri"/>
                <w:sz w:val="18"/>
                <w:szCs w:val="18"/>
              </w:rPr>
              <w:t>Идентификационный номер 04219840000-ОП-МП-01</w:t>
            </w:r>
          </w:p>
        </w:tc>
      </w:tr>
      <w:tr w:rsidR="009504B3" w:rsidRPr="00E70234" w:rsidTr="0048495C">
        <w:tc>
          <w:tcPr>
            <w:tcW w:w="533"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lastRenderedPageBreak/>
              <w:t>9</w:t>
            </w:r>
          </w:p>
        </w:tc>
        <w:tc>
          <w:tcPr>
            <w:tcW w:w="2410"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Автомобильная дорога</w:t>
            </w:r>
          </w:p>
        </w:tc>
        <w:tc>
          <w:tcPr>
            <w:tcW w:w="2977"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Д. Каменка, ул. Усенко</w:t>
            </w:r>
          </w:p>
        </w:tc>
        <w:tc>
          <w:tcPr>
            <w:tcW w:w="1701"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 257-ФЗ от 08.11.2007г.</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rPr>
              <w:t>53,669</w:t>
            </w:r>
          </w:p>
        </w:tc>
        <w:tc>
          <w:tcPr>
            <w:tcW w:w="1417" w:type="dxa"/>
          </w:tcPr>
          <w:p w:rsidR="009504B3" w:rsidRPr="00E70234" w:rsidRDefault="009504B3" w:rsidP="0048495C">
            <w:pPr>
              <w:rPr>
                <w:rFonts w:ascii="Calibri" w:eastAsia="Calibri" w:hAnsi="Calibri"/>
                <w:sz w:val="22"/>
                <w:szCs w:val="22"/>
              </w:rPr>
            </w:pPr>
            <w:r w:rsidRPr="00E70234">
              <w:rPr>
                <w:rFonts w:ascii="Calibri" w:eastAsia="Calibri" w:hAnsi="Calibri"/>
              </w:rPr>
              <w:t>37,568</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0,700</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1903</w:t>
            </w:r>
          </w:p>
        </w:tc>
        <w:tc>
          <w:tcPr>
            <w:tcW w:w="2410" w:type="dxa"/>
          </w:tcPr>
          <w:p w:rsidR="009504B3" w:rsidRPr="00E70234" w:rsidRDefault="009504B3" w:rsidP="0048495C">
            <w:pPr>
              <w:rPr>
                <w:rFonts w:ascii="Calibri" w:eastAsia="Calibri" w:hAnsi="Calibri"/>
                <w:sz w:val="22"/>
                <w:szCs w:val="22"/>
              </w:rPr>
            </w:pPr>
            <w:r w:rsidRPr="00E70234">
              <w:rPr>
                <w:rFonts w:ascii="Calibri" w:eastAsia="Calibri" w:hAnsi="Calibri"/>
                <w:sz w:val="18"/>
                <w:szCs w:val="18"/>
              </w:rPr>
              <w:t>Идентификационный номер 04219840000-ОП-МП-02</w:t>
            </w:r>
          </w:p>
        </w:tc>
      </w:tr>
      <w:tr w:rsidR="009504B3" w:rsidRPr="00E70234" w:rsidTr="0048495C">
        <w:tc>
          <w:tcPr>
            <w:tcW w:w="533"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10</w:t>
            </w:r>
          </w:p>
        </w:tc>
        <w:tc>
          <w:tcPr>
            <w:tcW w:w="2410"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Автомобильная дорога</w:t>
            </w:r>
          </w:p>
        </w:tc>
        <w:tc>
          <w:tcPr>
            <w:tcW w:w="2977"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Д. Каменка, ул. Песчаная</w:t>
            </w:r>
          </w:p>
        </w:tc>
        <w:tc>
          <w:tcPr>
            <w:tcW w:w="1701"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 257-ФЗ от 08.11.2007г.</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rPr>
              <w:t>38,335</w:t>
            </w:r>
          </w:p>
        </w:tc>
        <w:tc>
          <w:tcPr>
            <w:tcW w:w="1417" w:type="dxa"/>
          </w:tcPr>
          <w:p w:rsidR="009504B3" w:rsidRPr="00E70234" w:rsidRDefault="009504B3" w:rsidP="0048495C">
            <w:pPr>
              <w:rPr>
                <w:rFonts w:ascii="Calibri" w:eastAsia="Calibri" w:hAnsi="Calibri"/>
                <w:sz w:val="22"/>
                <w:szCs w:val="22"/>
              </w:rPr>
            </w:pPr>
            <w:r w:rsidRPr="00E70234">
              <w:rPr>
                <w:rFonts w:ascii="Calibri" w:eastAsia="Calibri" w:hAnsi="Calibri"/>
              </w:rPr>
              <w:t>26,834</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0,500</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1903</w:t>
            </w:r>
          </w:p>
        </w:tc>
        <w:tc>
          <w:tcPr>
            <w:tcW w:w="2410" w:type="dxa"/>
          </w:tcPr>
          <w:p w:rsidR="009504B3" w:rsidRPr="00E70234" w:rsidRDefault="009504B3" w:rsidP="0048495C">
            <w:pPr>
              <w:rPr>
                <w:rFonts w:ascii="Calibri" w:eastAsia="Calibri" w:hAnsi="Calibri"/>
                <w:sz w:val="22"/>
                <w:szCs w:val="22"/>
              </w:rPr>
            </w:pPr>
            <w:r w:rsidRPr="00E70234">
              <w:rPr>
                <w:rFonts w:ascii="Calibri" w:eastAsia="Calibri" w:hAnsi="Calibri"/>
                <w:sz w:val="18"/>
                <w:szCs w:val="18"/>
              </w:rPr>
              <w:t>Идентификационный номер 04219840000-ОП-МП-03</w:t>
            </w:r>
          </w:p>
        </w:tc>
      </w:tr>
      <w:tr w:rsidR="009504B3" w:rsidRPr="00E70234" w:rsidTr="0048495C">
        <w:tc>
          <w:tcPr>
            <w:tcW w:w="533"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11</w:t>
            </w:r>
          </w:p>
        </w:tc>
        <w:tc>
          <w:tcPr>
            <w:tcW w:w="2410"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Автомобильная дорога</w:t>
            </w:r>
          </w:p>
        </w:tc>
        <w:tc>
          <w:tcPr>
            <w:tcW w:w="2977"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Д. Каменка, ул. Центральная</w:t>
            </w:r>
          </w:p>
        </w:tc>
        <w:tc>
          <w:tcPr>
            <w:tcW w:w="1701"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 257-ФЗ от 08.11.2007г.</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rPr>
              <w:t>138,00</w:t>
            </w:r>
          </w:p>
        </w:tc>
        <w:tc>
          <w:tcPr>
            <w:tcW w:w="1417" w:type="dxa"/>
          </w:tcPr>
          <w:p w:rsidR="009504B3" w:rsidRPr="00E70234" w:rsidRDefault="009504B3" w:rsidP="0048495C">
            <w:pPr>
              <w:rPr>
                <w:rFonts w:ascii="Calibri" w:eastAsia="Calibri" w:hAnsi="Calibri"/>
                <w:sz w:val="22"/>
                <w:szCs w:val="22"/>
              </w:rPr>
            </w:pPr>
            <w:r w:rsidRPr="00E70234">
              <w:rPr>
                <w:rFonts w:ascii="Calibri" w:eastAsia="Calibri" w:hAnsi="Calibri"/>
              </w:rPr>
              <w:t>96,604</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1,800</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1903</w:t>
            </w:r>
          </w:p>
        </w:tc>
        <w:tc>
          <w:tcPr>
            <w:tcW w:w="2410" w:type="dxa"/>
          </w:tcPr>
          <w:p w:rsidR="009504B3" w:rsidRPr="00E70234" w:rsidRDefault="009504B3" w:rsidP="0048495C">
            <w:pPr>
              <w:rPr>
                <w:rFonts w:ascii="Calibri" w:eastAsia="Calibri" w:hAnsi="Calibri"/>
                <w:sz w:val="22"/>
                <w:szCs w:val="22"/>
              </w:rPr>
            </w:pPr>
            <w:r w:rsidRPr="00E70234">
              <w:rPr>
                <w:rFonts w:ascii="Calibri" w:eastAsia="Calibri" w:hAnsi="Calibri"/>
                <w:sz w:val="18"/>
                <w:szCs w:val="18"/>
              </w:rPr>
              <w:t>Идентификационный номер 04219840000-ОП-МП-04</w:t>
            </w:r>
          </w:p>
        </w:tc>
      </w:tr>
      <w:tr w:rsidR="009504B3" w:rsidRPr="00E70234" w:rsidTr="0048495C">
        <w:tc>
          <w:tcPr>
            <w:tcW w:w="533"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12</w:t>
            </w:r>
          </w:p>
        </w:tc>
        <w:tc>
          <w:tcPr>
            <w:tcW w:w="2410"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Автомобильная дорога</w:t>
            </w:r>
          </w:p>
        </w:tc>
        <w:tc>
          <w:tcPr>
            <w:tcW w:w="2977"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Д. Преображенка, ул. Мира</w:t>
            </w:r>
          </w:p>
        </w:tc>
        <w:tc>
          <w:tcPr>
            <w:tcW w:w="1701"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 257-ФЗ от 08.11.2007г.</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rPr>
              <w:t>122,672</w:t>
            </w:r>
          </w:p>
        </w:tc>
        <w:tc>
          <w:tcPr>
            <w:tcW w:w="1417" w:type="dxa"/>
          </w:tcPr>
          <w:p w:rsidR="009504B3" w:rsidRPr="00E70234" w:rsidRDefault="009504B3" w:rsidP="0048495C">
            <w:pPr>
              <w:rPr>
                <w:rFonts w:ascii="Calibri" w:eastAsia="Calibri" w:hAnsi="Calibri"/>
                <w:sz w:val="22"/>
                <w:szCs w:val="22"/>
              </w:rPr>
            </w:pPr>
            <w:r w:rsidRPr="00E70234">
              <w:rPr>
                <w:rFonts w:ascii="Calibri" w:eastAsia="Calibri" w:hAnsi="Calibri"/>
              </w:rPr>
              <w:t>85,870</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1,600</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1893</w:t>
            </w:r>
          </w:p>
        </w:tc>
        <w:tc>
          <w:tcPr>
            <w:tcW w:w="2410" w:type="dxa"/>
          </w:tcPr>
          <w:p w:rsidR="009504B3" w:rsidRPr="00E70234" w:rsidRDefault="009504B3" w:rsidP="0048495C">
            <w:pPr>
              <w:rPr>
                <w:rFonts w:ascii="Calibri" w:eastAsia="Calibri" w:hAnsi="Calibri"/>
                <w:sz w:val="22"/>
                <w:szCs w:val="22"/>
              </w:rPr>
            </w:pPr>
            <w:r w:rsidRPr="00E70234">
              <w:rPr>
                <w:rFonts w:ascii="Calibri" w:eastAsia="Calibri" w:hAnsi="Calibri"/>
                <w:sz w:val="18"/>
                <w:szCs w:val="18"/>
              </w:rPr>
              <w:t>Идентификационный номер 04219840000-ОП-МП-01</w:t>
            </w:r>
          </w:p>
        </w:tc>
      </w:tr>
      <w:tr w:rsidR="009504B3" w:rsidRPr="00E70234" w:rsidTr="0048495C">
        <w:tc>
          <w:tcPr>
            <w:tcW w:w="533"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13</w:t>
            </w:r>
          </w:p>
        </w:tc>
        <w:tc>
          <w:tcPr>
            <w:tcW w:w="2410"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Автомобильная дорога</w:t>
            </w:r>
          </w:p>
        </w:tc>
        <w:tc>
          <w:tcPr>
            <w:tcW w:w="2977"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Д. Преображенка, ул. Зеленая</w:t>
            </w:r>
          </w:p>
        </w:tc>
        <w:tc>
          <w:tcPr>
            <w:tcW w:w="1701"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 257-ФЗ от 08.11.2007г.</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rPr>
              <w:t>53,669</w:t>
            </w:r>
          </w:p>
        </w:tc>
        <w:tc>
          <w:tcPr>
            <w:tcW w:w="1417" w:type="dxa"/>
          </w:tcPr>
          <w:p w:rsidR="009504B3" w:rsidRPr="00E70234" w:rsidRDefault="009504B3" w:rsidP="0048495C">
            <w:pPr>
              <w:rPr>
                <w:rFonts w:ascii="Calibri" w:eastAsia="Calibri" w:hAnsi="Calibri"/>
                <w:sz w:val="22"/>
                <w:szCs w:val="22"/>
              </w:rPr>
            </w:pPr>
            <w:r w:rsidRPr="00E70234">
              <w:rPr>
                <w:rFonts w:ascii="Calibri" w:eastAsia="Calibri" w:hAnsi="Calibri"/>
              </w:rPr>
              <w:t>37,568</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0,700</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1893</w:t>
            </w:r>
          </w:p>
        </w:tc>
        <w:tc>
          <w:tcPr>
            <w:tcW w:w="2410" w:type="dxa"/>
          </w:tcPr>
          <w:p w:rsidR="009504B3" w:rsidRPr="00E70234" w:rsidRDefault="009504B3" w:rsidP="0048495C">
            <w:pPr>
              <w:rPr>
                <w:rFonts w:ascii="Calibri" w:eastAsia="Calibri" w:hAnsi="Calibri"/>
                <w:sz w:val="22"/>
                <w:szCs w:val="22"/>
              </w:rPr>
            </w:pPr>
            <w:r w:rsidRPr="00E70234">
              <w:rPr>
                <w:rFonts w:ascii="Calibri" w:eastAsia="Calibri" w:hAnsi="Calibri"/>
                <w:sz w:val="18"/>
                <w:szCs w:val="18"/>
              </w:rPr>
              <w:t>Идентификационный номер 04219840000-ОП-МП-02</w:t>
            </w:r>
          </w:p>
        </w:tc>
      </w:tr>
      <w:tr w:rsidR="009504B3" w:rsidRPr="00E70234" w:rsidTr="0048495C">
        <w:tc>
          <w:tcPr>
            <w:tcW w:w="533"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14</w:t>
            </w:r>
          </w:p>
        </w:tc>
        <w:tc>
          <w:tcPr>
            <w:tcW w:w="2410"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Автомобильная дорога</w:t>
            </w:r>
          </w:p>
        </w:tc>
        <w:tc>
          <w:tcPr>
            <w:tcW w:w="2977"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Д. Преображенка, ул. Дорожная</w:t>
            </w:r>
          </w:p>
        </w:tc>
        <w:tc>
          <w:tcPr>
            <w:tcW w:w="1701"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 257-ФЗ от 08.11.2007г.</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rPr>
              <w:t>23,00</w:t>
            </w:r>
          </w:p>
        </w:tc>
        <w:tc>
          <w:tcPr>
            <w:tcW w:w="1417" w:type="dxa"/>
          </w:tcPr>
          <w:p w:rsidR="009504B3" w:rsidRPr="00E70234" w:rsidRDefault="009504B3" w:rsidP="0048495C">
            <w:pPr>
              <w:rPr>
                <w:rFonts w:ascii="Calibri" w:eastAsia="Calibri" w:hAnsi="Calibri"/>
                <w:sz w:val="22"/>
                <w:szCs w:val="22"/>
              </w:rPr>
            </w:pPr>
            <w:r w:rsidRPr="00E70234">
              <w:rPr>
                <w:rFonts w:ascii="Calibri" w:eastAsia="Calibri" w:hAnsi="Calibri"/>
              </w:rPr>
              <w:t>16,100</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0,300</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1893</w:t>
            </w:r>
          </w:p>
        </w:tc>
        <w:tc>
          <w:tcPr>
            <w:tcW w:w="2410" w:type="dxa"/>
          </w:tcPr>
          <w:p w:rsidR="009504B3" w:rsidRPr="00E70234" w:rsidRDefault="009504B3" w:rsidP="0048495C">
            <w:pPr>
              <w:rPr>
                <w:rFonts w:ascii="Calibri" w:eastAsia="Calibri" w:hAnsi="Calibri"/>
                <w:sz w:val="22"/>
                <w:szCs w:val="22"/>
              </w:rPr>
            </w:pPr>
            <w:r w:rsidRPr="00E70234">
              <w:rPr>
                <w:rFonts w:ascii="Calibri" w:eastAsia="Calibri" w:hAnsi="Calibri"/>
                <w:sz w:val="18"/>
                <w:szCs w:val="18"/>
              </w:rPr>
              <w:t>Идентификационный номер 04219840000-ОП-МП-03</w:t>
            </w:r>
          </w:p>
        </w:tc>
      </w:tr>
      <w:tr w:rsidR="009504B3" w:rsidRPr="00E70234" w:rsidTr="0048495C">
        <w:tc>
          <w:tcPr>
            <w:tcW w:w="533"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15</w:t>
            </w:r>
          </w:p>
        </w:tc>
        <w:tc>
          <w:tcPr>
            <w:tcW w:w="2410"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Автомобильная дорога</w:t>
            </w:r>
          </w:p>
        </w:tc>
        <w:tc>
          <w:tcPr>
            <w:tcW w:w="2977"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 xml:space="preserve">Д. Каменка, пер. </w:t>
            </w:r>
            <w:proofErr w:type="gramStart"/>
            <w:r w:rsidRPr="00E70234">
              <w:rPr>
                <w:rFonts w:ascii="Calibri" w:eastAsia="Calibri" w:hAnsi="Calibri"/>
                <w:sz w:val="22"/>
                <w:szCs w:val="22"/>
              </w:rPr>
              <w:t>Лесной</w:t>
            </w:r>
            <w:proofErr w:type="gramEnd"/>
          </w:p>
        </w:tc>
        <w:tc>
          <w:tcPr>
            <w:tcW w:w="1701"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 257-ФЗ от 08.11.2007г.</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rPr>
              <w:t>4,60</w:t>
            </w:r>
          </w:p>
        </w:tc>
        <w:tc>
          <w:tcPr>
            <w:tcW w:w="1417" w:type="dxa"/>
          </w:tcPr>
          <w:p w:rsidR="009504B3" w:rsidRPr="00E70234" w:rsidRDefault="009504B3" w:rsidP="0048495C">
            <w:pPr>
              <w:rPr>
                <w:rFonts w:ascii="Calibri" w:eastAsia="Calibri" w:hAnsi="Calibri"/>
                <w:sz w:val="22"/>
                <w:szCs w:val="22"/>
              </w:rPr>
            </w:pPr>
            <w:r w:rsidRPr="00E70234">
              <w:rPr>
                <w:rFonts w:ascii="Calibri" w:eastAsia="Calibri" w:hAnsi="Calibri"/>
              </w:rPr>
              <w:t>3,22</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0,060</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1903</w:t>
            </w:r>
          </w:p>
        </w:tc>
        <w:tc>
          <w:tcPr>
            <w:tcW w:w="2410" w:type="dxa"/>
          </w:tcPr>
          <w:p w:rsidR="009504B3" w:rsidRPr="00E70234" w:rsidRDefault="009504B3" w:rsidP="0048495C">
            <w:pPr>
              <w:rPr>
                <w:rFonts w:ascii="Calibri" w:eastAsia="Calibri" w:hAnsi="Calibri"/>
                <w:sz w:val="22"/>
                <w:szCs w:val="22"/>
              </w:rPr>
            </w:pPr>
            <w:r w:rsidRPr="00E70234">
              <w:rPr>
                <w:rFonts w:ascii="Calibri" w:eastAsia="Calibri" w:hAnsi="Calibri"/>
                <w:sz w:val="18"/>
                <w:szCs w:val="18"/>
              </w:rPr>
              <w:t>Идентификационный номер 04219840000-ОП-МП-05</w:t>
            </w:r>
          </w:p>
        </w:tc>
      </w:tr>
      <w:tr w:rsidR="009504B3" w:rsidRPr="00E70234" w:rsidTr="0048495C">
        <w:tc>
          <w:tcPr>
            <w:tcW w:w="533"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16</w:t>
            </w:r>
          </w:p>
        </w:tc>
        <w:tc>
          <w:tcPr>
            <w:tcW w:w="2410"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Автомобильная дорога</w:t>
            </w:r>
          </w:p>
        </w:tc>
        <w:tc>
          <w:tcPr>
            <w:tcW w:w="2977"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Д. Каменка, пер. Центральный</w:t>
            </w:r>
          </w:p>
        </w:tc>
        <w:tc>
          <w:tcPr>
            <w:tcW w:w="1701"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 257-ФЗ от 08.11.2007г.</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rPr>
              <w:t>4,60</w:t>
            </w:r>
          </w:p>
        </w:tc>
        <w:tc>
          <w:tcPr>
            <w:tcW w:w="1417" w:type="dxa"/>
          </w:tcPr>
          <w:p w:rsidR="009504B3" w:rsidRPr="00E70234" w:rsidRDefault="009504B3" w:rsidP="0048495C">
            <w:pPr>
              <w:rPr>
                <w:rFonts w:ascii="Calibri" w:eastAsia="Calibri" w:hAnsi="Calibri"/>
                <w:sz w:val="22"/>
                <w:szCs w:val="22"/>
              </w:rPr>
            </w:pPr>
            <w:r w:rsidRPr="00E70234">
              <w:rPr>
                <w:rFonts w:ascii="Calibri" w:eastAsia="Calibri" w:hAnsi="Calibri"/>
              </w:rPr>
              <w:t>3,22</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0,060</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1903</w:t>
            </w:r>
          </w:p>
        </w:tc>
        <w:tc>
          <w:tcPr>
            <w:tcW w:w="2410" w:type="dxa"/>
          </w:tcPr>
          <w:p w:rsidR="009504B3" w:rsidRPr="00E70234" w:rsidRDefault="009504B3" w:rsidP="0048495C">
            <w:pPr>
              <w:rPr>
                <w:rFonts w:ascii="Calibri" w:eastAsia="Calibri" w:hAnsi="Calibri"/>
                <w:sz w:val="22"/>
                <w:szCs w:val="22"/>
              </w:rPr>
            </w:pPr>
            <w:r w:rsidRPr="00E70234">
              <w:rPr>
                <w:rFonts w:ascii="Calibri" w:eastAsia="Calibri" w:hAnsi="Calibri"/>
                <w:sz w:val="18"/>
                <w:szCs w:val="18"/>
              </w:rPr>
              <w:t>Идентификационный номер 04219840000-ОП-МП-06</w:t>
            </w:r>
          </w:p>
        </w:tc>
      </w:tr>
      <w:tr w:rsidR="009504B3" w:rsidRPr="00E70234" w:rsidTr="0048495C">
        <w:tc>
          <w:tcPr>
            <w:tcW w:w="533"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17</w:t>
            </w:r>
          </w:p>
        </w:tc>
        <w:tc>
          <w:tcPr>
            <w:tcW w:w="2410"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Автомобильная дорога</w:t>
            </w:r>
          </w:p>
        </w:tc>
        <w:tc>
          <w:tcPr>
            <w:tcW w:w="2977"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 xml:space="preserve">Д. Каменка, пер. </w:t>
            </w:r>
            <w:proofErr w:type="gramStart"/>
            <w:r w:rsidRPr="00E70234">
              <w:rPr>
                <w:rFonts w:ascii="Calibri" w:eastAsia="Calibri" w:hAnsi="Calibri"/>
                <w:sz w:val="22"/>
                <w:szCs w:val="22"/>
              </w:rPr>
              <w:t>Песчаный</w:t>
            </w:r>
            <w:proofErr w:type="gramEnd"/>
          </w:p>
        </w:tc>
        <w:tc>
          <w:tcPr>
            <w:tcW w:w="1701"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 257-ФЗ от 08.11.2007г.</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rPr>
              <w:t>6,133</w:t>
            </w:r>
          </w:p>
        </w:tc>
        <w:tc>
          <w:tcPr>
            <w:tcW w:w="1417" w:type="dxa"/>
          </w:tcPr>
          <w:p w:rsidR="009504B3" w:rsidRPr="00E70234" w:rsidRDefault="009504B3" w:rsidP="0048495C">
            <w:pPr>
              <w:rPr>
                <w:rFonts w:ascii="Calibri" w:eastAsia="Calibri" w:hAnsi="Calibri"/>
                <w:sz w:val="22"/>
                <w:szCs w:val="22"/>
              </w:rPr>
            </w:pPr>
            <w:r w:rsidRPr="00E70234">
              <w:rPr>
                <w:rFonts w:ascii="Calibri" w:eastAsia="Calibri" w:hAnsi="Calibri"/>
              </w:rPr>
              <w:t>4,293</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0,080</w:t>
            </w:r>
          </w:p>
        </w:tc>
        <w:tc>
          <w:tcPr>
            <w:tcW w:w="1276" w:type="dxa"/>
          </w:tcPr>
          <w:p w:rsidR="009504B3" w:rsidRPr="00E70234" w:rsidRDefault="009504B3" w:rsidP="0048495C">
            <w:pPr>
              <w:rPr>
                <w:rFonts w:ascii="Calibri" w:eastAsia="Calibri" w:hAnsi="Calibri"/>
                <w:sz w:val="22"/>
                <w:szCs w:val="22"/>
              </w:rPr>
            </w:pPr>
            <w:r w:rsidRPr="00E70234">
              <w:rPr>
                <w:rFonts w:ascii="Calibri" w:eastAsia="Calibri" w:hAnsi="Calibri"/>
                <w:sz w:val="22"/>
                <w:szCs w:val="22"/>
              </w:rPr>
              <w:t>1903</w:t>
            </w:r>
          </w:p>
        </w:tc>
        <w:tc>
          <w:tcPr>
            <w:tcW w:w="2410" w:type="dxa"/>
          </w:tcPr>
          <w:p w:rsidR="009504B3" w:rsidRPr="00E70234" w:rsidRDefault="009504B3" w:rsidP="0048495C">
            <w:pPr>
              <w:rPr>
                <w:rFonts w:ascii="Calibri" w:eastAsia="Calibri" w:hAnsi="Calibri"/>
                <w:sz w:val="22"/>
                <w:szCs w:val="22"/>
              </w:rPr>
            </w:pPr>
            <w:r w:rsidRPr="00E70234">
              <w:rPr>
                <w:rFonts w:ascii="Calibri" w:eastAsia="Calibri" w:hAnsi="Calibri"/>
                <w:sz w:val="18"/>
                <w:szCs w:val="18"/>
              </w:rPr>
              <w:t>Идентификационный номер 04219840000-ОП-МП-07</w:t>
            </w:r>
          </w:p>
        </w:tc>
      </w:tr>
    </w:tbl>
    <w:p w:rsidR="009504B3" w:rsidRPr="00E70234" w:rsidRDefault="009504B3" w:rsidP="009504B3">
      <w:pPr>
        <w:spacing w:after="200" w:line="276" w:lineRule="auto"/>
        <w:jc w:val="center"/>
        <w:rPr>
          <w:rFonts w:ascii="Calibri" w:eastAsia="Calibri" w:hAnsi="Calibri"/>
          <w:sz w:val="22"/>
          <w:szCs w:val="22"/>
          <w:lang w:eastAsia="en-US"/>
        </w:rPr>
      </w:pPr>
    </w:p>
    <w:p w:rsidR="009504B3" w:rsidRPr="00E70234" w:rsidRDefault="009504B3" w:rsidP="009504B3">
      <w:pPr>
        <w:spacing w:after="200" w:line="276" w:lineRule="auto"/>
        <w:rPr>
          <w:rFonts w:ascii="Calibri" w:eastAsia="Calibri" w:hAnsi="Calibri"/>
          <w:sz w:val="22"/>
          <w:szCs w:val="22"/>
          <w:lang w:eastAsia="en-US"/>
        </w:rPr>
      </w:pPr>
    </w:p>
    <w:p w:rsidR="009504B3" w:rsidRPr="00E70234" w:rsidRDefault="009504B3" w:rsidP="009504B3">
      <w:pPr>
        <w:spacing w:after="200" w:line="276" w:lineRule="auto"/>
        <w:rPr>
          <w:rFonts w:ascii="Calibri" w:eastAsia="Calibri" w:hAnsi="Calibri"/>
          <w:sz w:val="22"/>
          <w:szCs w:val="22"/>
          <w:lang w:eastAsia="en-US"/>
        </w:rPr>
      </w:pPr>
    </w:p>
    <w:p w:rsidR="009504B3" w:rsidRPr="00E70234" w:rsidRDefault="009504B3" w:rsidP="009504B3">
      <w:pPr>
        <w:spacing w:after="200" w:line="276" w:lineRule="auto"/>
        <w:ind w:left="-851"/>
        <w:jc w:val="right"/>
        <w:rPr>
          <w:rFonts w:ascii="Calibri" w:eastAsia="Calibri" w:hAnsi="Calibri"/>
          <w:sz w:val="28"/>
          <w:szCs w:val="28"/>
          <w:lang w:eastAsia="en-US"/>
        </w:rPr>
      </w:pPr>
      <w:r w:rsidRPr="00E70234">
        <w:rPr>
          <w:rFonts w:ascii="Calibri" w:eastAsia="Calibri" w:hAnsi="Calibri"/>
          <w:sz w:val="22"/>
          <w:szCs w:val="22"/>
          <w:lang w:eastAsia="en-US"/>
        </w:rPr>
        <w:tab/>
      </w:r>
    </w:p>
    <w:p w:rsidR="009504B3" w:rsidRPr="00E70234" w:rsidRDefault="009504B3" w:rsidP="009504B3">
      <w:pPr>
        <w:tabs>
          <w:tab w:val="left" w:pos="9140"/>
        </w:tabs>
        <w:spacing w:after="200" w:line="276" w:lineRule="auto"/>
        <w:rPr>
          <w:rFonts w:ascii="Calibri" w:eastAsia="Calibri" w:hAnsi="Calibri"/>
          <w:sz w:val="22"/>
          <w:szCs w:val="22"/>
          <w:lang w:eastAsia="en-US"/>
        </w:rPr>
      </w:pPr>
    </w:p>
    <w:p w:rsidR="009504B3" w:rsidRPr="00E70234" w:rsidRDefault="009504B3" w:rsidP="009504B3">
      <w:pPr>
        <w:spacing w:line="276" w:lineRule="auto"/>
        <w:jc w:val="both"/>
        <w:rPr>
          <w:sz w:val="28"/>
          <w:szCs w:val="28"/>
        </w:rPr>
      </w:pPr>
    </w:p>
    <w:p w:rsidR="009504B3" w:rsidRPr="00E70234" w:rsidRDefault="009504B3" w:rsidP="009504B3">
      <w:pPr>
        <w:spacing w:line="276" w:lineRule="auto"/>
        <w:jc w:val="both"/>
        <w:rPr>
          <w:sz w:val="28"/>
          <w:szCs w:val="28"/>
        </w:rPr>
      </w:pPr>
    </w:p>
    <w:p w:rsidR="009504B3" w:rsidRPr="00E70234" w:rsidRDefault="009504B3" w:rsidP="009504B3">
      <w:pPr>
        <w:spacing w:line="276" w:lineRule="auto"/>
        <w:jc w:val="both"/>
        <w:rPr>
          <w:sz w:val="28"/>
          <w:szCs w:val="28"/>
        </w:rPr>
      </w:pPr>
    </w:p>
    <w:p w:rsidR="009504B3" w:rsidRDefault="009504B3" w:rsidP="004C59CA">
      <w:pPr>
        <w:rPr>
          <w:sz w:val="28"/>
          <w:szCs w:val="28"/>
        </w:rPr>
        <w:sectPr w:rsidR="009504B3" w:rsidSect="009504B3">
          <w:pgSz w:w="16838" w:h="11906" w:orient="landscape"/>
          <w:pgMar w:top="1701" w:right="1134" w:bottom="1134" w:left="1134" w:header="708" w:footer="708" w:gutter="0"/>
          <w:cols w:space="708"/>
          <w:docGrid w:linePitch="360"/>
        </w:sectPr>
      </w:pPr>
    </w:p>
    <w:tbl>
      <w:tblPr>
        <w:tblpPr w:leftFromText="180" w:rightFromText="180" w:vertAnchor="text" w:horzAnchor="margin" w:tblpY="165"/>
        <w:tblW w:w="9429" w:type="dxa"/>
        <w:tblLayout w:type="fixed"/>
        <w:tblCellMar>
          <w:left w:w="0" w:type="dxa"/>
          <w:right w:w="0" w:type="dxa"/>
        </w:tblCellMar>
        <w:tblLook w:val="0000" w:firstRow="0" w:lastRow="0" w:firstColumn="0" w:lastColumn="0" w:noHBand="0" w:noVBand="0"/>
      </w:tblPr>
      <w:tblGrid>
        <w:gridCol w:w="9429"/>
      </w:tblGrid>
      <w:tr w:rsidR="00601514" w:rsidRPr="00601514" w:rsidTr="0048495C">
        <w:trPr>
          <w:trHeight w:val="741"/>
        </w:trPr>
        <w:tc>
          <w:tcPr>
            <w:tcW w:w="9429" w:type="dxa"/>
            <w:vAlign w:val="bottom"/>
          </w:tcPr>
          <w:p w:rsidR="00601514" w:rsidRPr="00601514" w:rsidRDefault="00601514" w:rsidP="00601514">
            <w:pPr>
              <w:jc w:val="center"/>
              <w:rPr>
                <w:b/>
                <w:caps/>
                <w:sz w:val="36"/>
                <w:szCs w:val="36"/>
              </w:rPr>
            </w:pPr>
            <w:r w:rsidRPr="00601514">
              <w:rPr>
                <w:b/>
                <w:caps/>
                <w:sz w:val="36"/>
                <w:szCs w:val="36"/>
              </w:rPr>
              <w:lastRenderedPageBreak/>
              <w:t>Администрация</w:t>
            </w:r>
          </w:p>
        </w:tc>
      </w:tr>
      <w:tr w:rsidR="00601514" w:rsidRPr="00601514" w:rsidTr="0048495C">
        <w:trPr>
          <w:trHeight w:val="610"/>
        </w:trPr>
        <w:tc>
          <w:tcPr>
            <w:tcW w:w="9429" w:type="dxa"/>
            <w:vAlign w:val="bottom"/>
          </w:tcPr>
          <w:p w:rsidR="00601514" w:rsidRPr="00601514" w:rsidRDefault="00601514" w:rsidP="00601514">
            <w:pPr>
              <w:jc w:val="center"/>
              <w:rPr>
                <w:sz w:val="32"/>
                <w:szCs w:val="32"/>
              </w:rPr>
            </w:pPr>
            <w:r w:rsidRPr="00601514">
              <w:rPr>
                <w:sz w:val="32"/>
                <w:szCs w:val="32"/>
              </w:rPr>
              <w:t>Усть-Ярульского сельсовета</w:t>
            </w:r>
          </w:p>
          <w:p w:rsidR="00601514" w:rsidRPr="00601514" w:rsidRDefault="00601514" w:rsidP="00601514">
            <w:pPr>
              <w:jc w:val="center"/>
              <w:rPr>
                <w:sz w:val="32"/>
                <w:szCs w:val="32"/>
              </w:rPr>
            </w:pPr>
            <w:r w:rsidRPr="00601514">
              <w:rPr>
                <w:sz w:val="32"/>
                <w:szCs w:val="32"/>
              </w:rPr>
              <w:t>Ирбейского района Красноярского края</w:t>
            </w:r>
          </w:p>
          <w:p w:rsidR="00601514" w:rsidRPr="00601514" w:rsidRDefault="00601514" w:rsidP="00601514">
            <w:pPr>
              <w:jc w:val="center"/>
              <w:rPr>
                <w:sz w:val="32"/>
                <w:szCs w:val="32"/>
              </w:rPr>
            </w:pPr>
          </w:p>
          <w:p w:rsidR="00601514" w:rsidRPr="00601514" w:rsidRDefault="00601514" w:rsidP="00601514">
            <w:pPr>
              <w:jc w:val="center"/>
              <w:rPr>
                <w:sz w:val="32"/>
                <w:szCs w:val="32"/>
              </w:rPr>
            </w:pPr>
            <w:r w:rsidRPr="00601514">
              <w:rPr>
                <w:sz w:val="56"/>
                <w:szCs w:val="56"/>
              </w:rPr>
              <w:t xml:space="preserve">ПОСТАНОВЛЕНИЕ </w:t>
            </w:r>
          </w:p>
        </w:tc>
      </w:tr>
    </w:tbl>
    <w:p w:rsidR="00601514" w:rsidRPr="00601514" w:rsidRDefault="00601514" w:rsidP="00601514">
      <w:pPr>
        <w:spacing w:line="216" w:lineRule="auto"/>
        <w:ind w:right="-5"/>
        <w:jc w:val="right"/>
        <w:rPr>
          <w:b/>
          <w:lang w:eastAsia="x-none"/>
        </w:rPr>
      </w:pPr>
      <w:r>
        <w:rPr>
          <w:noProof/>
          <w:sz w:val="28"/>
          <w:szCs w:val="20"/>
        </w:rPr>
        <w:drawing>
          <wp:anchor distT="0" distB="0" distL="114300" distR="114300" simplePos="0" relativeHeight="251665408" behindDoc="0" locked="0" layoutInCell="1" allowOverlap="1">
            <wp:simplePos x="0" y="0"/>
            <wp:positionH relativeFrom="column">
              <wp:posOffset>2581275</wp:posOffset>
            </wp:positionH>
            <wp:positionV relativeFrom="paragraph">
              <wp:posOffset>-657225</wp:posOffset>
            </wp:positionV>
            <wp:extent cx="584835" cy="711200"/>
            <wp:effectExtent l="0" t="0" r="571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514" w:rsidRPr="00601514" w:rsidRDefault="00601514" w:rsidP="00601514">
      <w:pPr>
        <w:jc w:val="center"/>
        <w:rPr>
          <w:sz w:val="28"/>
          <w:szCs w:val="28"/>
        </w:rPr>
      </w:pPr>
      <w:r w:rsidRPr="00601514">
        <w:rPr>
          <w:sz w:val="28"/>
          <w:szCs w:val="28"/>
        </w:rPr>
        <w:t>20.10.2021г.                           с. Усть-Яруль                                        № 19-пг</w:t>
      </w:r>
    </w:p>
    <w:p w:rsidR="00601514" w:rsidRPr="00601514" w:rsidRDefault="00601514" w:rsidP="00601514"/>
    <w:p w:rsidR="00601514" w:rsidRPr="00601514" w:rsidRDefault="00601514" w:rsidP="00601514">
      <w:pPr>
        <w:tabs>
          <w:tab w:val="left" w:pos="4395"/>
        </w:tabs>
        <w:ind w:right="5103"/>
        <w:jc w:val="both"/>
        <w:rPr>
          <w:rFonts w:eastAsia="Calibri"/>
          <w:bCs/>
          <w:sz w:val="28"/>
          <w:szCs w:val="28"/>
          <w:lang w:eastAsia="en-US"/>
        </w:rPr>
      </w:pPr>
      <w:r w:rsidRPr="00601514">
        <w:rPr>
          <w:rFonts w:eastAsia="Calibri"/>
          <w:iCs/>
          <w:sz w:val="28"/>
          <w:szCs w:val="28"/>
          <w:lang w:eastAsia="en-US"/>
        </w:rPr>
        <w:t xml:space="preserve">Об утверждении </w:t>
      </w:r>
      <w:r w:rsidRPr="00601514">
        <w:rPr>
          <w:rFonts w:eastAsia="Calibri"/>
          <w:bCs/>
          <w:sz w:val="28"/>
          <w:szCs w:val="28"/>
          <w:lang w:eastAsia="en-US"/>
        </w:rPr>
        <w:t xml:space="preserve">Положения о проверке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должности руководителей муниципальных учреждений Администрации Усть-Ярульского сельсовета и лицами, замещающими эти должности. </w:t>
      </w:r>
    </w:p>
    <w:p w:rsidR="00601514" w:rsidRPr="00601514" w:rsidRDefault="00601514" w:rsidP="00601514">
      <w:pPr>
        <w:ind w:firstLine="709"/>
        <w:jc w:val="both"/>
        <w:rPr>
          <w:color w:val="000000"/>
          <w:sz w:val="28"/>
          <w:szCs w:val="28"/>
        </w:rPr>
      </w:pPr>
      <w:r w:rsidRPr="00601514">
        <w:rPr>
          <w:rFonts w:eastAsia="Calibri"/>
          <w:sz w:val="28"/>
          <w:szCs w:val="28"/>
          <w:lang w:eastAsia="en-US"/>
        </w:rPr>
        <w:t xml:space="preserve">В соответствии с ч. 7.1 ст. 8 </w:t>
      </w:r>
      <w:r w:rsidRPr="00601514">
        <w:rPr>
          <w:rFonts w:eastAsia="Calibri"/>
          <w:iCs/>
          <w:sz w:val="28"/>
          <w:szCs w:val="28"/>
        </w:rPr>
        <w:t>Федерального закона от 25.12.2008 № 273-ФЗ «О противодействии коррупции»</w:t>
      </w:r>
      <w:r w:rsidRPr="00601514">
        <w:rPr>
          <w:rFonts w:eastAsia="Calibri"/>
          <w:sz w:val="28"/>
          <w:szCs w:val="28"/>
        </w:rPr>
        <w:t xml:space="preserve">, руководствуясь </w:t>
      </w:r>
      <w:r w:rsidRPr="00601514">
        <w:rPr>
          <w:sz w:val="28"/>
          <w:szCs w:val="28"/>
        </w:rPr>
        <w:t>Уставом</w:t>
      </w:r>
      <w:r w:rsidRPr="00601514">
        <w:rPr>
          <w:color w:val="000000"/>
          <w:sz w:val="28"/>
          <w:szCs w:val="28"/>
        </w:rPr>
        <w:t xml:space="preserve"> Усть-Ярульского сельсовета </w:t>
      </w:r>
      <w:r w:rsidRPr="00601514">
        <w:rPr>
          <w:rFonts w:eastAsia="Calibri"/>
          <w:sz w:val="28"/>
          <w:szCs w:val="28"/>
          <w:lang w:eastAsia="en-US"/>
        </w:rPr>
        <w:t xml:space="preserve">ПОСТАНОВЛЯЮ: </w:t>
      </w:r>
    </w:p>
    <w:p w:rsidR="00601514" w:rsidRPr="00601514" w:rsidRDefault="00601514" w:rsidP="00601514">
      <w:pPr>
        <w:tabs>
          <w:tab w:val="left" w:pos="567"/>
        </w:tabs>
        <w:ind w:firstLine="709"/>
        <w:jc w:val="both"/>
        <w:rPr>
          <w:rFonts w:eastAsia="Calibri"/>
          <w:sz w:val="28"/>
          <w:szCs w:val="28"/>
          <w:lang w:eastAsia="en-US"/>
        </w:rPr>
      </w:pPr>
      <w:r w:rsidRPr="00601514">
        <w:rPr>
          <w:rFonts w:eastAsia="Calibri"/>
          <w:sz w:val="28"/>
          <w:szCs w:val="28"/>
          <w:lang w:eastAsia="en-US"/>
        </w:rPr>
        <w:t>1. Утвердить  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должности руководителя муниципального учреждения в администрации Усть-Ярульского сельсовета и лицами, замещающими эти должности согласно Приложению.</w:t>
      </w:r>
    </w:p>
    <w:p w:rsidR="00601514" w:rsidRPr="00601514" w:rsidRDefault="00601514" w:rsidP="00601514">
      <w:pPr>
        <w:ind w:firstLine="709"/>
        <w:jc w:val="both"/>
        <w:rPr>
          <w:rFonts w:eastAsia="Calibri"/>
          <w:sz w:val="28"/>
          <w:szCs w:val="28"/>
          <w:lang w:eastAsia="en-US"/>
        </w:rPr>
      </w:pPr>
      <w:r w:rsidRPr="00601514">
        <w:rPr>
          <w:rFonts w:eastAsia="Calibri"/>
          <w:sz w:val="28"/>
          <w:szCs w:val="28"/>
          <w:lang w:eastAsia="en-US"/>
        </w:rPr>
        <w:t xml:space="preserve">2. Настоящее </w:t>
      </w:r>
      <w:r w:rsidRPr="00601514">
        <w:rPr>
          <w:color w:val="000000"/>
          <w:sz w:val="28"/>
          <w:szCs w:val="28"/>
        </w:rPr>
        <w:t>Постановление вступает в силу после его официального опубликования</w:t>
      </w:r>
      <w:r w:rsidRPr="00601514">
        <w:rPr>
          <w:i/>
          <w:iCs/>
          <w:color w:val="000000"/>
          <w:sz w:val="28"/>
          <w:szCs w:val="28"/>
        </w:rPr>
        <w:t> </w:t>
      </w:r>
      <w:r w:rsidRPr="00601514">
        <w:rPr>
          <w:color w:val="000000"/>
          <w:sz w:val="28"/>
          <w:szCs w:val="28"/>
        </w:rPr>
        <w:t xml:space="preserve">в газете «Усть-Ярульский вестник» </w:t>
      </w:r>
      <w:r w:rsidRPr="00601514">
        <w:rPr>
          <w:rFonts w:eastAsia="Calibri"/>
          <w:sz w:val="28"/>
          <w:szCs w:val="28"/>
          <w:lang w:eastAsia="en-US"/>
        </w:rPr>
        <w:t>и подлежит размещению на официальном сайте администрации Усть-Ярульского сельсовета.</w:t>
      </w:r>
    </w:p>
    <w:p w:rsidR="00601514" w:rsidRPr="00601514" w:rsidRDefault="00601514" w:rsidP="00601514">
      <w:pPr>
        <w:ind w:firstLine="709"/>
        <w:jc w:val="both"/>
        <w:rPr>
          <w:color w:val="000000"/>
          <w:sz w:val="28"/>
          <w:szCs w:val="28"/>
        </w:rPr>
      </w:pPr>
      <w:r w:rsidRPr="00601514">
        <w:rPr>
          <w:color w:val="000000"/>
          <w:sz w:val="28"/>
          <w:szCs w:val="28"/>
        </w:rPr>
        <w:t>3.</w:t>
      </w:r>
      <w:r w:rsidRPr="00601514">
        <w:rPr>
          <w:rFonts w:ascii="Calibri" w:eastAsia="Calibri" w:hAnsi="Calibri"/>
          <w:bCs/>
          <w:spacing w:val="2"/>
          <w:sz w:val="28"/>
          <w:szCs w:val="28"/>
          <w:lang w:eastAsia="en-US"/>
        </w:rPr>
        <w:t xml:space="preserve"> </w:t>
      </w:r>
      <w:r w:rsidRPr="00601514">
        <w:rPr>
          <w:rFonts w:eastAsia="Calibri"/>
          <w:bCs/>
          <w:spacing w:val="2"/>
          <w:sz w:val="28"/>
          <w:szCs w:val="28"/>
          <w:lang w:eastAsia="en-US"/>
        </w:rPr>
        <w:t xml:space="preserve">Признать утратившими силу Постановление </w:t>
      </w:r>
      <w:r w:rsidRPr="00601514">
        <w:rPr>
          <w:rFonts w:eastAsia="Calibri"/>
          <w:color w:val="000000"/>
          <w:spacing w:val="-4"/>
          <w:sz w:val="28"/>
          <w:szCs w:val="28"/>
          <w:lang w:eastAsia="en-US"/>
        </w:rPr>
        <w:t>Усть-Ярульского</w:t>
      </w:r>
      <w:r w:rsidRPr="00601514">
        <w:rPr>
          <w:rFonts w:eastAsia="Calibri"/>
          <w:spacing w:val="2"/>
          <w:sz w:val="28"/>
          <w:szCs w:val="28"/>
          <w:lang w:eastAsia="en-US"/>
        </w:rPr>
        <w:t xml:space="preserve"> сельсовета от 12.04.2012г. № 20-пг «</w:t>
      </w:r>
      <w:r w:rsidRPr="00601514">
        <w:rPr>
          <w:rFonts w:eastAsia="Calibri"/>
          <w:bCs/>
          <w:color w:val="000000"/>
          <w:sz w:val="28"/>
          <w:szCs w:val="28"/>
          <w:lang w:eastAsia="en-US"/>
        </w:rPr>
        <w:t>Об утверждении Положения о проверке достоверности и полноты сведений о доходах, об имуществе и обязательствах имущественного характера в  администрации Усть-Ярульского сельсовета Ирбейского района»</w:t>
      </w:r>
    </w:p>
    <w:p w:rsidR="00601514" w:rsidRPr="00601514" w:rsidRDefault="00601514" w:rsidP="00601514">
      <w:pPr>
        <w:widowControl w:val="0"/>
        <w:autoSpaceDE w:val="0"/>
        <w:autoSpaceDN w:val="0"/>
        <w:adjustRightInd w:val="0"/>
        <w:ind w:right="-1"/>
        <w:jc w:val="both"/>
        <w:rPr>
          <w:spacing w:val="2"/>
          <w:sz w:val="28"/>
          <w:szCs w:val="28"/>
        </w:rPr>
      </w:pPr>
      <w:r w:rsidRPr="00601514">
        <w:rPr>
          <w:rFonts w:eastAsia="Calibri"/>
          <w:sz w:val="28"/>
          <w:szCs w:val="28"/>
          <w:lang w:eastAsia="en-US"/>
        </w:rPr>
        <w:t xml:space="preserve">        4. </w:t>
      </w:r>
      <w:proofErr w:type="gramStart"/>
      <w:r w:rsidRPr="00601514">
        <w:rPr>
          <w:spacing w:val="2"/>
          <w:sz w:val="28"/>
          <w:szCs w:val="28"/>
        </w:rPr>
        <w:t>Контроль за</w:t>
      </w:r>
      <w:proofErr w:type="gramEnd"/>
      <w:r w:rsidRPr="00601514">
        <w:rPr>
          <w:spacing w:val="2"/>
          <w:sz w:val="28"/>
          <w:szCs w:val="28"/>
        </w:rPr>
        <w:t xml:space="preserve"> исполнением настоящего Решения возложить на Главу сельсовета.</w:t>
      </w:r>
    </w:p>
    <w:p w:rsidR="00601514" w:rsidRPr="00601514" w:rsidRDefault="00601514" w:rsidP="00601514">
      <w:pPr>
        <w:widowControl w:val="0"/>
        <w:autoSpaceDE w:val="0"/>
        <w:autoSpaceDN w:val="0"/>
        <w:adjustRightInd w:val="0"/>
        <w:ind w:right="-1"/>
        <w:jc w:val="both"/>
        <w:rPr>
          <w:spacing w:val="2"/>
          <w:sz w:val="28"/>
          <w:szCs w:val="28"/>
        </w:rPr>
      </w:pPr>
    </w:p>
    <w:p w:rsidR="00601514" w:rsidRPr="00601514" w:rsidRDefault="00601514" w:rsidP="00601514">
      <w:pPr>
        <w:widowControl w:val="0"/>
        <w:autoSpaceDE w:val="0"/>
        <w:autoSpaceDN w:val="0"/>
        <w:adjustRightInd w:val="0"/>
        <w:ind w:right="-1"/>
        <w:jc w:val="both"/>
        <w:rPr>
          <w:bCs/>
          <w:spacing w:val="2"/>
          <w:sz w:val="28"/>
          <w:szCs w:val="28"/>
        </w:rPr>
      </w:pPr>
    </w:p>
    <w:p w:rsidR="00601514" w:rsidRPr="00601514" w:rsidRDefault="00601514" w:rsidP="00601514">
      <w:pPr>
        <w:jc w:val="both"/>
        <w:rPr>
          <w:color w:val="000000"/>
          <w:sz w:val="28"/>
          <w:szCs w:val="28"/>
        </w:rPr>
      </w:pPr>
      <w:r w:rsidRPr="00601514">
        <w:rPr>
          <w:color w:val="000000"/>
          <w:sz w:val="28"/>
          <w:szCs w:val="28"/>
        </w:rPr>
        <w:t>Глава Усть-Ярульского сельсовета            _______________   М.Д. Дезиндорф</w:t>
      </w:r>
    </w:p>
    <w:p w:rsidR="00601514" w:rsidRPr="00601514" w:rsidRDefault="00601514" w:rsidP="00601514">
      <w:pPr>
        <w:rPr>
          <w:rFonts w:eastAsia="Calibri"/>
          <w:sz w:val="28"/>
          <w:szCs w:val="28"/>
          <w:lang w:eastAsia="en-US"/>
        </w:rPr>
      </w:pPr>
    </w:p>
    <w:p w:rsidR="00601514" w:rsidRDefault="00601514" w:rsidP="00601514">
      <w:pPr>
        <w:autoSpaceDE w:val="0"/>
        <w:autoSpaceDN w:val="0"/>
        <w:adjustRightInd w:val="0"/>
        <w:ind w:left="5387"/>
        <w:rPr>
          <w:sz w:val="26"/>
          <w:szCs w:val="26"/>
        </w:rPr>
      </w:pPr>
    </w:p>
    <w:p w:rsidR="00601514" w:rsidRPr="00601514" w:rsidRDefault="00601514" w:rsidP="00601514">
      <w:pPr>
        <w:autoSpaceDE w:val="0"/>
        <w:autoSpaceDN w:val="0"/>
        <w:adjustRightInd w:val="0"/>
        <w:ind w:left="5387"/>
        <w:rPr>
          <w:sz w:val="26"/>
          <w:szCs w:val="26"/>
        </w:rPr>
      </w:pPr>
      <w:r w:rsidRPr="00601514">
        <w:rPr>
          <w:sz w:val="26"/>
          <w:szCs w:val="26"/>
        </w:rPr>
        <w:lastRenderedPageBreak/>
        <w:t>Приложение к Постановлению</w:t>
      </w:r>
    </w:p>
    <w:p w:rsidR="00601514" w:rsidRPr="00601514" w:rsidRDefault="00601514" w:rsidP="00601514">
      <w:pPr>
        <w:autoSpaceDE w:val="0"/>
        <w:autoSpaceDN w:val="0"/>
        <w:adjustRightInd w:val="0"/>
        <w:ind w:left="5387"/>
        <w:rPr>
          <w:sz w:val="26"/>
          <w:szCs w:val="26"/>
        </w:rPr>
      </w:pPr>
      <w:r w:rsidRPr="00601514">
        <w:rPr>
          <w:sz w:val="26"/>
          <w:szCs w:val="26"/>
        </w:rPr>
        <w:t>администрации Усть-Ярульского сельсовета</w:t>
      </w:r>
    </w:p>
    <w:p w:rsidR="00601514" w:rsidRPr="00601514" w:rsidRDefault="00601514" w:rsidP="00601514">
      <w:pPr>
        <w:autoSpaceDE w:val="0"/>
        <w:autoSpaceDN w:val="0"/>
        <w:adjustRightInd w:val="0"/>
        <w:ind w:left="5387"/>
        <w:rPr>
          <w:sz w:val="26"/>
          <w:szCs w:val="26"/>
        </w:rPr>
      </w:pPr>
      <w:r w:rsidRPr="00601514">
        <w:rPr>
          <w:sz w:val="26"/>
          <w:szCs w:val="26"/>
        </w:rPr>
        <w:t>от «20»  октября 2021г.№ 19-пг</w:t>
      </w:r>
    </w:p>
    <w:p w:rsidR="00601514" w:rsidRPr="00601514" w:rsidRDefault="00601514" w:rsidP="00601514">
      <w:pPr>
        <w:widowControl w:val="0"/>
        <w:autoSpaceDE w:val="0"/>
        <w:autoSpaceDN w:val="0"/>
        <w:adjustRightInd w:val="0"/>
        <w:jc w:val="center"/>
        <w:rPr>
          <w:rFonts w:eastAsia="Calibri"/>
          <w:b/>
          <w:bCs/>
          <w:sz w:val="28"/>
          <w:szCs w:val="28"/>
          <w:lang w:eastAsia="en-US"/>
        </w:rPr>
      </w:pPr>
    </w:p>
    <w:p w:rsidR="00601514" w:rsidRPr="00601514" w:rsidRDefault="00601514" w:rsidP="00601514">
      <w:pPr>
        <w:widowControl w:val="0"/>
        <w:autoSpaceDE w:val="0"/>
        <w:autoSpaceDN w:val="0"/>
        <w:adjustRightInd w:val="0"/>
        <w:jc w:val="center"/>
        <w:rPr>
          <w:rFonts w:eastAsia="Calibri"/>
          <w:b/>
          <w:bCs/>
          <w:sz w:val="28"/>
          <w:szCs w:val="28"/>
          <w:lang w:eastAsia="en-US"/>
        </w:rPr>
      </w:pPr>
      <w:hyperlink r:id="rId10" w:history="1">
        <w:r w:rsidRPr="00601514">
          <w:rPr>
            <w:rFonts w:eastAsia="Calibri"/>
            <w:b/>
            <w:bCs/>
            <w:sz w:val="28"/>
            <w:szCs w:val="28"/>
            <w:lang w:eastAsia="en-US"/>
          </w:rPr>
          <w:t xml:space="preserve">Положение о </w:t>
        </w:r>
      </w:hyperlink>
      <w:r w:rsidRPr="00601514">
        <w:rPr>
          <w:rFonts w:eastAsia="Calibri"/>
          <w:b/>
          <w:bCs/>
          <w:sz w:val="28"/>
          <w:szCs w:val="28"/>
          <w:lang w:eastAsia="en-US"/>
        </w:rPr>
        <w:t>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w:t>
      </w:r>
    </w:p>
    <w:p w:rsidR="00601514" w:rsidRPr="00601514" w:rsidRDefault="00601514" w:rsidP="00601514">
      <w:pPr>
        <w:widowControl w:val="0"/>
        <w:autoSpaceDE w:val="0"/>
        <w:autoSpaceDN w:val="0"/>
        <w:adjustRightInd w:val="0"/>
        <w:jc w:val="center"/>
        <w:rPr>
          <w:rFonts w:eastAsia="Calibri"/>
          <w:sz w:val="28"/>
          <w:szCs w:val="28"/>
          <w:lang w:eastAsia="en-US"/>
        </w:rPr>
      </w:pPr>
    </w:p>
    <w:p w:rsidR="00601514" w:rsidRPr="00601514" w:rsidRDefault="00601514" w:rsidP="00601514">
      <w:pPr>
        <w:widowControl w:val="0"/>
        <w:autoSpaceDE w:val="0"/>
        <w:autoSpaceDN w:val="0"/>
        <w:adjustRightInd w:val="0"/>
        <w:ind w:firstLine="709"/>
        <w:jc w:val="both"/>
        <w:rPr>
          <w:rFonts w:eastAsia="Calibri"/>
          <w:sz w:val="28"/>
          <w:szCs w:val="28"/>
          <w:lang w:eastAsia="en-US"/>
        </w:rPr>
      </w:pPr>
      <w:r w:rsidRPr="00601514">
        <w:rPr>
          <w:rFonts w:eastAsia="Calibri"/>
          <w:b/>
          <w:sz w:val="28"/>
          <w:szCs w:val="28"/>
          <w:lang w:eastAsia="en-US"/>
        </w:rPr>
        <w:t>1.</w:t>
      </w:r>
      <w:r w:rsidRPr="00601514">
        <w:rPr>
          <w:rFonts w:eastAsia="Calibri"/>
          <w:sz w:val="28"/>
          <w:szCs w:val="28"/>
          <w:lang w:eastAsia="en-US"/>
        </w:rPr>
        <w:t xml:space="preserve"> Настоящим Положением устанавливается порядок осуществления проверки достоверности и </w:t>
      </w:r>
      <w:proofErr w:type="gramStart"/>
      <w:r w:rsidRPr="00601514">
        <w:rPr>
          <w:rFonts w:eastAsia="Calibri"/>
          <w:sz w:val="28"/>
          <w:szCs w:val="28"/>
          <w:lang w:eastAsia="en-US"/>
        </w:rPr>
        <w:t>полноты</w:t>
      </w:r>
      <w:proofErr w:type="gramEnd"/>
      <w:r w:rsidRPr="00601514">
        <w:rPr>
          <w:rFonts w:eastAsia="Calibri"/>
          <w:sz w:val="28"/>
          <w:szCs w:val="28"/>
          <w:lang w:eastAsia="en-US"/>
        </w:rPr>
        <w:t xml:space="preserve"> представленных гражданами, претендующими на замещение должностей руководителей муниципальных учреждений, и лицами, замещающими эти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проверка).</w:t>
      </w:r>
    </w:p>
    <w:p w:rsidR="00601514" w:rsidRPr="00601514" w:rsidRDefault="00601514" w:rsidP="00601514">
      <w:pPr>
        <w:widowControl w:val="0"/>
        <w:autoSpaceDE w:val="0"/>
        <w:autoSpaceDN w:val="0"/>
        <w:adjustRightInd w:val="0"/>
        <w:ind w:firstLine="709"/>
        <w:jc w:val="both"/>
        <w:rPr>
          <w:rFonts w:eastAsia="Calibri"/>
          <w:sz w:val="28"/>
          <w:szCs w:val="28"/>
          <w:lang w:eastAsia="en-US"/>
        </w:rPr>
      </w:pPr>
      <w:r w:rsidRPr="00601514">
        <w:rPr>
          <w:rFonts w:eastAsia="Calibri"/>
          <w:b/>
          <w:sz w:val="28"/>
          <w:szCs w:val="28"/>
          <w:lang w:eastAsia="en-US"/>
        </w:rPr>
        <w:t>2.</w:t>
      </w:r>
      <w:r w:rsidRPr="00601514">
        <w:rPr>
          <w:rFonts w:eastAsia="Calibri"/>
          <w:sz w:val="28"/>
          <w:szCs w:val="28"/>
          <w:lang w:eastAsia="en-US"/>
        </w:rPr>
        <w:t xml:space="preserve"> Проверка осуществляется по решению учредителя муниципального учреждения или лица, которому такие полномочия предоставлены учредителем.</w:t>
      </w:r>
    </w:p>
    <w:p w:rsidR="00601514" w:rsidRPr="00601514" w:rsidRDefault="00601514" w:rsidP="00601514">
      <w:pPr>
        <w:widowControl w:val="0"/>
        <w:autoSpaceDE w:val="0"/>
        <w:autoSpaceDN w:val="0"/>
        <w:adjustRightInd w:val="0"/>
        <w:ind w:firstLine="709"/>
        <w:jc w:val="both"/>
        <w:rPr>
          <w:rFonts w:eastAsia="Calibri"/>
          <w:sz w:val="28"/>
          <w:szCs w:val="28"/>
          <w:lang w:eastAsia="en-US"/>
        </w:rPr>
      </w:pPr>
      <w:r w:rsidRPr="00601514">
        <w:rPr>
          <w:rFonts w:eastAsia="Calibri"/>
          <w:b/>
          <w:sz w:val="28"/>
          <w:szCs w:val="28"/>
          <w:lang w:eastAsia="en-US"/>
        </w:rPr>
        <w:t>3.</w:t>
      </w:r>
      <w:r w:rsidRPr="00601514">
        <w:rPr>
          <w:rFonts w:eastAsia="Calibri"/>
          <w:sz w:val="28"/>
          <w:szCs w:val="28"/>
          <w:lang w:eastAsia="en-US"/>
        </w:rPr>
        <w:t xml:space="preserve"> Проверку осуществляет </w:t>
      </w:r>
      <w:r w:rsidRPr="00601514">
        <w:rPr>
          <w:rFonts w:eastAsia="Calibri"/>
          <w:color w:val="000000"/>
          <w:sz w:val="28"/>
          <w:szCs w:val="28"/>
          <w:lang w:eastAsia="en-US"/>
        </w:rPr>
        <w:t>заместитель главы Усть-Ярульского сельсовета</w:t>
      </w:r>
      <w:r w:rsidRPr="00601514">
        <w:rPr>
          <w:rFonts w:eastAsia="Calibri"/>
          <w:sz w:val="28"/>
          <w:szCs w:val="28"/>
          <w:lang w:eastAsia="en-US"/>
        </w:rPr>
        <w:t>.</w:t>
      </w:r>
    </w:p>
    <w:p w:rsidR="00601514" w:rsidRPr="00601514" w:rsidRDefault="00601514" w:rsidP="00601514">
      <w:pPr>
        <w:widowControl w:val="0"/>
        <w:autoSpaceDE w:val="0"/>
        <w:autoSpaceDN w:val="0"/>
        <w:adjustRightInd w:val="0"/>
        <w:ind w:firstLine="709"/>
        <w:jc w:val="both"/>
        <w:rPr>
          <w:rFonts w:eastAsia="Calibri"/>
          <w:sz w:val="28"/>
          <w:szCs w:val="28"/>
          <w:lang w:eastAsia="en-US"/>
        </w:rPr>
      </w:pPr>
      <w:r w:rsidRPr="00601514">
        <w:rPr>
          <w:rFonts w:eastAsia="Calibri"/>
          <w:b/>
          <w:sz w:val="28"/>
          <w:szCs w:val="28"/>
          <w:lang w:eastAsia="en-US"/>
        </w:rPr>
        <w:t>4.</w:t>
      </w:r>
      <w:r w:rsidRPr="00601514">
        <w:rPr>
          <w:rFonts w:eastAsia="Calibri"/>
          <w:sz w:val="28"/>
          <w:szCs w:val="28"/>
          <w:lang w:eastAsia="en-US"/>
        </w:rPr>
        <w:t xml:space="preserve"> Основанием для осуществления проверки является информация, представленная в письменном виде в установленном порядке:</w:t>
      </w:r>
    </w:p>
    <w:p w:rsidR="00601514" w:rsidRPr="00601514" w:rsidRDefault="00601514" w:rsidP="00601514">
      <w:pPr>
        <w:widowControl w:val="0"/>
        <w:autoSpaceDE w:val="0"/>
        <w:autoSpaceDN w:val="0"/>
        <w:adjustRightInd w:val="0"/>
        <w:ind w:firstLine="709"/>
        <w:jc w:val="both"/>
        <w:rPr>
          <w:rFonts w:eastAsia="Calibri"/>
          <w:sz w:val="28"/>
          <w:szCs w:val="28"/>
          <w:lang w:eastAsia="en-US"/>
        </w:rPr>
      </w:pPr>
      <w:r w:rsidRPr="00601514">
        <w:rPr>
          <w:rFonts w:eastAsia="Calibri"/>
          <w:sz w:val="28"/>
          <w:szCs w:val="28"/>
          <w:lang w:eastAsia="en-US"/>
        </w:rPr>
        <w:t>а) правоохранительными органами, иными государственными органами, органами местного самоуправления и их должностными лицами;</w:t>
      </w:r>
    </w:p>
    <w:p w:rsidR="00601514" w:rsidRPr="00601514" w:rsidRDefault="00601514" w:rsidP="00601514">
      <w:pPr>
        <w:widowControl w:val="0"/>
        <w:autoSpaceDE w:val="0"/>
        <w:autoSpaceDN w:val="0"/>
        <w:adjustRightInd w:val="0"/>
        <w:ind w:firstLine="709"/>
        <w:jc w:val="both"/>
        <w:rPr>
          <w:rFonts w:eastAsia="Calibri"/>
          <w:sz w:val="28"/>
          <w:szCs w:val="28"/>
          <w:lang w:eastAsia="en-US"/>
        </w:rPr>
      </w:pPr>
      <w:r w:rsidRPr="00601514">
        <w:rPr>
          <w:rFonts w:eastAsia="Calibri"/>
          <w:sz w:val="28"/>
          <w:szCs w:val="28"/>
          <w:lang w:eastAsia="en-US"/>
        </w:rPr>
        <w:t>б)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601514" w:rsidRPr="00601514" w:rsidRDefault="00601514" w:rsidP="00601514">
      <w:pPr>
        <w:widowControl w:val="0"/>
        <w:autoSpaceDE w:val="0"/>
        <w:autoSpaceDN w:val="0"/>
        <w:adjustRightInd w:val="0"/>
        <w:ind w:firstLine="709"/>
        <w:jc w:val="both"/>
        <w:rPr>
          <w:rFonts w:eastAsia="Calibri"/>
          <w:sz w:val="28"/>
          <w:szCs w:val="28"/>
          <w:lang w:eastAsia="en-US"/>
        </w:rPr>
      </w:pPr>
      <w:r w:rsidRPr="00601514">
        <w:rPr>
          <w:rFonts w:eastAsia="Calibri"/>
          <w:sz w:val="28"/>
          <w:szCs w:val="28"/>
          <w:lang w:eastAsia="en-US"/>
        </w:rPr>
        <w:t>в) Общественной палатой Российской Федерации;</w:t>
      </w:r>
    </w:p>
    <w:p w:rsidR="00601514" w:rsidRPr="00601514" w:rsidRDefault="00601514" w:rsidP="00601514">
      <w:pPr>
        <w:widowControl w:val="0"/>
        <w:autoSpaceDE w:val="0"/>
        <w:autoSpaceDN w:val="0"/>
        <w:adjustRightInd w:val="0"/>
        <w:ind w:firstLine="709"/>
        <w:jc w:val="both"/>
        <w:rPr>
          <w:rFonts w:eastAsia="Calibri"/>
          <w:sz w:val="28"/>
          <w:szCs w:val="28"/>
          <w:lang w:eastAsia="en-US"/>
        </w:rPr>
      </w:pPr>
      <w:r w:rsidRPr="00601514">
        <w:rPr>
          <w:rFonts w:eastAsia="Calibri"/>
          <w:sz w:val="28"/>
          <w:szCs w:val="28"/>
          <w:lang w:eastAsia="en-US"/>
        </w:rPr>
        <w:t>г) общероссийскими средствами массовой информации.</w:t>
      </w:r>
    </w:p>
    <w:p w:rsidR="00601514" w:rsidRPr="00601514" w:rsidRDefault="00601514" w:rsidP="00601514">
      <w:pPr>
        <w:widowControl w:val="0"/>
        <w:autoSpaceDE w:val="0"/>
        <w:autoSpaceDN w:val="0"/>
        <w:adjustRightInd w:val="0"/>
        <w:ind w:firstLine="709"/>
        <w:jc w:val="both"/>
        <w:rPr>
          <w:rFonts w:eastAsia="Calibri"/>
          <w:sz w:val="28"/>
          <w:szCs w:val="28"/>
          <w:lang w:eastAsia="en-US"/>
        </w:rPr>
      </w:pPr>
      <w:r w:rsidRPr="00601514">
        <w:rPr>
          <w:rFonts w:eastAsia="Calibri"/>
          <w:b/>
          <w:sz w:val="28"/>
          <w:szCs w:val="28"/>
          <w:lang w:eastAsia="en-US"/>
        </w:rPr>
        <w:t>5.</w:t>
      </w:r>
      <w:r w:rsidRPr="00601514">
        <w:rPr>
          <w:rFonts w:eastAsia="Calibri"/>
          <w:sz w:val="28"/>
          <w:szCs w:val="28"/>
          <w:lang w:eastAsia="en-US"/>
        </w:rPr>
        <w:t xml:space="preserve"> Информация анонимного характера не может служить основанием для проверки.</w:t>
      </w:r>
    </w:p>
    <w:p w:rsidR="00601514" w:rsidRPr="00601514" w:rsidRDefault="00601514" w:rsidP="00601514">
      <w:pPr>
        <w:widowControl w:val="0"/>
        <w:autoSpaceDE w:val="0"/>
        <w:autoSpaceDN w:val="0"/>
        <w:adjustRightInd w:val="0"/>
        <w:ind w:firstLine="709"/>
        <w:jc w:val="both"/>
        <w:rPr>
          <w:rFonts w:eastAsia="Calibri"/>
          <w:sz w:val="28"/>
          <w:szCs w:val="28"/>
          <w:lang w:eastAsia="en-US"/>
        </w:rPr>
      </w:pPr>
      <w:r w:rsidRPr="00601514">
        <w:rPr>
          <w:rFonts w:eastAsia="Calibri"/>
          <w:b/>
          <w:sz w:val="28"/>
          <w:szCs w:val="28"/>
          <w:lang w:eastAsia="en-US"/>
        </w:rPr>
        <w:t>6.</w:t>
      </w:r>
      <w:r w:rsidRPr="00601514">
        <w:rPr>
          <w:rFonts w:eastAsia="Calibri"/>
          <w:sz w:val="28"/>
          <w:szCs w:val="28"/>
          <w:lang w:eastAsia="en-US"/>
        </w:rPr>
        <w:t xml:space="preserve"> Проверка осуществляется в срок, не превышающий 60 дней со дня принятия решения о ее проведении. Срок проверки может быть продлен до 90 дней учредителем муниципального учреждения или лицом, которому такие полномочия предоставлены учредителем.</w:t>
      </w:r>
    </w:p>
    <w:p w:rsidR="00601514" w:rsidRPr="00601514" w:rsidRDefault="00601514" w:rsidP="00601514">
      <w:pPr>
        <w:widowControl w:val="0"/>
        <w:autoSpaceDE w:val="0"/>
        <w:autoSpaceDN w:val="0"/>
        <w:adjustRightInd w:val="0"/>
        <w:ind w:firstLine="709"/>
        <w:jc w:val="both"/>
        <w:rPr>
          <w:rFonts w:eastAsia="Calibri"/>
          <w:sz w:val="28"/>
          <w:szCs w:val="28"/>
          <w:lang w:eastAsia="en-US"/>
        </w:rPr>
      </w:pPr>
      <w:r w:rsidRPr="00601514">
        <w:rPr>
          <w:rFonts w:eastAsia="Calibri"/>
          <w:b/>
          <w:sz w:val="28"/>
          <w:szCs w:val="28"/>
          <w:lang w:eastAsia="en-US"/>
        </w:rPr>
        <w:t>7.</w:t>
      </w:r>
      <w:r w:rsidRPr="00601514">
        <w:rPr>
          <w:rFonts w:eastAsia="Calibri"/>
          <w:sz w:val="28"/>
          <w:szCs w:val="28"/>
          <w:lang w:eastAsia="en-US"/>
        </w:rPr>
        <w:t xml:space="preserve"> При осуществлении проверки </w:t>
      </w:r>
      <w:r w:rsidRPr="00601514">
        <w:rPr>
          <w:rFonts w:eastAsia="Calibri"/>
          <w:color w:val="000000"/>
          <w:sz w:val="28"/>
          <w:szCs w:val="28"/>
          <w:lang w:eastAsia="en-US"/>
        </w:rPr>
        <w:t>заместитель главы Усть-Ярульского сельсовета</w:t>
      </w:r>
      <w:r w:rsidRPr="00601514">
        <w:rPr>
          <w:rFonts w:eastAsia="Calibri"/>
          <w:sz w:val="28"/>
          <w:szCs w:val="28"/>
          <w:lang w:eastAsia="en-US"/>
        </w:rPr>
        <w:t xml:space="preserve"> вправе:</w:t>
      </w:r>
    </w:p>
    <w:p w:rsidR="00601514" w:rsidRPr="00601514" w:rsidRDefault="00601514" w:rsidP="00601514">
      <w:pPr>
        <w:widowControl w:val="0"/>
        <w:autoSpaceDE w:val="0"/>
        <w:autoSpaceDN w:val="0"/>
        <w:adjustRightInd w:val="0"/>
        <w:ind w:firstLine="709"/>
        <w:jc w:val="both"/>
        <w:rPr>
          <w:rFonts w:eastAsia="Calibri"/>
          <w:sz w:val="28"/>
          <w:szCs w:val="28"/>
          <w:lang w:eastAsia="en-US"/>
        </w:rPr>
      </w:pPr>
      <w:r w:rsidRPr="00601514">
        <w:rPr>
          <w:rFonts w:eastAsia="Calibri"/>
          <w:sz w:val="28"/>
          <w:szCs w:val="28"/>
          <w:lang w:eastAsia="en-US"/>
        </w:rPr>
        <w:t>а) проводить беседу с гражданином, претендующим на замещение должности руководителя муниципального учреждения, а также с лицом, замещающим должность руководителя муниципального учреждения;</w:t>
      </w:r>
    </w:p>
    <w:p w:rsidR="00601514" w:rsidRPr="00601514" w:rsidRDefault="00601514" w:rsidP="00601514">
      <w:pPr>
        <w:widowControl w:val="0"/>
        <w:autoSpaceDE w:val="0"/>
        <w:autoSpaceDN w:val="0"/>
        <w:adjustRightInd w:val="0"/>
        <w:ind w:firstLine="709"/>
        <w:jc w:val="both"/>
        <w:rPr>
          <w:rFonts w:eastAsia="Calibri"/>
          <w:sz w:val="28"/>
          <w:szCs w:val="28"/>
          <w:lang w:eastAsia="en-US"/>
        </w:rPr>
      </w:pPr>
      <w:proofErr w:type="gramStart"/>
      <w:r w:rsidRPr="00601514">
        <w:rPr>
          <w:rFonts w:eastAsia="Calibri"/>
          <w:sz w:val="28"/>
          <w:szCs w:val="28"/>
          <w:lang w:eastAsia="en-US"/>
        </w:rPr>
        <w:t xml:space="preserve">б) изучать представленные гражданином, претендующим на замещение должности руководителя муниципального учреждения, а также лицом, </w:t>
      </w:r>
      <w:r w:rsidRPr="00601514">
        <w:rPr>
          <w:rFonts w:eastAsia="Calibri"/>
          <w:sz w:val="28"/>
          <w:szCs w:val="28"/>
          <w:lang w:eastAsia="en-US"/>
        </w:rPr>
        <w:lastRenderedPageBreak/>
        <w:t>замещающим должность руководителя муниципального учреждения, сведения о доходах, об имуществе и обязательствах имущественного характера и дополнительные материалы;</w:t>
      </w:r>
      <w:proofErr w:type="gramEnd"/>
    </w:p>
    <w:p w:rsidR="00601514" w:rsidRPr="00601514" w:rsidRDefault="00601514" w:rsidP="00601514">
      <w:pPr>
        <w:widowControl w:val="0"/>
        <w:autoSpaceDE w:val="0"/>
        <w:autoSpaceDN w:val="0"/>
        <w:adjustRightInd w:val="0"/>
        <w:ind w:firstLine="709"/>
        <w:jc w:val="both"/>
        <w:rPr>
          <w:rFonts w:eastAsia="Calibri"/>
          <w:sz w:val="28"/>
          <w:szCs w:val="28"/>
          <w:lang w:eastAsia="en-US"/>
        </w:rPr>
      </w:pPr>
      <w:r w:rsidRPr="00601514">
        <w:rPr>
          <w:rFonts w:eastAsia="Calibri"/>
          <w:sz w:val="28"/>
          <w:szCs w:val="28"/>
          <w:lang w:eastAsia="en-US"/>
        </w:rPr>
        <w:t>в) получать от гражданина, претендующего на замещение должности руководителя муниципального учреждения, а также от лица, замещающего должность руководителя муниципального учреждения, пояснения по представленным им сведениям о доходах, об имуществе и обязательствах имущественного характера и материалам.</w:t>
      </w:r>
    </w:p>
    <w:p w:rsidR="00601514" w:rsidRPr="00601514" w:rsidRDefault="00601514" w:rsidP="00601514">
      <w:pPr>
        <w:widowControl w:val="0"/>
        <w:autoSpaceDE w:val="0"/>
        <w:autoSpaceDN w:val="0"/>
        <w:adjustRightInd w:val="0"/>
        <w:ind w:firstLine="709"/>
        <w:jc w:val="both"/>
        <w:rPr>
          <w:rFonts w:eastAsia="Calibri"/>
          <w:sz w:val="28"/>
          <w:szCs w:val="28"/>
          <w:lang w:eastAsia="en-US"/>
        </w:rPr>
      </w:pPr>
      <w:r w:rsidRPr="00601514">
        <w:rPr>
          <w:rFonts w:eastAsia="Calibri"/>
          <w:b/>
          <w:sz w:val="28"/>
          <w:szCs w:val="28"/>
          <w:lang w:eastAsia="en-US"/>
        </w:rPr>
        <w:t>8.</w:t>
      </w:r>
      <w:r w:rsidRPr="00601514">
        <w:rPr>
          <w:rFonts w:eastAsia="Calibri"/>
          <w:sz w:val="28"/>
          <w:szCs w:val="28"/>
          <w:lang w:eastAsia="en-US"/>
        </w:rPr>
        <w:t xml:space="preserve"> Учредитель муниципального учреждения или лицо, которому такие полномочия предоставлены учредителем, обеспечивает:</w:t>
      </w:r>
    </w:p>
    <w:p w:rsidR="00601514" w:rsidRPr="00601514" w:rsidRDefault="00601514" w:rsidP="00601514">
      <w:pPr>
        <w:widowControl w:val="0"/>
        <w:autoSpaceDE w:val="0"/>
        <w:autoSpaceDN w:val="0"/>
        <w:adjustRightInd w:val="0"/>
        <w:ind w:firstLine="709"/>
        <w:jc w:val="both"/>
        <w:rPr>
          <w:rFonts w:eastAsia="Calibri"/>
          <w:sz w:val="28"/>
          <w:szCs w:val="28"/>
          <w:lang w:eastAsia="en-US"/>
        </w:rPr>
      </w:pPr>
      <w:r w:rsidRPr="00601514">
        <w:rPr>
          <w:rFonts w:eastAsia="Calibri"/>
          <w:sz w:val="28"/>
          <w:szCs w:val="28"/>
          <w:lang w:eastAsia="en-US"/>
        </w:rPr>
        <w:t>а) уведомление в письменной форме лица, замещающего должность руководителя муниципального учреждения, о начале в отношении его проверки - в течение 2 рабочих дней со дня принятия решения о начале проверки;</w:t>
      </w:r>
    </w:p>
    <w:p w:rsidR="00601514" w:rsidRPr="00601514" w:rsidRDefault="00601514" w:rsidP="00601514">
      <w:pPr>
        <w:widowControl w:val="0"/>
        <w:autoSpaceDE w:val="0"/>
        <w:autoSpaceDN w:val="0"/>
        <w:adjustRightInd w:val="0"/>
        <w:ind w:firstLine="709"/>
        <w:jc w:val="both"/>
        <w:rPr>
          <w:rFonts w:eastAsia="Calibri"/>
          <w:sz w:val="28"/>
          <w:szCs w:val="28"/>
          <w:lang w:eastAsia="en-US"/>
        </w:rPr>
      </w:pPr>
      <w:r w:rsidRPr="00601514">
        <w:rPr>
          <w:rFonts w:eastAsia="Calibri"/>
          <w:sz w:val="28"/>
          <w:szCs w:val="28"/>
          <w:lang w:eastAsia="en-US"/>
        </w:rPr>
        <w:t xml:space="preserve">б) информирование лица, замещающего должность руководителя муниципального учреждения, в случае его обращения о том, какие представленные им сведения, указанные в </w:t>
      </w:r>
      <w:hyperlink r:id="rId11" w:history="1">
        <w:r w:rsidRPr="00601514">
          <w:rPr>
            <w:rFonts w:eastAsia="Calibri"/>
            <w:sz w:val="28"/>
            <w:szCs w:val="28"/>
            <w:lang w:eastAsia="en-US"/>
          </w:rPr>
          <w:t>пункте 1</w:t>
        </w:r>
      </w:hyperlink>
      <w:r w:rsidRPr="00601514">
        <w:rPr>
          <w:rFonts w:eastAsia="Calibri"/>
          <w:sz w:val="28"/>
          <w:szCs w:val="28"/>
          <w:lang w:eastAsia="en-US"/>
        </w:rPr>
        <w:t xml:space="preserve"> настоящего Положения, подлежат проверке, - в течение 7 рабочих дней со дня обращения, а при наличии уважительной причины - в срок, согласованный с указанным лицом.</w:t>
      </w:r>
    </w:p>
    <w:p w:rsidR="00601514" w:rsidRPr="00601514" w:rsidRDefault="00601514" w:rsidP="00601514">
      <w:pPr>
        <w:widowControl w:val="0"/>
        <w:autoSpaceDE w:val="0"/>
        <w:autoSpaceDN w:val="0"/>
        <w:adjustRightInd w:val="0"/>
        <w:ind w:firstLine="709"/>
        <w:jc w:val="both"/>
        <w:rPr>
          <w:rFonts w:eastAsia="Calibri"/>
          <w:sz w:val="28"/>
          <w:szCs w:val="28"/>
          <w:lang w:eastAsia="en-US"/>
        </w:rPr>
      </w:pPr>
      <w:r w:rsidRPr="00601514">
        <w:rPr>
          <w:rFonts w:eastAsia="Calibri"/>
          <w:b/>
          <w:sz w:val="28"/>
          <w:szCs w:val="28"/>
          <w:lang w:eastAsia="en-US"/>
        </w:rPr>
        <w:t>9.</w:t>
      </w:r>
      <w:r w:rsidRPr="00601514">
        <w:rPr>
          <w:rFonts w:eastAsia="Calibri"/>
          <w:sz w:val="28"/>
          <w:szCs w:val="28"/>
          <w:lang w:eastAsia="en-US"/>
        </w:rPr>
        <w:t xml:space="preserve"> По окончании проверки учредитель муниципального учреждения или лицо, которому такие полномочия предоставлены учредителем, обязаны ознакомить лицо, замещающее должность руководителя муниципального учреждения, с результатами проверки.</w:t>
      </w:r>
    </w:p>
    <w:p w:rsidR="00601514" w:rsidRPr="00601514" w:rsidRDefault="00601514" w:rsidP="00601514">
      <w:pPr>
        <w:widowControl w:val="0"/>
        <w:autoSpaceDE w:val="0"/>
        <w:autoSpaceDN w:val="0"/>
        <w:adjustRightInd w:val="0"/>
        <w:ind w:firstLine="709"/>
        <w:jc w:val="both"/>
        <w:rPr>
          <w:rFonts w:eastAsia="Calibri"/>
          <w:sz w:val="28"/>
          <w:szCs w:val="28"/>
          <w:lang w:eastAsia="en-US"/>
        </w:rPr>
      </w:pPr>
      <w:r w:rsidRPr="00601514">
        <w:rPr>
          <w:rFonts w:eastAsia="Calibri"/>
          <w:b/>
          <w:sz w:val="28"/>
          <w:szCs w:val="28"/>
          <w:lang w:eastAsia="en-US"/>
        </w:rPr>
        <w:t>10.</w:t>
      </w:r>
      <w:r w:rsidRPr="00601514">
        <w:rPr>
          <w:rFonts w:eastAsia="Calibri"/>
          <w:sz w:val="28"/>
          <w:szCs w:val="28"/>
          <w:lang w:eastAsia="en-US"/>
        </w:rPr>
        <w:t xml:space="preserve"> Лицо, замещающее должность руководителя муниципального учреждения, вправе:</w:t>
      </w:r>
    </w:p>
    <w:p w:rsidR="00601514" w:rsidRPr="00601514" w:rsidRDefault="00601514" w:rsidP="00601514">
      <w:pPr>
        <w:widowControl w:val="0"/>
        <w:autoSpaceDE w:val="0"/>
        <w:autoSpaceDN w:val="0"/>
        <w:adjustRightInd w:val="0"/>
        <w:ind w:firstLine="709"/>
        <w:jc w:val="both"/>
        <w:rPr>
          <w:rFonts w:eastAsia="Calibri"/>
          <w:sz w:val="28"/>
          <w:szCs w:val="28"/>
          <w:lang w:eastAsia="en-US"/>
        </w:rPr>
      </w:pPr>
      <w:r w:rsidRPr="00601514">
        <w:rPr>
          <w:rFonts w:eastAsia="Calibri"/>
          <w:sz w:val="28"/>
          <w:szCs w:val="28"/>
          <w:lang w:eastAsia="en-US"/>
        </w:rPr>
        <w:t>а) давать пояснения в письменной форме в ходе проверки, а также по результатам проверки;</w:t>
      </w:r>
    </w:p>
    <w:p w:rsidR="00601514" w:rsidRPr="00601514" w:rsidRDefault="00601514" w:rsidP="00601514">
      <w:pPr>
        <w:widowControl w:val="0"/>
        <w:autoSpaceDE w:val="0"/>
        <w:autoSpaceDN w:val="0"/>
        <w:adjustRightInd w:val="0"/>
        <w:ind w:firstLine="709"/>
        <w:jc w:val="both"/>
        <w:rPr>
          <w:rFonts w:eastAsia="Calibri"/>
          <w:sz w:val="28"/>
          <w:szCs w:val="28"/>
          <w:lang w:eastAsia="en-US"/>
        </w:rPr>
      </w:pPr>
      <w:r w:rsidRPr="00601514">
        <w:rPr>
          <w:rFonts w:eastAsia="Calibri"/>
          <w:sz w:val="28"/>
          <w:szCs w:val="28"/>
          <w:lang w:eastAsia="en-US"/>
        </w:rPr>
        <w:t>б) представлять дополнительные материалы и давать по ним пояснения в письменной форме.</w:t>
      </w:r>
    </w:p>
    <w:p w:rsidR="00601514" w:rsidRPr="00601514" w:rsidRDefault="00601514" w:rsidP="00601514">
      <w:pPr>
        <w:widowControl w:val="0"/>
        <w:autoSpaceDE w:val="0"/>
        <w:autoSpaceDN w:val="0"/>
        <w:adjustRightInd w:val="0"/>
        <w:ind w:firstLine="709"/>
        <w:jc w:val="both"/>
        <w:rPr>
          <w:rFonts w:eastAsia="Calibri"/>
          <w:sz w:val="28"/>
          <w:szCs w:val="28"/>
          <w:lang w:eastAsia="en-US"/>
        </w:rPr>
      </w:pPr>
      <w:r w:rsidRPr="00601514">
        <w:rPr>
          <w:rFonts w:eastAsia="Calibri"/>
          <w:b/>
          <w:sz w:val="28"/>
          <w:szCs w:val="28"/>
          <w:lang w:eastAsia="en-US"/>
        </w:rPr>
        <w:t>11.</w:t>
      </w:r>
      <w:r w:rsidRPr="00601514">
        <w:rPr>
          <w:rFonts w:eastAsia="Calibri"/>
          <w:sz w:val="28"/>
          <w:szCs w:val="28"/>
          <w:lang w:eastAsia="en-US"/>
        </w:rPr>
        <w:t xml:space="preserve"> По результатам проверки учредитель муниципального учреждения или лицо, которому такие полномочия предоставлены учредителем, принимают одно из следующих решений:</w:t>
      </w:r>
    </w:p>
    <w:p w:rsidR="00601514" w:rsidRPr="00601514" w:rsidRDefault="00601514" w:rsidP="00601514">
      <w:pPr>
        <w:widowControl w:val="0"/>
        <w:autoSpaceDE w:val="0"/>
        <w:autoSpaceDN w:val="0"/>
        <w:adjustRightInd w:val="0"/>
        <w:ind w:firstLine="709"/>
        <w:jc w:val="both"/>
        <w:rPr>
          <w:rFonts w:eastAsia="Calibri"/>
          <w:sz w:val="28"/>
          <w:szCs w:val="28"/>
          <w:lang w:eastAsia="en-US"/>
        </w:rPr>
      </w:pPr>
      <w:r w:rsidRPr="00601514">
        <w:rPr>
          <w:rFonts w:eastAsia="Calibri"/>
          <w:sz w:val="28"/>
          <w:szCs w:val="28"/>
          <w:lang w:eastAsia="en-US"/>
        </w:rPr>
        <w:t>а) назначение гражданина, претендующего на замещение должности руководителя муниципального учреждения, на должность руководителя муниципального учреждения;</w:t>
      </w:r>
    </w:p>
    <w:p w:rsidR="00601514" w:rsidRPr="00601514" w:rsidRDefault="00601514" w:rsidP="00601514">
      <w:pPr>
        <w:widowControl w:val="0"/>
        <w:autoSpaceDE w:val="0"/>
        <w:autoSpaceDN w:val="0"/>
        <w:adjustRightInd w:val="0"/>
        <w:ind w:firstLine="709"/>
        <w:jc w:val="both"/>
        <w:rPr>
          <w:rFonts w:eastAsia="Calibri"/>
          <w:sz w:val="28"/>
          <w:szCs w:val="28"/>
          <w:lang w:eastAsia="en-US"/>
        </w:rPr>
      </w:pPr>
      <w:r w:rsidRPr="00601514">
        <w:rPr>
          <w:rFonts w:eastAsia="Calibri"/>
          <w:sz w:val="28"/>
          <w:szCs w:val="28"/>
          <w:lang w:eastAsia="en-US"/>
        </w:rPr>
        <w:t>б) отказ гражданину, претендующему на замещение должности руководителя муниципального учреждения, в назначении на должность руководителя муниципального учреждения;</w:t>
      </w:r>
    </w:p>
    <w:p w:rsidR="00601514" w:rsidRPr="00601514" w:rsidRDefault="00601514" w:rsidP="00601514">
      <w:pPr>
        <w:widowControl w:val="0"/>
        <w:autoSpaceDE w:val="0"/>
        <w:autoSpaceDN w:val="0"/>
        <w:adjustRightInd w:val="0"/>
        <w:ind w:firstLine="709"/>
        <w:jc w:val="both"/>
        <w:rPr>
          <w:rFonts w:eastAsia="Calibri"/>
          <w:sz w:val="28"/>
          <w:szCs w:val="28"/>
          <w:lang w:eastAsia="en-US"/>
        </w:rPr>
      </w:pPr>
      <w:r w:rsidRPr="00601514">
        <w:rPr>
          <w:rFonts w:eastAsia="Calibri"/>
          <w:sz w:val="28"/>
          <w:szCs w:val="28"/>
          <w:lang w:eastAsia="en-US"/>
        </w:rPr>
        <w:t>в) применение к лицу, замещающему должность руководителя муниципального учреждения, мер дисциплинарной ответственности.</w:t>
      </w:r>
    </w:p>
    <w:p w:rsidR="00601514" w:rsidRPr="00601514" w:rsidRDefault="00601514" w:rsidP="00601514">
      <w:pPr>
        <w:widowControl w:val="0"/>
        <w:autoSpaceDE w:val="0"/>
        <w:autoSpaceDN w:val="0"/>
        <w:adjustRightInd w:val="0"/>
        <w:ind w:firstLine="709"/>
        <w:jc w:val="both"/>
        <w:rPr>
          <w:rFonts w:eastAsia="Calibri"/>
          <w:sz w:val="28"/>
          <w:szCs w:val="28"/>
          <w:lang w:eastAsia="en-US"/>
        </w:rPr>
      </w:pPr>
      <w:r w:rsidRPr="00601514">
        <w:rPr>
          <w:rFonts w:eastAsia="Calibri"/>
          <w:b/>
          <w:sz w:val="28"/>
          <w:szCs w:val="28"/>
          <w:lang w:eastAsia="en-US"/>
        </w:rPr>
        <w:t>12.</w:t>
      </w:r>
      <w:r w:rsidRPr="00601514">
        <w:rPr>
          <w:rFonts w:eastAsia="Calibri"/>
          <w:sz w:val="28"/>
          <w:szCs w:val="28"/>
          <w:lang w:eastAsia="en-US"/>
        </w:rPr>
        <w:t xml:space="preserve">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p w:rsidR="00601514" w:rsidRPr="00601514" w:rsidRDefault="00601514" w:rsidP="00601514">
      <w:pPr>
        <w:widowControl w:val="0"/>
        <w:autoSpaceDE w:val="0"/>
        <w:autoSpaceDN w:val="0"/>
        <w:adjustRightInd w:val="0"/>
        <w:ind w:firstLine="709"/>
        <w:jc w:val="both"/>
        <w:rPr>
          <w:rFonts w:eastAsia="Calibri"/>
          <w:sz w:val="28"/>
          <w:szCs w:val="28"/>
          <w:lang w:eastAsia="en-US"/>
        </w:rPr>
      </w:pPr>
      <w:r w:rsidRPr="00601514">
        <w:rPr>
          <w:rFonts w:eastAsia="Calibri"/>
          <w:b/>
          <w:sz w:val="28"/>
          <w:szCs w:val="28"/>
          <w:lang w:eastAsia="en-US"/>
        </w:rPr>
        <w:t>13.</w:t>
      </w:r>
      <w:r w:rsidRPr="00601514">
        <w:rPr>
          <w:rFonts w:eastAsia="Calibri"/>
          <w:sz w:val="28"/>
          <w:szCs w:val="28"/>
          <w:lang w:eastAsia="en-US"/>
        </w:rPr>
        <w:t xml:space="preserve"> Подлинники справок о доходах, об имуществе и обязательствах имущественного характера, а также материалы проверки, поступившие к </w:t>
      </w:r>
      <w:r w:rsidRPr="00601514">
        <w:rPr>
          <w:rFonts w:eastAsia="Calibri"/>
          <w:sz w:val="28"/>
          <w:szCs w:val="28"/>
          <w:lang w:eastAsia="en-US"/>
        </w:rPr>
        <w:lastRenderedPageBreak/>
        <w:t>учредителю муниципального учреждения или лицу, которому такие полномочия предоставлены учредителем, хранятся ими в соответствии с законодательством Российской Федерации об архивном деле.</w:t>
      </w:r>
    </w:p>
    <w:p w:rsidR="00601514" w:rsidRPr="00601514" w:rsidRDefault="00601514" w:rsidP="00601514">
      <w:pPr>
        <w:rPr>
          <w:rFonts w:eastAsia="Calibri"/>
          <w:sz w:val="28"/>
          <w:szCs w:val="28"/>
          <w:lang w:eastAsia="en-US"/>
        </w:rPr>
      </w:pPr>
    </w:p>
    <w:p w:rsidR="000809DD" w:rsidRDefault="000809DD"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r w:rsidRPr="00601514">
        <w:rPr>
          <w:rFonts w:eastAsia="Calibri"/>
          <w:noProof/>
          <w:sz w:val="28"/>
          <w:szCs w:val="28"/>
        </w:rPr>
        <w:lastRenderedPageBreak/>
        <w:drawing>
          <wp:anchor distT="0" distB="0" distL="114300" distR="114300" simplePos="0" relativeHeight="251667456" behindDoc="0" locked="0" layoutInCell="1" allowOverlap="1" wp14:anchorId="27276175" wp14:editId="2CD28FD6">
            <wp:simplePos x="0" y="0"/>
            <wp:positionH relativeFrom="column">
              <wp:posOffset>2766695</wp:posOffset>
            </wp:positionH>
            <wp:positionV relativeFrom="paragraph">
              <wp:posOffset>-326390</wp:posOffset>
            </wp:positionV>
            <wp:extent cx="588645" cy="715645"/>
            <wp:effectExtent l="0" t="0" r="1905" b="825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45" cy="715645"/>
                    </a:xfrm>
                    <a:prstGeom prst="rect">
                      <a:avLst/>
                    </a:prstGeom>
                    <a:noFill/>
                  </pic:spPr>
                </pic:pic>
              </a:graphicData>
            </a:graphic>
          </wp:anchor>
        </w:drawing>
      </w:r>
    </w:p>
    <w:p w:rsidR="00601514" w:rsidRDefault="00601514" w:rsidP="004C59CA">
      <w:pPr>
        <w:rPr>
          <w:sz w:val="28"/>
          <w:szCs w:val="28"/>
        </w:rPr>
      </w:pPr>
    </w:p>
    <w:tbl>
      <w:tblPr>
        <w:tblpPr w:leftFromText="180" w:rightFromText="180" w:vertAnchor="text" w:horzAnchor="margin" w:tblpY="-277"/>
        <w:tblW w:w="9123" w:type="dxa"/>
        <w:tblLayout w:type="fixed"/>
        <w:tblCellMar>
          <w:left w:w="0" w:type="dxa"/>
          <w:right w:w="0" w:type="dxa"/>
        </w:tblCellMar>
        <w:tblLook w:val="0000" w:firstRow="0" w:lastRow="0" w:firstColumn="0" w:lastColumn="0" w:noHBand="0" w:noVBand="0"/>
      </w:tblPr>
      <w:tblGrid>
        <w:gridCol w:w="1079"/>
        <w:gridCol w:w="1046"/>
        <w:gridCol w:w="1012"/>
        <w:gridCol w:w="383"/>
        <w:gridCol w:w="832"/>
        <w:gridCol w:w="985"/>
        <w:gridCol w:w="871"/>
        <w:gridCol w:w="922"/>
        <w:gridCol w:w="922"/>
        <w:gridCol w:w="1071"/>
      </w:tblGrid>
      <w:tr w:rsidR="00601514" w:rsidRPr="00601514" w:rsidTr="0048495C">
        <w:trPr>
          <w:trHeight w:val="361"/>
        </w:trPr>
        <w:tc>
          <w:tcPr>
            <w:tcW w:w="9123" w:type="dxa"/>
            <w:gridSpan w:val="10"/>
            <w:vAlign w:val="bottom"/>
          </w:tcPr>
          <w:p w:rsidR="00601514" w:rsidRPr="00601514" w:rsidRDefault="00601514" w:rsidP="00601514">
            <w:pPr>
              <w:rPr>
                <w:b/>
                <w:sz w:val="44"/>
                <w:szCs w:val="44"/>
              </w:rPr>
            </w:pPr>
          </w:p>
          <w:p w:rsidR="00601514" w:rsidRPr="00601514" w:rsidRDefault="00601514" w:rsidP="00601514">
            <w:pPr>
              <w:jc w:val="center"/>
              <w:rPr>
                <w:sz w:val="32"/>
                <w:szCs w:val="20"/>
              </w:rPr>
            </w:pPr>
            <w:r w:rsidRPr="00601514">
              <w:rPr>
                <w:b/>
                <w:sz w:val="44"/>
                <w:szCs w:val="44"/>
              </w:rPr>
              <w:t>Администрация</w:t>
            </w:r>
          </w:p>
          <w:p w:rsidR="00601514" w:rsidRPr="00601514" w:rsidRDefault="00601514" w:rsidP="00601514">
            <w:pPr>
              <w:jc w:val="center"/>
              <w:rPr>
                <w:sz w:val="32"/>
                <w:szCs w:val="20"/>
              </w:rPr>
            </w:pPr>
            <w:r w:rsidRPr="00601514">
              <w:rPr>
                <w:sz w:val="32"/>
                <w:szCs w:val="20"/>
              </w:rPr>
              <w:t>Усть-Ярульского сельсовета</w:t>
            </w:r>
          </w:p>
          <w:p w:rsidR="00601514" w:rsidRPr="00601514" w:rsidRDefault="00601514" w:rsidP="00601514">
            <w:pPr>
              <w:jc w:val="center"/>
              <w:rPr>
                <w:b/>
                <w:bCs/>
                <w:sz w:val="36"/>
                <w:szCs w:val="36"/>
              </w:rPr>
            </w:pPr>
            <w:r w:rsidRPr="00601514">
              <w:rPr>
                <w:sz w:val="32"/>
                <w:szCs w:val="20"/>
              </w:rPr>
              <w:t>Ирбейского района Красноярского края</w:t>
            </w:r>
          </w:p>
          <w:p w:rsidR="00601514" w:rsidRPr="00601514" w:rsidRDefault="00601514" w:rsidP="00601514">
            <w:pPr>
              <w:rPr>
                <w:sz w:val="32"/>
                <w:szCs w:val="20"/>
              </w:rPr>
            </w:pPr>
          </w:p>
        </w:tc>
      </w:tr>
      <w:tr w:rsidR="00601514" w:rsidRPr="00601514" w:rsidTr="0048495C">
        <w:trPr>
          <w:trHeight w:val="909"/>
        </w:trPr>
        <w:tc>
          <w:tcPr>
            <w:tcW w:w="9123" w:type="dxa"/>
            <w:gridSpan w:val="10"/>
            <w:vAlign w:val="bottom"/>
          </w:tcPr>
          <w:tbl>
            <w:tblPr>
              <w:tblW w:w="11338" w:type="dxa"/>
              <w:tblLayout w:type="fixed"/>
              <w:tblCellMar>
                <w:left w:w="0" w:type="dxa"/>
                <w:right w:w="0" w:type="dxa"/>
              </w:tblCellMar>
              <w:tblLook w:val="04A0" w:firstRow="1" w:lastRow="0" w:firstColumn="1" w:lastColumn="0" w:noHBand="0" w:noVBand="1"/>
            </w:tblPr>
            <w:tblGrid>
              <w:gridCol w:w="1268"/>
              <w:gridCol w:w="7804"/>
              <w:gridCol w:w="1232"/>
              <w:gridCol w:w="1034"/>
            </w:tblGrid>
            <w:tr w:rsidR="00601514" w:rsidRPr="00601514" w:rsidTr="0048495C">
              <w:trPr>
                <w:trHeight w:val="511"/>
              </w:trPr>
              <w:tc>
                <w:tcPr>
                  <w:tcW w:w="1268" w:type="dxa"/>
                  <w:noWrap/>
                  <w:vAlign w:val="center"/>
                </w:tcPr>
                <w:p w:rsidR="00601514" w:rsidRPr="00601514" w:rsidRDefault="00601514" w:rsidP="00601514">
                  <w:pPr>
                    <w:framePr w:hSpace="180" w:wrap="around" w:vAnchor="text" w:hAnchor="margin" w:y="-277"/>
                    <w:rPr>
                      <w:sz w:val="28"/>
                      <w:szCs w:val="28"/>
                    </w:rPr>
                  </w:pPr>
                </w:p>
                <w:p w:rsidR="00601514" w:rsidRPr="00601514" w:rsidRDefault="00601514" w:rsidP="00601514">
                  <w:pPr>
                    <w:framePr w:hSpace="180" w:wrap="around" w:vAnchor="text" w:hAnchor="margin" w:y="-277"/>
                    <w:jc w:val="center"/>
                    <w:rPr>
                      <w:sz w:val="28"/>
                      <w:szCs w:val="28"/>
                    </w:rPr>
                  </w:pPr>
                </w:p>
                <w:p w:rsidR="00601514" w:rsidRPr="00601514" w:rsidRDefault="00601514" w:rsidP="00601514">
                  <w:pPr>
                    <w:framePr w:hSpace="180" w:wrap="around" w:vAnchor="text" w:hAnchor="margin" w:y="-277"/>
                    <w:rPr>
                      <w:sz w:val="28"/>
                      <w:szCs w:val="28"/>
                    </w:rPr>
                  </w:pPr>
                </w:p>
                <w:p w:rsidR="00601514" w:rsidRPr="00601514" w:rsidRDefault="00601514" w:rsidP="00601514">
                  <w:pPr>
                    <w:framePr w:hSpace="180" w:wrap="around" w:vAnchor="text" w:hAnchor="margin" w:y="-277"/>
                    <w:ind w:right="-425"/>
                    <w:rPr>
                      <w:sz w:val="28"/>
                      <w:szCs w:val="28"/>
                    </w:rPr>
                  </w:pPr>
                  <w:r w:rsidRPr="00601514">
                    <w:rPr>
                      <w:sz w:val="28"/>
                      <w:szCs w:val="28"/>
                    </w:rPr>
                    <w:t xml:space="preserve">20.10.2021г. </w:t>
                  </w:r>
                </w:p>
              </w:tc>
              <w:tc>
                <w:tcPr>
                  <w:tcW w:w="7804" w:type="dxa"/>
                  <w:noWrap/>
                  <w:vAlign w:val="center"/>
                </w:tcPr>
                <w:p w:rsidR="00601514" w:rsidRPr="00601514" w:rsidRDefault="00601514" w:rsidP="00601514">
                  <w:pPr>
                    <w:framePr w:hSpace="180" w:wrap="around" w:vAnchor="text" w:hAnchor="margin" w:y="-277"/>
                    <w:ind w:right="-2196"/>
                    <w:rPr>
                      <w:sz w:val="44"/>
                      <w:szCs w:val="44"/>
                    </w:rPr>
                  </w:pPr>
                  <w:r w:rsidRPr="00601514">
                    <w:rPr>
                      <w:sz w:val="44"/>
                      <w:szCs w:val="44"/>
                    </w:rPr>
                    <w:t xml:space="preserve">             ПОСТАНОВЛЕНИЕ </w:t>
                  </w:r>
                </w:p>
                <w:p w:rsidR="00601514" w:rsidRPr="00601514" w:rsidRDefault="00601514" w:rsidP="00601514">
                  <w:pPr>
                    <w:framePr w:hSpace="180" w:wrap="around" w:vAnchor="text" w:hAnchor="margin" w:y="-277"/>
                    <w:rPr>
                      <w:sz w:val="28"/>
                      <w:szCs w:val="28"/>
                    </w:rPr>
                  </w:pPr>
                </w:p>
                <w:p w:rsidR="00601514" w:rsidRPr="00601514" w:rsidRDefault="00601514" w:rsidP="00601514">
                  <w:pPr>
                    <w:framePr w:hSpace="180" w:wrap="around" w:vAnchor="text" w:hAnchor="margin" w:y="-277"/>
                    <w:ind w:right="-850"/>
                    <w:rPr>
                      <w:sz w:val="28"/>
                      <w:szCs w:val="28"/>
                    </w:rPr>
                  </w:pPr>
                  <w:r w:rsidRPr="00601514">
                    <w:rPr>
                      <w:sz w:val="28"/>
                      <w:szCs w:val="28"/>
                    </w:rPr>
                    <w:t xml:space="preserve">                          </w:t>
                  </w:r>
                  <w:r>
                    <w:rPr>
                      <w:sz w:val="28"/>
                      <w:szCs w:val="28"/>
                    </w:rPr>
                    <w:t xml:space="preserve">   </w:t>
                  </w:r>
                  <w:r w:rsidRPr="00601514">
                    <w:rPr>
                      <w:sz w:val="28"/>
                      <w:szCs w:val="28"/>
                    </w:rPr>
                    <w:t xml:space="preserve">с. Усть-Яруль                                        № 20-пг   </w:t>
                  </w:r>
                </w:p>
              </w:tc>
              <w:tc>
                <w:tcPr>
                  <w:tcW w:w="1232" w:type="dxa"/>
                  <w:noWrap/>
                  <w:vAlign w:val="center"/>
                </w:tcPr>
                <w:p w:rsidR="00601514" w:rsidRPr="00601514" w:rsidRDefault="00601514" w:rsidP="00601514">
                  <w:pPr>
                    <w:framePr w:hSpace="180" w:wrap="around" w:vAnchor="text" w:hAnchor="margin" w:y="-277"/>
                    <w:ind w:left="354" w:hanging="18"/>
                    <w:rPr>
                      <w:sz w:val="28"/>
                      <w:szCs w:val="28"/>
                    </w:rPr>
                  </w:pPr>
                </w:p>
              </w:tc>
              <w:tc>
                <w:tcPr>
                  <w:tcW w:w="1034" w:type="dxa"/>
                  <w:noWrap/>
                  <w:vAlign w:val="center"/>
                </w:tcPr>
                <w:p w:rsidR="00601514" w:rsidRPr="00601514" w:rsidRDefault="00601514" w:rsidP="00601514">
                  <w:pPr>
                    <w:framePr w:hSpace="180" w:wrap="around" w:vAnchor="text" w:hAnchor="margin" w:y="-277"/>
                    <w:rPr>
                      <w:sz w:val="28"/>
                      <w:szCs w:val="28"/>
                    </w:rPr>
                  </w:pPr>
                </w:p>
              </w:tc>
            </w:tr>
          </w:tbl>
          <w:p w:rsidR="00601514" w:rsidRPr="00601514" w:rsidRDefault="00601514" w:rsidP="00601514">
            <w:pPr>
              <w:keepNext/>
              <w:spacing w:before="240" w:after="60"/>
              <w:jc w:val="center"/>
              <w:outlineLvl w:val="2"/>
              <w:rPr>
                <w:rFonts w:cs="Arial"/>
                <w:sz w:val="56"/>
                <w:szCs w:val="56"/>
              </w:rPr>
            </w:pPr>
          </w:p>
        </w:tc>
      </w:tr>
      <w:tr w:rsidR="00601514" w:rsidRPr="00601514" w:rsidTr="0048495C">
        <w:trPr>
          <w:trHeight w:val="335"/>
        </w:trPr>
        <w:tc>
          <w:tcPr>
            <w:tcW w:w="1080" w:type="dxa"/>
            <w:vAlign w:val="bottom"/>
          </w:tcPr>
          <w:p w:rsidR="00601514" w:rsidRPr="00601514" w:rsidRDefault="00601514" w:rsidP="00601514">
            <w:pPr>
              <w:rPr>
                <w:sz w:val="20"/>
                <w:szCs w:val="20"/>
              </w:rPr>
            </w:pPr>
          </w:p>
        </w:tc>
        <w:tc>
          <w:tcPr>
            <w:tcW w:w="1046" w:type="dxa"/>
            <w:vAlign w:val="bottom"/>
          </w:tcPr>
          <w:p w:rsidR="00601514" w:rsidRPr="00601514" w:rsidRDefault="00601514" w:rsidP="00601514">
            <w:pPr>
              <w:rPr>
                <w:sz w:val="20"/>
                <w:szCs w:val="20"/>
              </w:rPr>
            </w:pPr>
          </w:p>
        </w:tc>
        <w:tc>
          <w:tcPr>
            <w:tcW w:w="1012" w:type="dxa"/>
            <w:vAlign w:val="bottom"/>
          </w:tcPr>
          <w:p w:rsidR="00601514" w:rsidRPr="00601514" w:rsidRDefault="00601514" w:rsidP="00601514">
            <w:pPr>
              <w:rPr>
                <w:sz w:val="20"/>
                <w:szCs w:val="20"/>
              </w:rPr>
            </w:pPr>
          </w:p>
        </w:tc>
        <w:tc>
          <w:tcPr>
            <w:tcW w:w="382" w:type="dxa"/>
            <w:vAlign w:val="bottom"/>
          </w:tcPr>
          <w:p w:rsidR="00601514" w:rsidRPr="00601514" w:rsidRDefault="00601514" w:rsidP="00601514">
            <w:pPr>
              <w:rPr>
                <w:sz w:val="20"/>
                <w:szCs w:val="20"/>
              </w:rPr>
            </w:pPr>
          </w:p>
        </w:tc>
        <w:tc>
          <w:tcPr>
            <w:tcW w:w="832" w:type="dxa"/>
            <w:vAlign w:val="bottom"/>
          </w:tcPr>
          <w:p w:rsidR="00601514" w:rsidRPr="00601514" w:rsidRDefault="00601514" w:rsidP="00601514">
            <w:pPr>
              <w:rPr>
                <w:sz w:val="20"/>
                <w:szCs w:val="20"/>
              </w:rPr>
            </w:pPr>
          </w:p>
        </w:tc>
        <w:tc>
          <w:tcPr>
            <w:tcW w:w="985" w:type="dxa"/>
            <w:vAlign w:val="bottom"/>
          </w:tcPr>
          <w:p w:rsidR="00601514" w:rsidRPr="00601514" w:rsidRDefault="00601514" w:rsidP="00601514">
            <w:pPr>
              <w:rPr>
                <w:sz w:val="20"/>
                <w:szCs w:val="20"/>
              </w:rPr>
            </w:pPr>
          </w:p>
        </w:tc>
        <w:tc>
          <w:tcPr>
            <w:tcW w:w="871" w:type="dxa"/>
            <w:vAlign w:val="bottom"/>
          </w:tcPr>
          <w:p w:rsidR="00601514" w:rsidRPr="00601514" w:rsidRDefault="00601514" w:rsidP="00601514">
            <w:pPr>
              <w:rPr>
                <w:sz w:val="20"/>
                <w:szCs w:val="20"/>
              </w:rPr>
            </w:pPr>
          </w:p>
        </w:tc>
        <w:tc>
          <w:tcPr>
            <w:tcW w:w="922" w:type="dxa"/>
            <w:vAlign w:val="bottom"/>
          </w:tcPr>
          <w:p w:rsidR="00601514" w:rsidRPr="00601514" w:rsidRDefault="00601514" w:rsidP="00601514">
            <w:pPr>
              <w:rPr>
                <w:sz w:val="20"/>
                <w:szCs w:val="20"/>
              </w:rPr>
            </w:pPr>
          </w:p>
        </w:tc>
        <w:tc>
          <w:tcPr>
            <w:tcW w:w="922" w:type="dxa"/>
            <w:vAlign w:val="bottom"/>
          </w:tcPr>
          <w:p w:rsidR="00601514" w:rsidRPr="00601514" w:rsidRDefault="00601514" w:rsidP="00601514">
            <w:pPr>
              <w:rPr>
                <w:sz w:val="20"/>
                <w:szCs w:val="20"/>
              </w:rPr>
            </w:pPr>
          </w:p>
        </w:tc>
        <w:tc>
          <w:tcPr>
            <w:tcW w:w="1071" w:type="dxa"/>
            <w:vAlign w:val="bottom"/>
          </w:tcPr>
          <w:p w:rsidR="00601514" w:rsidRPr="00601514" w:rsidRDefault="00601514" w:rsidP="00601514">
            <w:pPr>
              <w:rPr>
                <w:sz w:val="20"/>
                <w:szCs w:val="20"/>
              </w:rPr>
            </w:pPr>
          </w:p>
        </w:tc>
      </w:tr>
      <w:tr w:rsidR="00601514" w:rsidRPr="00601514" w:rsidTr="0048495C">
        <w:trPr>
          <w:trHeight w:val="335"/>
        </w:trPr>
        <w:tc>
          <w:tcPr>
            <w:tcW w:w="3521" w:type="dxa"/>
            <w:gridSpan w:val="4"/>
            <w:vAlign w:val="center"/>
          </w:tcPr>
          <w:p w:rsidR="00601514" w:rsidRPr="00601514" w:rsidRDefault="00601514" w:rsidP="00601514">
            <w:pPr>
              <w:rPr>
                <w:bCs/>
                <w:sz w:val="28"/>
                <w:szCs w:val="28"/>
              </w:rPr>
            </w:pPr>
          </w:p>
        </w:tc>
        <w:tc>
          <w:tcPr>
            <w:tcW w:w="1816" w:type="dxa"/>
            <w:gridSpan w:val="2"/>
            <w:vAlign w:val="center"/>
          </w:tcPr>
          <w:p w:rsidR="00601514" w:rsidRPr="00601514" w:rsidRDefault="00601514" w:rsidP="00601514">
            <w:pPr>
              <w:rPr>
                <w:bCs/>
                <w:sz w:val="28"/>
                <w:szCs w:val="28"/>
              </w:rPr>
            </w:pPr>
          </w:p>
        </w:tc>
        <w:tc>
          <w:tcPr>
            <w:tcW w:w="871" w:type="dxa"/>
            <w:vAlign w:val="center"/>
          </w:tcPr>
          <w:p w:rsidR="00601514" w:rsidRPr="00601514" w:rsidRDefault="00601514" w:rsidP="00601514">
            <w:pPr>
              <w:rPr>
                <w:bCs/>
                <w:sz w:val="28"/>
                <w:szCs w:val="28"/>
              </w:rPr>
            </w:pPr>
          </w:p>
        </w:tc>
        <w:tc>
          <w:tcPr>
            <w:tcW w:w="922" w:type="dxa"/>
            <w:vAlign w:val="center"/>
          </w:tcPr>
          <w:p w:rsidR="00601514" w:rsidRPr="00601514" w:rsidRDefault="00601514" w:rsidP="00601514">
            <w:pPr>
              <w:rPr>
                <w:bCs/>
                <w:sz w:val="28"/>
                <w:szCs w:val="28"/>
              </w:rPr>
            </w:pPr>
            <w:r w:rsidRPr="00601514">
              <w:rPr>
                <w:bCs/>
                <w:sz w:val="28"/>
                <w:szCs w:val="28"/>
              </w:rPr>
              <w:t xml:space="preserve">   </w:t>
            </w:r>
          </w:p>
        </w:tc>
        <w:tc>
          <w:tcPr>
            <w:tcW w:w="1993" w:type="dxa"/>
            <w:gridSpan w:val="2"/>
            <w:vAlign w:val="center"/>
          </w:tcPr>
          <w:p w:rsidR="00601514" w:rsidRPr="00601514" w:rsidRDefault="00601514" w:rsidP="00601514">
            <w:pPr>
              <w:ind w:right="-91"/>
              <w:rPr>
                <w:bCs/>
                <w:sz w:val="28"/>
                <w:szCs w:val="28"/>
              </w:rPr>
            </w:pPr>
          </w:p>
        </w:tc>
      </w:tr>
    </w:tbl>
    <w:p w:rsidR="00601514" w:rsidRPr="00601514" w:rsidRDefault="00601514" w:rsidP="00601514">
      <w:pPr>
        <w:rPr>
          <w:sz w:val="28"/>
          <w:szCs w:val="28"/>
        </w:rPr>
      </w:pPr>
      <w:r w:rsidRPr="00601514">
        <w:rPr>
          <w:sz w:val="28"/>
          <w:szCs w:val="28"/>
        </w:rPr>
        <w:t>Об утверждении Порядка уведомления представителя нанимателя (работодателя) муниципальным служащим</w:t>
      </w:r>
      <w:r w:rsidRPr="00601514">
        <w:rPr>
          <w:bCs/>
          <w:sz w:val="28"/>
          <w:szCs w:val="28"/>
        </w:rPr>
        <w:t xml:space="preserve"> администрации </w:t>
      </w:r>
      <w:r w:rsidRPr="00601514">
        <w:rPr>
          <w:sz w:val="28"/>
          <w:szCs w:val="28"/>
        </w:rPr>
        <w:t>Усть-Ярульского сельсовета</w:t>
      </w:r>
      <w:r w:rsidRPr="00601514">
        <w:rPr>
          <w:i/>
          <w:sz w:val="28"/>
          <w:szCs w:val="28"/>
        </w:rPr>
        <w:t xml:space="preserve">, </w:t>
      </w:r>
      <w:r w:rsidRPr="00601514">
        <w:rPr>
          <w:sz w:val="28"/>
          <w:szCs w:val="28"/>
        </w:rPr>
        <w:t>руководителем муниципального учреждения</w:t>
      </w:r>
      <w:r w:rsidRPr="00601514">
        <w:rPr>
          <w:i/>
          <w:sz w:val="28"/>
          <w:szCs w:val="28"/>
        </w:rPr>
        <w:t xml:space="preserve"> </w:t>
      </w:r>
      <w:r w:rsidRPr="00601514">
        <w:rPr>
          <w:sz w:val="28"/>
          <w:szCs w:val="28"/>
        </w:rPr>
        <w:t>Усть-Ярульского сельсовета</w:t>
      </w:r>
      <w:r w:rsidRPr="00601514">
        <w:rPr>
          <w:i/>
          <w:sz w:val="28"/>
          <w:szCs w:val="28"/>
        </w:rPr>
        <w:t xml:space="preserve"> </w:t>
      </w:r>
      <w:r w:rsidRPr="00601514">
        <w:rPr>
          <w:sz w:val="28"/>
          <w:szCs w:val="28"/>
        </w:rPr>
        <w:t>о возникновении конфликта интересов или возможности его возникновения.</w:t>
      </w:r>
    </w:p>
    <w:p w:rsidR="00601514" w:rsidRPr="00601514" w:rsidRDefault="00601514" w:rsidP="00601514">
      <w:pPr>
        <w:widowControl w:val="0"/>
        <w:autoSpaceDE w:val="0"/>
        <w:autoSpaceDN w:val="0"/>
        <w:adjustRightInd w:val="0"/>
        <w:jc w:val="both"/>
        <w:rPr>
          <w:sz w:val="28"/>
          <w:szCs w:val="28"/>
        </w:rPr>
      </w:pPr>
    </w:p>
    <w:p w:rsidR="00601514" w:rsidRPr="00601514" w:rsidRDefault="00601514" w:rsidP="00601514">
      <w:pPr>
        <w:rPr>
          <w:sz w:val="28"/>
          <w:szCs w:val="28"/>
        </w:rPr>
      </w:pPr>
      <w:r w:rsidRPr="00601514">
        <w:rPr>
          <w:sz w:val="28"/>
          <w:szCs w:val="28"/>
        </w:rPr>
        <w:t xml:space="preserve">На основании статьи 11 Федерального закона от 25.12.2008 г. № 273-ФЗ «О противодействии коррупции», руководствуясь </w:t>
      </w:r>
      <w:hyperlink r:id="rId12" w:history="1">
        <w:r w:rsidRPr="00601514">
          <w:rPr>
            <w:sz w:val="28"/>
            <w:szCs w:val="28"/>
          </w:rPr>
          <w:t>Уставом</w:t>
        </w:r>
      </w:hyperlink>
      <w:r w:rsidRPr="00601514">
        <w:rPr>
          <w:sz w:val="28"/>
          <w:szCs w:val="28"/>
        </w:rPr>
        <w:t> Усть-Ярульского сельсовета, ПОСТАНОВЛЯЮ:</w:t>
      </w:r>
    </w:p>
    <w:p w:rsidR="00601514" w:rsidRPr="00601514" w:rsidRDefault="00601514" w:rsidP="00601514">
      <w:pPr>
        <w:widowControl w:val="0"/>
        <w:autoSpaceDE w:val="0"/>
        <w:autoSpaceDN w:val="0"/>
        <w:adjustRightInd w:val="0"/>
        <w:ind w:right="45" w:firstLine="709"/>
        <w:jc w:val="both"/>
        <w:rPr>
          <w:sz w:val="20"/>
          <w:szCs w:val="20"/>
        </w:rPr>
      </w:pPr>
    </w:p>
    <w:p w:rsidR="00601514" w:rsidRPr="00601514" w:rsidRDefault="00601514" w:rsidP="00601514">
      <w:pPr>
        <w:shd w:val="clear" w:color="auto" w:fill="FFFFFF"/>
        <w:ind w:firstLine="709"/>
        <w:jc w:val="both"/>
        <w:rPr>
          <w:sz w:val="28"/>
          <w:szCs w:val="28"/>
        </w:rPr>
      </w:pPr>
      <w:r w:rsidRPr="00601514">
        <w:rPr>
          <w:sz w:val="28"/>
          <w:szCs w:val="28"/>
        </w:rPr>
        <w:t xml:space="preserve"> 1. Утвердить </w:t>
      </w:r>
      <w:hyperlink w:anchor="Par27" w:history="1">
        <w:r w:rsidRPr="00601514">
          <w:rPr>
            <w:sz w:val="28"/>
            <w:szCs w:val="28"/>
          </w:rPr>
          <w:t>Порядок</w:t>
        </w:r>
      </w:hyperlink>
      <w:r w:rsidRPr="00601514">
        <w:rPr>
          <w:sz w:val="28"/>
          <w:szCs w:val="28"/>
        </w:rPr>
        <w:t xml:space="preserve"> уведомления представителя нанимателя (работодателя) муниципальным служащим</w:t>
      </w:r>
      <w:r w:rsidRPr="00601514">
        <w:rPr>
          <w:bCs/>
          <w:sz w:val="28"/>
          <w:szCs w:val="28"/>
        </w:rPr>
        <w:t xml:space="preserve"> администрации </w:t>
      </w:r>
      <w:r w:rsidRPr="00601514">
        <w:rPr>
          <w:sz w:val="28"/>
          <w:szCs w:val="28"/>
        </w:rPr>
        <w:t>Усть-Ярульского сельсовета</w:t>
      </w:r>
      <w:r w:rsidRPr="00601514">
        <w:rPr>
          <w:i/>
          <w:sz w:val="28"/>
          <w:szCs w:val="28"/>
        </w:rPr>
        <w:t xml:space="preserve">, </w:t>
      </w:r>
      <w:r w:rsidRPr="00601514">
        <w:rPr>
          <w:sz w:val="28"/>
          <w:szCs w:val="28"/>
        </w:rPr>
        <w:t>руководителем муниципального учреждения</w:t>
      </w:r>
      <w:r w:rsidRPr="00601514">
        <w:rPr>
          <w:i/>
          <w:sz w:val="28"/>
          <w:szCs w:val="28"/>
        </w:rPr>
        <w:t xml:space="preserve"> </w:t>
      </w:r>
      <w:r w:rsidRPr="00601514">
        <w:rPr>
          <w:sz w:val="28"/>
          <w:szCs w:val="28"/>
        </w:rPr>
        <w:t>Усть-Ярульского сельсовета</w:t>
      </w:r>
      <w:r w:rsidRPr="00601514">
        <w:rPr>
          <w:i/>
          <w:sz w:val="28"/>
          <w:szCs w:val="28"/>
        </w:rPr>
        <w:t xml:space="preserve"> </w:t>
      </w:r>
      <w:r w:rsidRPr="00601514">
        <w:rPr>
          <w:sz w:val="28"/>
          <w:szCs w:val="28"/>
        </w:rPr>
        <w:t>о возникновении конфликта интересов или возможности его возникновения согласно приложению.</w:t>
      </w:r>
    </w:p>
    <w:p w:rsidR="00601514" w:rsidRPr="00601514" w:rsidRDefault="00601514" w:rsidP="00601514">
      <w:pPr>
        <w:shd w:val="clear" w:color="auto" w:fill="FFFFFF"/>
        <w:ind w:firstLine="709"/>
        <w:jc w:val="both"/>
        <w:rPr>
          <w:sz w:val="28"/>
          <w:szCs w:val="28"/>
        </w:rPr>
      </w:pPr>
      <w:r w:rsidRPr="00601514">
        <w:rPr>
          <w:sz w:val="28"/>
          <w:szCs w:val="28"/>
        </w:rPr>
        <w:t>2. Постановление от 13.09.2016г. №48-пг, от 29.12.2017г. № 53-пг отменить.</w:t>
      </w:r>
    </w:p>
    <w:p w:rsidR="00601514" w:rsidRPr="00601514" w:rsidRDefault="00601514" w:rsidP="00601514">
      <w:pPr>
        <w:shd w:val="clear" w:color="auto" w:fill="FFFFFF"/>
        <w:ind w:firstLine="709"/>
        <w:jc w:val="both"/>
        <w:rPr>
          <w:i/>
          <w:sz w:val="28"/>
          <w:szCs w:val="28"/>
        </w:rPr>
      </w:pPr>
      <w:r w:rsidRPr="00601514">
        <w:rPr>
          <w:sz w:val="28"/>
          <w:szCs w:val="28"/>
        </w:rPr>
        <w:t xml:space="preserve">3. </w:t>
      </w:r>
      <w:proofErr w:type="gramStart"/>
      <w:r w:rsidRPr="00601514">
        <w:rPr>
          <w:sz w:val="28"/>
          <w:szCs w:val="28"/>
        </w:rPr>
        <w:t>Контроль за</w:t>
      </w:r>
      <w:proofErr w:type="gramEnd"/>
      <w:r w:rsidRPr="00601514">
        <w:rPr>
          <w:sz w:val="28"/>
          <w:szCs w:val="28"/>
        </w:rPr>
        <w:t xml:space="preserve"> исполнением настоящего постановления оставляю за собой</w:t>
      </w:r>
      <w:r w:rsidRPr="00601514">
        <w:rPr>
          <w:i/>
          <w:sz w:val="28"/>
          <w:szCs w:val="28"/>
        </w:rPr>
        <w:t>.</w:t>
      </w:r>
    </w:p>
    <w:p w:rsidR="00601514" w:rsidRPr="00601514" w:rsidRDefault="00601514" w:rsidP="00601514">
      <w:pPr>
        <w:keepNext/>
        <w:tabs>
          <w:tab w:val="left" w:pos="9781"/>
        </w:tabs>
        <w:ind w:right="-1" w:firstLine="709"/>
        <w:jc w:val="both"/>
        <w:outlineLvl w:val="0"/>
        <w:rPr>
          <w:sz w:val="28"/>
          <w:szCs w:val="28"/>
        </w:rPr>
      </w:pPr>
      <w:r w:rsidRPr="00601514">
        <w:rPr>
          <w:sz w:val="28"/>
          <w:szCs w:val="28"/>
        </w:rPr>
        <w:t>4. Постановление</w:t>
      </w:r>
      <w:r w:rsidRPr="00601514">
        <w:rPr>
          <w:i/>
          <w:sz w:val="28"/>
          <w:szCs w:val="28"/>
        </w:rPr>
        <w:t xml:space="preserve"> </w:t>
      </w:r>
      <w:r w:rsidRPr="00601514">
        <w:rPr>
          <w:sz w:val="28"/>
          <w:szCs w:val="28"/>
        </w:rPr>
        <w:t>вступает в силу с момента его подписания.</w:t>
      </w:r>
    </w:p>
    <w:p w:rsidR="00601514" w:rsidRPr="00601514" w:rsidRDefault="00601514" w:rsidP="00601514">
      <w:pPr>
        <w:autoSpaceDE w:val="0"/>
        <w:autoSpaceDN w:val="0"/>
        <w:adjustRightInd w:val="0"/>
        <w:ind w:firstLine="851"/>
        <w:jc w:val="both"/>
        <w:outlineLvl w:val="0"/>
        <w:rPr>
          <w:i/>
          <w:iCs/>
          <w:sz w:val="28"/>
          <w:szCs w:val="28"/>
        </w:rPr>
      </w:pPr>
    </w:p>
    <w:p w:rsidR="00601514" w:rsidRPr="00601514" w:rsidRDefault="00601514" w:rsidP="00601514">
      <w:pPr>
        <w:widowControl w:val="0"/>
        <w:autoSpaceDE w:val="0"/>
        <w:autoSpaceDN w:val="0"/>
        <w:adjustRightInd w:val="0"/>
        <w:ind w:right="-1" w:firstLine="851"/>
        <w:jc w:val="both"/>
        <w:rPr>
          <w:sz w:val="28"/>
          <w:szCs w:val="28"/>
        </w:rPr>
      </w:pPr>
    </w:p>
    <w:p w:rsidR="00601514" w:rsidRPr="00601514" w:rsidRDefault="00601514" w:rsidP="00601514">
      <w:pPr>
        <w:widowControl w:val="0"/>
        <w:autoSpaceDE w:val="0"/>
        <w:autoSpaceDN w:val="0"/>
        <w:adjustRightInd w:val="0"/>
        <w:ind w:right="-1" w:firstLine="851"/>
        <w:jc w:val="both"/>
        <w:rPr>
          <w:sz w:val="28"/>
          <w:szCs w:val="28"/>
        </w:rPr>
      </w:pPr>
    </w:p>
    <w:p w:rsidR="00601514" w:rsidRPr="00601514" w:rsidRDefault="00601514" w:rsidP="00601514">
      <w:pPr>
        <w:widowControl w:val="0"/>
        <w:autoSpaceDE w:val="0"/>
        <w:autoSpaceDN w:val="0"/>
        <w:adjustRightInd w:val="0"/>
        <w:ind w:right="-1" w:firstLine="851"/>
        <w:jc w:val="both"/>
        <w:rPr>
          <w:sz w:val="28"/>
          <w:szCs w:val="28"/>
        </w:rPr>
      </w:pPr>
    </w:p>
    <w:p w:rsidR="00601514" w:rsidRPr="00601514" w:rsidRDefault="00601514" w:rsidP="00601514">
      <w:pPr>
        <w:widowControl w:val="0"/>
        <w:autoSpaceDE w:val="0"/>
        <w:autoSpaceDN w:val="0"/>
        <w:adjustRightInd w:val="0"/>
        <w:ind w:right="-1" w:firstLine="851"/>
        <w:jc w:val="both"/>
        <w:rPr>
          <w:sz w:val="28"/>
          <w:szCs w:val="28"/>
        </w:rPr>
      </w:pPr>
    </w:p>
    <w:p w:rsidR="00601514" w:rsidRPr="00601514" w:rsidRDefault="00601514" w:rsidP="00601514">
      <w:pPr>
        <w:widowControl w:val="0"/>
        <w:shd w:val="clear" w:color="auto" w:fill="FFFFFF"/>
        <w:autoSpaceDE w:val="0"/>
        <w:autoSpaceDN w:val="0"/>
        <w:adjustRightInd w:val="0"/>
        <w:spacing w:line="322" w:lineRule="exact"/>
        <w:ind w:firstLine="851"/>
        <w:rPr>
          <w:sz w:val="28"/>
          <w:szCs w:val="28"/>
        </w:rPr>
      </w:pPr>
      <w:r w:rsidRPr="00601514">
        <w:rPr>
          <w:sz w:val="28"/>
          <w:szCs w:val="28"/>
        </w:rPr>
        <w:t xml:space="preserve">                   Глава сельсовета __________________ М.Д. Дезиндорф </w:t>
      </w:r>
      <w:r w:rsidRPr="00601514">
        <w:rPr>
          <w:sz w:val="28"/>
          <w:szCs w:val="28"/>
        </w:rPr>
        <w:br w:type="page"/>
      </w:r>
    </w:p>
    <w:p w:rsidR="00601514" w:rsidRPr="00601514" w:rsidRDefault="00601514" w:rsidP="00601514">
      <w:pPr>
        <w:shd w:val="clear" w:color="auto" w:fill="FFFFFF"/>
        <w:jc w:val="right"/>
        <w:rPr>
          <w:sz w:val="28"/>
          <w:szCs w:val="28"/>
        </w:rPr>
      </w:pPr>
      <w:r w:rsidRPr="00601514">
        <w:rPr>
          <w:sz w:val="28"/>
          <w:szCs w:val="28"/>
        </w:rPr>
        <w:lastRenderedPageBreak/>
        <w:t xml:space="preserve">Приложение к постановлению </w:t>
      </w:r>
    </w:p>
    <w:p w:rsidR="00601514" w:rsidRPr="00601514" w:rsidRDefault="00601514" w:rsidP="00601514">
      <w:pPr>
        <w:shd w:val="clear" w:color="auto" w:fill="FFFFFF"/>
        <w:jc w:val="right"/>
        <w:rPr>
          <w:sz w:val="28"/>
          <w:szCs w:val="28"/>
        </w:rPr>
      </w:pPr>
      <w:r w:rsidRPr="00601514">
        <w:rPr>
          <w:sz w:val="28"/>
          <w:szCs w:val="28"/>
        </w:rPr>
        <w:t>администрации Усть-Ярульского</w:t>
      </w:r>
    </w:p>
    <w:p w:rsidR="00601514" w:rsidRPr="00601514" w:rsidRDefault="00601514" w:rsidP="00601514">
      <w:pPr>
        <w:shd w:val="clear" w:color="auto" w:fill="FFFFFF"/>
        <w:jc w:val="right"/>
        <w:rPr>
          <w:sz w:val="28"/>
          <w:szCs w:val="28"/>
        </w:rPr>
      </w:pPr>
      <w:r w:rsidRPr="00601514">
        <w:rPr>
          <w:sz w:val="28"/>
          <w:szCs w:val="28"/>
        </w:rPr>
        <w:t xml:space="preserve"> сельсовета  от 20.10.2021г. № 20-пг</w:t>
      </w:r>
    </w:p>
    <w:p w:rsidR="00601514" w:rsidRPr="00601514" w:rsidRDefault="00601514" w:rsidP="00601514">
      <w:pPr>
        <w:shd w:val="clear" w:color="auto" w:fill="FFFFFF"/>
        <w:ind w:firstLine="709"/>
        <w:jc w:val="both"/>
        <w:rPr>
          <w:sz w:val="28"/>
          <w:szCs w:val="28"/>
        </w:rPr>
      </w:pPr>
      <w:r w:rsidRPr="00601514">
        <w:rPr>
          <w:sz w:val="28"/>
          <w:szCs w:val="28"/>
        </w:rPr>
        <w:t> </w:t>
      </w:r>
    </w:p>
    <w:p w:rsidR="00601514" w:rsidRPr="00601514" w:rsidRDefault="00601514" w:rsidP="00601514">
      <w:pPr>
        <w:widowControl w:val="0"/>
        <w:shd w:val="clear" w:color="auto" w:fill="FFFFFF"/>
        <w:autoSpaceDE w:val="0"/>
        <w:autoSpaceDN w:val="0"/>
        <w:adjustRightInd w:val="0"/>
        <w:spacing w:before="946" w:line="322" w:lineRule="exact"/>
        <w:ind w:right="58"/>
        <w:jc w:val="center"/>
        <w:rPr>
          <w:sz w:val="20"/>
          <w:szCs w:val="20"/>
        </w:rPr>
      </w:pPr>
      <w:r w:rsidRPr="00601514">
        <w:rPr>
          <w:b/>
          <w:bCs/>
          <w:spacing w:val="-1"/>
          <w:sz w:val="28"/>
          <w:szCs w:val="28"/>
        </w:rPr>
        <w:t>ПОРЯДОК</w:t>
      </w:r>
    </w:p>
    <w:p w:rsidR="00601514" w:rsidRPr="00601514" w:rsidRDefault="00601514" w:rsidP="00601514">
      <w:pPr>
        <w:widowControl w:val="0"/>
        <w:shd w:val="clear" w:color="auto" w:fill="FFFFFF"/>
        <w:autoSpaceDE w:val="0"/>
        <w:autoSpaceDN w:val="0"/>
        <w:adjustRightInd w:val="0"/>
        <w:spacing w:line="322" w:lineRule="exact"/>
        <w:ind w:right="53" w:firstLine="851"/>
        <w:jc w:val="center"/>
        <w:rPr>
          <w:sz w:val="20"/>
          <w:szCs w:val="20"/>
        </w:rPr>
      </w:pPr>
      <w:r w:rsidRPr="00601514">
        <w:rPr>
          <w:b/>
          <w:bCs/>
          <w:sz w:val="28"/>
          <w:szCs w:val="28"/>
        </w:rPr>
        <w:t xml:space="preserve">уведомления представителя нанимателя (работодателя) муниципальным служащим администрации </w:t>
      </w:r>
      <w:r w:rsidRPr="00601514">
        <w:rPr>
          <w:b/>
          <w:sz w:val="28"/>
          <w:szCs w:val="28"/>
        </w:rPr>
        <w:t>Усть-Ярульского сельсовета</w:t>
      </w:r>
      <w:r w:rsidRPr="00601514">
        <w:rPr>
          <w:b/>
          <w:i/>
          <w:sz w:val="28"/>
          <w:szCs w:val="28"/>
        </w:rPr>
        <w:t xml:space="preserve">, </w:t>
      </w:r>
      <w:r w:rsidRPr="00601514">
        <w:rPr>
          <w:b/>
          <w:sz w:val="28"/>
          <w:szCs w:val="28"/>
        </w:rPr>
        <w:t>руководителем муниципального учреждения</w:t>
      </w:r>
      <w:r w:rsidRPr="00601514">
        <w:rPr>
          <w:b/>
          <w:i/>
          <w:sz w:val="28"/>
          <w:szCs w:val="28"/>
        </w:rPr>
        <w:t xml:space="preserve"> </w:t>
      </w:r>
      <w:r w:rsidRPr="00601514">
        <w:rPr>
          <w:b/>
          <w:sz w:val="28"/>
          <w:szCs w:val="28"/>
        </w:rPr>
        <w:t>Усть-Ярульского сельсовета</w:t>
      </w:r>
      <w:r w:rsidRPr="00601514">
        <w:rPr>
          <w:i/>
          <w:sz w:val="28"/>
          <w:szCs w:val="28"/>
        </w:rPr>
        <w:t xml:space="preserve"> </w:t>
      </w:r>
      <w:r w:rsidRPr="00601514">
        <w:rPr>
          <w:b/>
          <w:bCs/>
          <w:sz w:val="28"/>
          <w:szCs w:val="28"/>
        </w:rPr>
        <w:t>о возникновении конфликта интересов или возможности его возникновения</w:t>
      </w:r>
    </w:p>
    <w:p w:rsidR="00601514" w:rsidRPr="00601514" w:rsidRDefault="00601514" w:rsidP="00601514">
      <w:pPr>
        <w:widowControl w:val="0"/>
        <w:numPr>
          <w:ilvl w:val="0"/>
          <w:numId w:val="24"/>
        </w:numPr>
        <w:shd w:val="clear" w:color="auto" w:fill="FFFFFF"/>
        <w:tabs>
          <w:tab w:val="left" w:pos="1046"/>
        </w:tabs>
        <w:autoSpaceDE w:val="0"/>
        <w:autoSpaceDN w:val="0"/>
        <w:adjustRightInd w:val="0"/>
        <w:spacing w:before="322" w:line="322" w:lineRule="exact"/>
        <w:ind w:right="38"/>
        <w:jc w:val="both"/>
        <w:rPr>
          <w:sz w:val="28"/>
          <w:szCs w:val="28"/>
        </w:rPr>
      </w:pPr>
      <w:proofErr w:type="gramStart"/>
      <w:r w:rsidRPr="00601514">
        <w:rPr>
          <w:sz w:val="28"/>
          <w:szCs w:val="28"/>
        </w:rPr>
        <w:t xml:space="preserve">Порядок уведомления представителя нанимателя (работодателя) муниципальным служащим </w:t>
      </w:r>
      <w:r w:rsidRPr="00601514">
        <w:rPr>
          <w:bCs/>
          <w:sz w:val="28"/>
          <w:szCs w:val="28"/>
        </w:rPr>
        <w:t xml:space="preserve">администрации </w:t>
      </w:r>
      <w:r w:rsidRPr="00601514">
        <w:rPr>
          <w:sz w:val="28"/>
          <w:szCs w:val="28"/>
        </w:rPr>
        <w:t>Усть-Ярульского сельсовета</w:t>
      </w:r>
      <w:r w:rsidRPr="00601514">
        <w:rPr>
          <w:i/>
          <w:sz w:val="28"/>
          <w:szCs w:val="28"/>
        </w:rPr>
        <w:t xml:space="preserve">, </w:t>
      </w:r>
      <w:r w:rsidRPr="00601514">
        <w:rPr>
          <w:sz w:val="28"/>
          <w:szCs w:val="28"/>
        </w:rPr>
        <w:t xml:space="preserve">руководителем муниципального Усть-Ярульского сельсовета о возникновении конфликта интересов или возможности его возникновения (далее – Порядок) разработан в соответствии с частью 2 статьи 11 Федерального закона Российской Федерации от 25.12.2008 года № 273-ФЗ «О противодействии коррупции» (далее – Федеральный закон №273-ФЗ) и определяет процедуру направления муниципальным служащим, руководителям  </w:t>
      </w:r>
      <w:r w:rsidRPr="00601514">
        <w:rPr>
          <w:bCs/>
          <w:sz w:val="28"/>
          <w:szCs w:val="28"/>
        </w:rPr>
        <w:t xml:space="preserve">администрации  </w:t>
      </w:r>
      <w:r w:rsidRPr="00601514">
        <w:rPr>
          <w:sz w:val="28"/>
          <w:szCs w:val="28"/>
        </w:rPr>
        <w:t>Усть-Ярульского сельсовета уведомления представителю нанимателя</w:t>
      </w:r>
      <w:proofErr w:type="gramEnd"/>
      <w:r w:rsidRPr="00601514">
        <w:rPr>
          <w:sz w:val="28"/>
          <w:szCs w:val="28"/>
        </w:rPr>
        <w:t xml:space="preserve"> (работодателю) о возникновении конфликта интересов или возможности его возникновения.</w:t>
      </w:r>
    </w:p>
    <w:p w:rsidR="00601514" w:rsidRPr="00601514" w:rsidRDefault="00601514" w:rsidP="00601514">
      <w:pPr>
        <w:widowControl w:val="0"/>
        <w:numPr>
          <w:ilvl w:val="0"/>
          <w:numId w:val="24"/>
        </w:numPr>
        <w:shd w:val="clear" w:color="auto" w:fill="FFFFFF"/>
        <w:tabs>
          <w:tab w:val="left" w:pos="1046"/>
        </w:tabs>
        <w:autoSpaceDE w:val="0"/>
        <w:autoSpaceDN w:val="0"/>
        <w:adjustRightInd w:val="0"/>
        <w:spacing w:line="322" w:lineRule="exact"/>
        <w:ind w:right="14"/>
        <w:jc w:val="both"/>
        <w:rPr>
          <w:sz w:val="28"/>
          <w:szCs w:val="28"/>
        </w:rPr>
      </w:pPr>
      <w:proofErr w:type="gramStart"/>
      <w:r w:rsidRPr="00601514">
        <w:rPr>
          <w:sz w:val="28"/>
          <w:szCs w:val="28"/>
        </w:rPr>
        <w:t xml:space="preserve">Настоящий Порядок распространяется на руководителей, муниципальных служащих </w:t>
      </w:r>
      <w:r w:rsidRPr="00601514">
        <w:rPr>
          <w:bCs/>
          <w:sz w:val="28"/>
          <w:szCs w:val="28"/>
        </w:rPr>
        <w:t xml:space="preserve">администрации </w:t>
      </w:r>
      <w:r w:rsidRPr="00601514">
        <w:rPr>
          <w:sz w:val="28"/>
          <w:szCs w:val="28"/>
        </w:rPr>
        <w:t>Усть-Ярульского сельсовета, замещающих должности муниципальной службы высшей, главной, ведущей, старшей, младшей групп должностей (далее - муниципальный служащий), замещение которых предусматривает обязанность принимать меры по предотвращению и урегулированию конфликта интересов, который влияет или может повлиять на надлежащее, объективное и беспристрастное исполнение ими должностных (служебных) обязанностей (осуществление полномочий).</w:t>
      </w:r>
      <w:proofErr w:type="gramEnd"/>
    </w:p>
    <w:p w:rsidR="00601514" w:rsidRPr="00601514" w:rsidRDefault="00601514" w:rsidP="00601514">
      <w:pPr>
        <w:widowControl w:val="0"/>
        <w:numPr>
          <w:ilvl w:val="0"/>
          <w:numId w:val="24"/>
        </w:numPr>
        <w:shd w:val="clear" w:color="auto" w:fill="FFFFFF"/>
        <w:tabs>
          <w:tab w:val="left" w:pos="1046"/>
        </w:tabs>
        <w:autoSpaceDE w:val="0"/>
        <w:autoSpaceDN w:val="0"/>
        <w:adjustRightInd w:val="0"/>
        <w:spacing w:line="322" w:lineRule="exact"/>
        <w:ind w:right="14"/>
        <w:jc w:val="both"/>
        <w:rPr>
          <w:sz w:val="28"/>
          <w:szCs w:val="28"/>
        </w:rPr>
      </w:pPr>
      <w:r w:rsidRPr="00601514">
        <w:rPr>
          <w:sz w:val="28"/>
          <w:szCs w:val="28"/>
        </w:rPr>
        <w:t xml:space="preserve">  В случае возникновения у муниципального служащего конфликта интересов или возможности его возникновения он обязан незамедлительно (не позднее рабочего дня, следующего за днем, когда ему стало об этом известно) уведомить об этом представителя нанимателя (работодателя).</w:t>
      </w:r>
    </w:p>
    <w:p w:rsidR="00601514" w:rsidRPr="00601514" w:rsidRDefault="00601514" w:rsidP="00601514">
      <w:pPr>
        <w:widowControl w:val="0"/>
        <w:shd w:val="clear" w:color="auto" w:fill="FFFFFF"/>
        <w:tabs>
          <w:tab w:val="left" w:pos="1046"/>
        </w:tabs>
        <w:autoSpaceDE w:val="0"/>
        <w:autoSpaceDN w:val="0"/>
        <w:adjustRightInd w:val="0"/>
        <w:spacing w:line="322" w:lineRule="exact"/>
        <w:ind w:right="14" w:firstLine="709"/>
        <w:jc w:val="both"/>
        <w:rPr>
          <w:sz w:val="28"/>
          <w:szCs w:val="28"/>
        </w:rPr>
      </w:pPr>
      <w:r w:rsidRPr="00601514">
        <w:rPr>
          <w:sz w:val="28"/>
          <w:szCs w:val="28"/>
        </w:rPr>
        <w:t>В случае нахождения муниципального служащего в командировке, в отпуске, вне места прохождения службы по иным основаниям он обязан направить уведомление посредством почтового отправления</w:t>
      </w:r>
      <w:r w:rsidRPr="00601514">
        <w:rPr>
          <w:i/>
          <w:sz w:val="28"/>
          <w:szCs w:val="28"/>
        </w:rPr>
        <w:t xml:space="preserve">, </w:t>
      </w:r>
      <w:r w:rsidRPr="00601514">
        <w:rPr>
          <w:sz w:val="28"/>
          <w:szCs w:val="28"/>
        </w:rPr>
        <w:t>или иным доступным средством связи либо уведомить представителя нанимателя незамедлительно с момента прибытия к месту прохождения службы.</w:t>
      </w:r>
    </w:p>
    <w:p w:rsidR="00601514" w:rsidRPr="00601514" w:rsidRDefault="00601514" w:rsidP="00601514">
      <w:pPr>
        <w:widowControl w:val="0"/>
        <w:numPr>
          <w:ilvl w:val="0"/>
          <w:numId w:val="24"/>
        </w:numPr>
        <w:shd w:val="clear" w:color="auto" w:fill="FFFFFF"/>
        <w:tabs>
          <w:tab w:val="left" w:pos="1046"/>
        </w:tabs>
        <w:autoSpaceDE w:val="0"/>
        <w:autoSpaceDN w:val="0"/>
        <w:adjustRightInd w:val="0"/>
        <w:spacing w:line="322" w:lineRule="exact"/>
        <w:ind w:right="14"/>
        <w:jc w:val="both"/>
        <w:rPr>
          <w:sz w:val="28"/>
          <w:szCs w:val="28"/>
        </w:rPr>
      </w:pPr>
      <w:r w:rsidRPr="00601514">
        <w:rPr>
          <w:sz w:val="28"/>
          <w:szCs w:val="28"/>
        </w:rPr>
        <w:t xml:space="preserve">Уведомление о возникновении конфликта интересов или возможности его возникновения (далее - Уведомление) составляется в письменном виде согласно приложению 1 к настоящему Порядку в двух экземплярах. К </w:t>
      </w:r>
      <w:r w:rsidRPr="00601514">
        <w:rPr>
          <w:sz w:val="28"/>
          <w:szCs w:val="28"/>
        </w:rPr>
        <w:lastRenderedPageBreak/>
        <w:t>уведомлению прилагаются все имеющиеся в распоряжении муниципального служащего материалы, подтверждающие суть изложенного.</w:t>
      </w:r>
    </w:p>
    <w:p w:rsidR="00601514" w:rsidRPr="00601514" w:rsidRDefault="00601514" w:rsidP="00601514">
      <w:pPr>
        <w:widowControl w:val="0"/>
        <w:shd w:val="clear" w:color="auto" w:fill="FFFFFF"/>
        <w:tabs>
          <w:tab w:val="left" w:pos="1046"/>
        </w:tabs>
        <w:autoSpaceDE w:val="0"/>
        <w:autoSpaceDN w:val="0"/>
        <w:adjustRightInd w:val="0"/>
        <w:spacing w:line="322" w:lineRule="exact"/>
        <w:ind w:right="14" w:firstLine="709"/>
        <w:jc w:val="both"/>
        <w:rPr>
          <w:sz w:val="28"/>
          <w:szCs w:val="28"/>
        </w:rPr>
      </w:pPr>
      <w:r w:rsidRPr="00601514">
        <w:rPr>
          <w:sz w:val="28"/>
          <w:szCs w:val="28"/>
        </w:rPr>
        <w:t>В уведомлении указывается:</w:t>
      </w:r>
    </w:p>
    <w:p w:rsidR="00601514" w:rsidRPr="00601514" w:rsidRDefault="00601514" w:rsidP="00601514">
      <w:pPr>
        <w:widowControl w:val="0"/>
        <w:shd w:val="clear" w:color="auto" w:fill="FFFFFF"/>
        <w:tabs>
          <w:tab w:val="left" w:pos="1046"/>
        </w:tabs>
        <w:autoSpaceDE w:val="0"/>
        <w:autoSpaceDN w:val="0"/>
        <w:adjustRightInd w:val="0"/>
        <w:spacing w:line="322" w:lineRule="exact"/>
        <w:ind w:right="14" w:firstLine="709"/>
        <w:jc w:val="both"/>
        <w:rPr>
          <w:sz w:val="28"/>
          <w:szCs w:val="28"/>
        </w:rPr>
      </w:pPr>
      <w:r w:rsidRPr="00601514">
        <w:rPr>
          <w:sz w:val="28"/>
          <w:szCs w:val="28"/>
        </w:rPr>
        <w:t>должность представителя нанимателя, на имя которого направляется уведомление, его фамилия, имя, отчество (при наличии);</w:t>
      </w:r>
    </w:p>
    <w:p w:rsidR="00601514" w:rsidRPr="00601514" w:rsidRDefault="00601514" w:rsidP="00601514">
      <w:pPr>
        <w:widowControl w:val="0"/>
        <w:shd w:val="clear" w:color="auto" w:fill="FFFFFF"/>
        <w:tabs>
          <w:tab w:val="left" w:pos="1046"/>
        </w:tabs>
        <w:autoSpaceDE w:val="0"/>
        <w:autoSpaceDN w:val="0"/>
        <w:adjustRightInd w:val="0"/>
        <w:spacing w:line="322" w:lineRule="exact"/>
        <w:ind w:right="14" w:firstLine="709"/>
        <w:jc w:val="both"/>
        <w:rPr>
          <w:sz w:val="28"/>
          <w:szCs w:val="28"/>
        </w:rPr>
      </w:pPr>
      <w:r w:rsidRPr="00601514">
        <w:rPr>
          <w:sz w:val="28"/>
          <w:szCs w:val="28"/>
        </w:rPr>
        <w:t>должность муниципального служащего, его фамилия, имя, отчество (при наличии);</w:t>
      </w:r>
    </w:p>
    <w:p w:rsidR="00601514" w:rsidRPr="00601514" w:rsidRDefault="00601514" w:rsidP="00601514">
      <w:pPr>
        <w:widowControl w:val="0"/>
        <w:shd w:val="clear" w:color="auto" w:fill="FFFFFF"/>
        <w:tabs>
          <w:tab w:val="left" w:pos="1046"/>
        </w:tabs>
        <w:autoSpaceDE w:val="0"/>
        <w:autoSpaceDN w:val="0"/>
        <w:adjustRightInd w:val="0"/>
        <w:spacing w:line="322" w:lineRule="exact"/>
        <w:ind w:right="14" w:firstLine="709"/>
        <w:jc w:val="both"/>
        <w:rPr>
          <w:sz w:val="28"/>
          <w:szCs w:val="28"/>
        </w:rPr>
      </w:pPr>
      <w:proofErr w:type="gramStart"/>
      <w:r w:rsidRPr="00601514">
        <w:rPr>
          <w:sz w:val="28"/>
          <w:szCs w:val="28"/>
        </w:rPr>
        <w:t>описывается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способное привести к причинению вреда этим законным интересам граждан, организаций, общества, Российской Федерации;</w:t>
      </w:r>
      <w:proofErr w:type="gramEnd"/>
    </w:p>
    <w:p w:rsidR="00601514" w:rsidRPr="00601514" w:rsidRDefault="00601514" w:rsidP="00601514">
      <w:pPr>
        <w:widowControl w:val="0"/>
        <w:shd w:val="clear" w:color="auto" w:fill="FFFFFF"/>
        <w:tabs>
          <w:tab w:val="left" w:pos="1046"/>
        </w:tabs>
        <w:autoSpaceDE w:val="0"/>
        <w:autoSpaceDN w:val="0"/>
        <w:adjustRightInd w:val="0"/>
        <w:spacing w:line="322" w:lineRule="exact"/>
        <w:ind w:right="14" w:firstLine="709"/>
        <w:jc w:val="both"/>
        <w:rPr>
          <w:sz w:val="28"/>
          <w:szCs w:val="28"/>
        </w:rPr>
      </w:pPr>
      <w:r w:rsidRPr="00601514">
        <w:rPr>
          <w:sz w:val="28"/>
          <w:szCs w:val="28"/>
        </w:rPr>
        <w:t>какие меры, направленные на предотвращение или урегулирование возникшего конфликта интересов или возможности его возникновения, приняты муниципальным служащим (если такие меры принимались).</w:t>
      </w:r>
    </w:p>
    <w:p w:rsidR="00601514" w:rsidRPr="00601514" w:rsidRDefault="00601514" w:rsidP="00601514">
      <w:pPr>
        <w:widowControl w:val="0"/>
        <w:shd w:val="clear" w:color="auto" w:fill="FFFFFF"/>
        <w:tabs>
          <w:tab w:val="left" w:pos="851"/>
        </w:tabs>
        <w:autoSpaceDE w:val="0"/>
        <w:autoSpaceDN w:val="0"/>
        <w:adjustRightInd w:val="0"/>
        <w:spacing w:line="322" w:lineRule="exact"/>
        <w:ind w:right="14" w:firstLine="709"/>
        <w:jc w:val="both"/>
        <w:rPr>
          <w:sz w:val="28"/>
          <w:szCs w:val="28"/>
        </w:rPr>
      </w:pPr>
      <w:r w:rsidRPr="00601514">
        <w:rPr>
          <w:sz w:val="28"/>
          <w:szCs w:val="28"/>
        </w:rPr>
        <w:t>Уведомление подписывается муниципальным служащим лично с указанием даты его составления.</w:t>
      </w:r>
    </w:p>
    <w:p w:rsidR="00601514" w:rsidRPr="00601514" w:rsidRDefault="00601514" w:rsidP="00601514">
      <w:pPr>
        <w:widowControl w:val="0"/>
        <w:numPr>
          <w:ilvl w:val="0"/>
          <w:numId w:val="24"/>
        </w:numPr>
        <w:shd w:val="clear" w:color="auto" w:fill="FFFFFF"/>
        <w:tabs>
          <w:tab w:val="left" w:pos="1046"/>
        </w:tabs>
        <w:autoSpaceDE w:val="0"/>
        <w:autoSpaceDN w:val="0"/>
        <w:adjustRightInd w:val="0"/>
        <w:spacing w:line="322" w:lineRule="exact"/>
        <w:ind w:right="14"/>
        <w:jc w:val="both"/>
        <w:rPr>
          <w:sz w:val="28"/>
          <w:szCs w:val="28"/>
        </w:rPr>
      </w:pPr>
      <w:r w:rsidRPr="00601514">
        <w:rPr>
          <w:sz w:val="28"/>
          <w:szCs w:val="28"/>
        </w:rPr>
        <w:t>Уведомление подлежит регистрации специалистом</w:t>
      </w:r>
      <w:r w:rsidRPr="00601514">
        <w:rPr>
          <w:i/>
          <w:sz w:val="28"/>
          <w:szCs w:val="28"/>
        </w:rPr>
        <w:t xml:space="preserve"> </w:t>
      </w:r>
      <w:r w:rsidRPr="00601514">
        <w:rPr>
          <w:bCs/>
          <w:sz w:val="28"/>
          <w:szCs w:val="28"/>
        </w:rPr>
        <w:t xml:space="preserve">администрации </w:t>
      </w:r>
      <w:r w:rsidRPr="00601514">
        <w:rPr>
          <w:sz w:val="28"/>
          <w:szCs w:val="28"/>
        </w:rPr>
        <w:t xml:space="preserve">Усть-Ярульского сельсовета либо иным лицом, определенным правовым актом представителя нанимателя (работодателя) в Журнале регистрации уведомлений о возникновении конфликта интересов  или возможности его возникновения (Приложение 2 к настоящему Порядку), который должен быть прошит и пронумерован, а также заверен оттиском печати государственного органа или органа местного самоуправления. </w:t>
      </w:r>
    </w:p>
    <w:p w:rsidR="00601514" w:rsidRPr="00601514" w:rsidRDefault="00601514" w:rsidP="00601514">
      <w:pPr>
        <w:widowControl w:val="0"/>
        <w:shd w:val="clear" w:color="auto" w:fill="FFFFFF"/>
        <w:autoSpaceDE w:val="0"/>
        <w:autoSpaceDN w:val="0"/>
        <w:adjustRightInd w:val="0"/>
        <w:ind w:firstLine="709"/>
        <w:jc w:val="both"/>
        <w:rPr>
          <w:sz w:val="28"/>
          <w:szCs w:val="28"/>
        </w:rPr>
      </w:pPr>
      <w:r w:rsidRPr="00601514">
        <w:rPr>
          <w:sz w:val="28"/>
          <w:szCs w:val="28"/>
        </w:rPr>
        <w:t>К уведомлению прилагаются все имеющиеся материалы, подтверждающие обстоятельства обращения в целях склонения муниципального служащего к совершению коррупционных правонарушений, а также иные документы, имеющие отношение к обстоятельствам обращения.</w:t>
      </w:r>
    </w:p>
    <w:p w:rsidR="00601514" w:rsidRPr="00601514" w:rsidRDefault="00601514" w:rsidP="00601514">
      <w:pPr>
        <w:autoSpaceDE w:val="0"/>
        <w:autoSpaceDN w:val="0"/>
        <w:adjustRightInd w:val="0"/>
        <w:ind w:firstLine="709"/>
        <w:jc w:val="both"/>
        <w:rPr>
          <w:sz w:val="28"/>
          <w:szCs w:val="28"/>
        </w:rPr>
      </w:pPr>
      <w:r w:rsidRPr="00601514">
        <w:rPr>
          <w:sz w:val="28"/>
          <w:szCs w:val="28"/>
        </w:rPr>
        <w:t>На Уведомлении ставится отметка о его поступлении к представителю нанимателя (работодателю) с указанием даты поступления и входящего номера.</w:t>
      </w:r>
    </w:p>
    <w:p w:rsidR="00601514" w:rsidRPr="00601514" w:rsidRDefault="00601514" w:rsidP="00601514">
      <w:pPr>
        <w:autoSpaceDE w:val="0"/>
        <w:autoSpaceDN w:val="0"/>
        <w:adjustRightInd w:val="0"/>
        <w:ind w:firstLine="709"/>
        <w:jc w:val="both"/>
        <w:rPr>
          <w:sz w:val="28"/>
          <w:szCs w:val="28"/>
        </w:rPr>
      </w:pPr>
      <w:r w:rsidRPr="00601514">
        <w:rPr>
          <w:sz w:val="28"/>
          <w:szCs w:val="28"/>
        </w:rPr>
        <w:t>6. После регистрации Уведомления один экземпляр с отметкой о регистрации под роспись выдается муниципальному служащему, подавшему Уведомление.</w:t>
      </w:r>
    </w:p>
    <w:p w:rsidR="00601514" w:rsidRPr="00601514" w:rsidRDefault="00601514" w:rsidP="00601514">
      <w:pPr>
        <w:autoSpaceDE w:val="0"/>
        <w:autoSpaceDN w:val="0"/>
        <w:adjustRightInd w:val="0"/>
        <w:ind w:firstLine="709"/>
        <w:jc w:val="both"/>
        <w:rPr>
          <w:sz w:val="28"/>
          <w:szCs w:val="28"/>
        </w:rPr>
      </w:pPr>
      <w:r w:rsidRPr="00601514">
        <w:rPr>
          <w:sz w:val="28"/>
          <w:szCs w:val="28"/>
        </w:rPr>
        <w:t>Отказ в принятии, регистрации уведомления, а также в выдаче копии уведомления с отметкой о регистрации не допускается.</w:t>
      </w:r>
    </w:p>
    <w:p w:rsidR="00601514" w:rsidRPr="00601514" w:rsidRDefault="00601514" w:rsidP="00601514">
      <w:pPr>
        <w:autoSpaceDE w:val="0"/>
        <w:autoSpaceDN w:val="0"/>
        <w:adjustRightInd w:val="0"/>
        <w:ind w:firstLine="709"/>
        <w:jc w:val="both"/>
        <w:rPr>
          <w:sz w:val="28"/>
          <w:szCs w:val="28"/>
        </w:rPr>
      </w:pPr>
      <w:r w:rsidRPr="00601514">
        <w:rPr>
          <w:sz w:val="28"/>
          <w:szCs w:val="28"/>
        </w:rPr>
        <w:t>7. Представитель нанимателя (работодатель), как только ему стало известно о возникновении у муниципального служащего конфликта интересов или возможности его возникновения, обязан организовать проверку информации, содержащейся в направленном Уведомлении, а также принять меры по предотвращению или урегулированию конфликта интересов.</w:t>
      </w:r>
    </w:p>
    <w:p w:rsidR="00601514" w:rsidRPr="00601514" w:rsidRDefault="00601514" w:rsidP="00601514">
      <w:pPr>
        <w:autoSpaceDE w:val="0"/>
        <w:autoSpaceDN w:val="0"/>
        <w:adjustRightInd w:val="0"/>
        <w:ind w:firstLine="709"/>
        <w:jc w:val="both"/>
        <w:rPr>
          <w:sz w:val="28"/>
          <w:szCs w:val="28"/>
        </w:rPr>
      </w:pPr>
      <w:r w:rsidRPr="00601514">
        <w:rPr>
          <w:sz w:val="28"/>
          <w:szCs w:val="28"/>
        </w:rPr>
        <w:t xml:space="preserve">8. Материалы проверки, а также информация о принятых мерах направляются представителем нанимателя (работодателем) председателю комиссии по соблюдению требований к служебному поведению </w:t>
      </w:r>
      <w:r w:rsidRPr="00601514">
        <w:rPr>
          <w:sz w:val="28"/>
          <w:szCs w:val="28"/>
        </w:rPr>
        <w:lastRenderedPageBreak/>
        <w:t xml:space="preserve">муниципальных служащих </w:t>
      </w:r>
      <w:r w:rsidRPr="00601514">
        <w:rPr>
          <w:bCs/>
          <w:sz w:val="28"/>
          <w:szCs w:val="28"/>
        </w:rPr>
        <w:t xml:space="preserve">администрации </w:t>
      </w:r>
      <w:r w:rsidRPr="00601514">
        <w:rPr>
          <w:sz w:val="28"/>
          <w:szCs w:val="28"/>
        </w:rPr>
        <w:t>Усть-Ярульского сельсовета и урегулированию конфликта интересов на муниципальной службе.</w:t>
      </w:r>
    </w:p>
    <w:p w:rsidR="00601514" w:rsidRPr="00601514" w:rsidRDefault="00601514" w:rsidP="00601514">
      <w:pPr>
        <w:spacing w:after="200" w:line="276" w:lineRule="auto"/>
        <w:ind w:firstLine="709"/>
        <w:rPr>
          <w:sz w:val="20"/>
          <w:szCs w:val="20"/>
        </w:rPr>
      </w:pPr>
      <w:r w:rsidRPr="00601514">
        <w:rPr>
          <w:sz w:val="20"/>
          <w:szCs w:val="20"/>
        </w:rPr>
        <w:br w:type="page"/>
      </w:r>
    </w:p>
    <w:tbl>
      <w:tblPr>
        <w:tblW w:w="0" w:type="auto"/>
        <w:tblLook w:val="01E0" w:firstRow="1" w:lastRow="1" w:firstColumn="1" w:lastColumn="1" w:noHBand="0" w:noVBand="0"/>
      </w:tblPr>
      <w:tblGrid>
        <w:gridCol w:w="3641"/>
        <w:gridCol w:w="295"/>
        <w:gridCol w:w="5635"/>
        <w:gridCol w:w="282"/>
      </w:tblGrid>
      <w:tr w:rsidR="00601514" w:rsidRPr="00601514" w:rsidTr="0048495C">
        <w:tc>
          <w:tcPr>
            <w:tcW w:w="3641" w:type="dxa"/>
          </w:tcPr>
          <w:p w:rsidR="00601514" w:rsidRPr="00601514" w:rsidRDefault="00601514" w:rsidP="00601514">
            <w:pPr>
              <w:widowControl w:val="0"/>
              <w:autoSpaceDE w:val="0"/>
              <w:autoSpaceDN w:val="0"/>
              <w:adjustRightInd w:val="0"/>
              <w:ind w:firstLine="851"/>
              <w:jc w:val="right"/>
              <w:outlineLvl w:val="1"/>
              <w:rPr>
                <w:sz w:val="20"/>
                <w:szCs w:val="20"/>
              </w:rPr>
            </w:pPr>
          </w:p>
        </w:tc>
        <w:tc>
          <w:tcPr>
            <w:tcW w:w="6212" w:type="dxa"/>
            <w:gridSpan w:val="3"/>
          </w:tcPr>
          <w:p w:rsidR="00601514" w:rsidRPr="00601514" w:rsidRDefault="00601514" w:rsidP="00601514">
            <w:pPr>
              <w:widowControl w:val="0"/>
              <w:autoSpaceDE w:val="0"/>
              <w:autoSpaceDN w:val="0"/>
              <w:adjustRightInd w:val="0"/>
              <w:spacing w:line="228" w:lineRule="auto"/>
              <w:ind w:left="1005" w:firstLine="13"/>
              <w:outlineLvl w:val="1"/>
            </w:pPr>
            <w:r w:rsidRPr="00601514">
              <w:t>Приложение 1</w:t>
            </w:r>
          </w:p>
          <w:p w:rsidR="00601514" w:rsidRPr="00601514" w:rsidRDefault="00601514" w:rsidP="00601514">
            <w:pPr>
              <w:keepNext/>
              <w:ind w:left="1005" w:right="-1" w:firstLine="13"/>
              <w:outlineLvl w:val="0"/>
            </w:pPr>
            <w:r w:rsidRPr="00601514">
              <w:t>К Постановлению Усть-Ярульского сельсовета</w:t>
            </w:r>
          </w:p>
          <w:p w:rsidR="00601514" w:rsidRPr="00601514" w:rsidRDefault="00601514" w:rsidP="00601514">
            <w:pPr>
              <w:keepNext/>
              <w:ind w:left="1005" w:right="-1" w:firstLine="13"/>
              <w:outlineLvl w:val="0"/>
              <w:rPr>
                <w:bCs/>
                <w:sz w:val="28"/>
                <w:szCs w:val="28"/>
              </w:rPr>
            </w:pPr>
            <w:r w:rsidRPr="00601514">
              <w:t>20.10.2021г. №20-пг</w:t>
            </w:r>
          </w:p>
        </w:tc>
      </w:tr>
      <w:tr w:rsidR="00601514" w:rsidRPr="00601514" w:rsidTr="0048495C">
        <w:tc>
          <w:tcPr>
            <w:tcW w:w="3641" w:type="dxa"/>
          </w:tcPr>
          <w:p w:rsidR="00601514" w:rsidRPr="00601514" w:rsidRDefault="00601514" w:rsidP="00601514">
            <w:pPr>
              <w:widowControl w:val="0"/>
              <w:autoSpaceDE w:val="0"/>
              <w:autoSpaceDN w:val="0"/>
              <w:adjustRightInd w:val="0"/>
              <w:ind w:firstLine="851"/>
              <w:jc w:val="right"/>
              <w:outlineLvl w:val="1"/>
              <w:rPr>
                <w:sz w:val="20"/>
                <w:szCs w:val="20"/>
              </w:rPr>
            </w:pPr>
          </w:p>
        </w:tc>
        <w:tc>
          <w:tcPr>
            <w:tcW w:w="6212" w:type="dxa"/>
            <w:gridSpan w:val="3"/>
          </w:tcPr>
          <w:p w:rsidR="00601514" w:rsidRPr="00601514" w:rsidRDefault="00601514" w:rsidP="00601514">
            <w:pPr>
              <w:widowControl w:val="0"/>
              <w:autoSpaceDE w:val="0"/>
              <w:autoSpaceDN w:val="0"/>
              <w:adjustRightInd w:val="0"/>
              <w:spacing w:line="228" w:lineRule="auto"/>
              <w:ind w:firstLine="851"/>
              <w:outlineLvl w:val="1"/>
              <w:rPr>
                <w:sz w:val="28"/>
                <w:szCs w:val="28"/>
              </w:rPr>
            </w:pPr>
          </w:p>
        </w:tc>
      </w:tr>
      <w:tr w:rsidR="00601514" w:rsidRPr="00601514" w:rsidTr="0048495C">
        <w:trPr>
          <w:gridAfter w:val="1"/>
          <w:wAfter w:w="282" w:type="dxa"/>
          <w:trHeight w:val="2939"/>
        </w:trPr>
        <w:tc>
          <w:tcPr>
            <w:tcW w:w="3936" w:type="dxa"/>
            <w:gridSpan w:val="2"/>
          </w:tcPr>
          <w:p w:rsidR="00601514" w:rsidRPr="00601514" w:rsidRDefault="00601514" w:rsidP="00601514">
            <w:pPr>
              <w:widowControl w:val="0"/>
              <w:autoSpaceDE w:val="0"/>
              <w:autoSpaceDN w:val="0"/>
              <w:adjustRightInd w:val="0"/>
              <w:ind w:firstLine="851"/>
              <w:jc w:val="both"/>
              <w:rPr>
                <w:sz w:val="20"/>
                <w:szCs w:val="20"/>
              </w:rPr>
            </w:pPr>
          </w:p>
        </w:tc>
        <w:tc>
          <w:tcPr>
            <w:tcW w:w="5635" w:type="dxa"/>
            <w:hideMark/>
          </w:tcPr>
          <w:p w:rsidR="00601514" w:rsidRPr="00601514" w:rsidRDefault="00601514" w:rsidP="00601514">
            <w:pPr>
              <w:widowControl w:val="0"/>
              <w:autoSpaceDE w:val="0"/>
              <w:autoSpaceDN w:val="0"/>
              <w:adjustRightInd w:val="0"/>
              <w:spacing w:line="228" w:lineRule="auto"/>
              <w:ind w:left="742"/>
              <w:rPr>
                <w:i/>
                <w:sz w:val="28"/>
                <w:szCs w:val="28"/>
              </w:rPr>
            </w:pPr>
            <w:r w:rsidRPr="00601514">
              <w:rPr>
                <w:i/>
                <w:sz w:val="28"/>
                <w:szCs w:val="28"/>
              </w:rPr>
              <w:t>Руководителю органа местного самоуправлению наименование муниципального образования</w:t>
            </w:r>
          </w:p>
          <w:p w:rsidR="00601514" w:rsidRPr="00601514" w:rsidRDefault="00601514" w:rsidP="00601514">
            <w:pPr>
              <w:widowControl w:val="0"/>
              <w:autoSpaceDE w:val="0"/>
              <w:autoSpaceDN w:val="0"/>
              <w:adjustRightInd w:val="0"/>
              <w:spacing w:line="228" w:lineRule="auto"/>
              <w:ind w:left="742"/>
              <w:rPr>
                <w:i/>
                <w:sz w:val="28"/>
                <w:szCs w:val="28"/>
              </w:rPr>
            </w:pPr>
            <w:r w:rsidRPr="00601514">
              <w:rPr>
                <w:i/>
                <w:sz w:val="28"/>
                <w:szCs w:val="28"/>
              </w:rPr>
              <w:t>ФИО</w:t>
            </w:r>
          </w:p>
          <w:p w:rsidR="00601514" w:rsidRPr="00601514" w:rsidRDefault="00601514" w:rsidP="00601514">
            <w:pPr>
              <w:widowControl w:val="0"/>
              <w:autoSpaceDE w:val="0"/>
              <w:autoSpaceDN w:val="0"/>
              <w:adjustRightInd w:val="0"/>
              <w:ind w:left="742"/>
              <w:rPr>
                <w:i/>
                <w:sz w:val="28"/>
                <w:szCs w:val="28"/>
              </w:rPr>
            </w:pPr>
            <w:r w:rsidRPr="00601514">
              <w:rPr>
                <w:i/>
                <w:sz w:val="28"/>
                <w:szCs w:val="28"/>
              </w:rPr>
              <w:t>ФИО, должность муниципального служащего,</w:t>
            </w:r>
          </w:p>
          <w:p w:rsidR="00601514" w:rsidRPr="00601514" w:rsidRDefault="00601514" w:rsidP="00601514">
            <w:pPr>
              <w:widowControl w:val="0"/>
              <w:autoSpaceDE w:val="0"/>
              <w:autoSpaceDN w:val="0"/>
              <w:adjustRightInd w:val="0"/>
              <w:ind w:left="742"/>
              <w:rPr>
                <w:sz w:val="22"/>
                <w:szCs w:val="22"/>
              </w:rPr>
            </w:pPr>
            <w:r w:rsidRPr="00601514">
              <w:rPr>
                <w:i/>
                <w:sz w:val="28"/>
                <w:szCs w:val="28"/>
              </w:rPr>
              <w:t>наименование структурного подразделения</w:t>
            </w:r>
          </w:p>
        </w:tc>
      </w:tr>
    </w:tbl>
    <w:p w:rsidR="00601514" w:rsidRPr="00601514" w:rsidRDefault="00601514" w:rsidP="00601514">
      <w:pPr>
        <w:autoSpaceDE w:val="0"/>
        <w:autoSpaceDN w:val="0"/>
        <w:adjustRightInd w:val="0"/>
        <w:ind w:firstLine="851"/>
        <w:jc w:val="center"/>
        <w:rPr>
          <w:b/>
          <w:sz w:val="28"/>
          <w:szCs w:val="28"/>
        </w:rPr>
      </w:pPr>
      <w:r w:rsidRPr="00601514">
        <w:rPr>
          <w:b/>
          <w:sz w:val="28"/>
          <w:szCs w:val="28"/>
        </w:rPr>
        <w:t>У В Е Д О М Л Е Н И Е</w:t>
      </w:r>
    </w:p>
    <w:p w:rsidR="00601514" w:rsidRPr="00601514" w:rsidRDefault="00601514" w:rsidP="00601514">
      <w:pPr>
        <w:autoSpaceDE w:val="0"/>
        <w:autoSpaceDN w:val="0"/>
        <w:adjustRightInd w:val="0"/>
        <w:ind w:firstLine="851"/>
        <w:jc w:val="center"/>
      </w:pPr>
      <w:r w:rsidRPr="00601514">
        <w:t>о возникновении конфликта интересов или возможности</w:t>
      </w:r>
    </w:p>
    <w:p w:rsidR="00601514" w:rsidRPr="00601514" w:rsidRDefault="00601514" w:rsidP="00601514">
      <w:pPr>
        <w:autoSpaceDE w:val="0"/>
        <w:autoSpaceDN w:val="0"/>
        <w:adjustRightInd w:val="0"/>
        <w:ind w:firstLine="851"/>
        <w:jc w:val="center"/>
      </w:pPr>
      <w:r w:rsidRPr="00601514">
        <w:t xml:space="preserve"> его возникновения</w:t>
      </w:r>
    </w:p>
    <w:p w:rsidR="00601514" w:rsidRPr="00601514" w:rsidRDefault="00601514" w:rsidP="00601514">
      <w:pPr>
        <w:autoSpaceDE w:val="0"/>
        <w:autoSpaceDN w:val="0"/>
        <w:adjustRightInd w:val="0"/>
        <w:ind w:firstLine="851"/>
        <w:jc w:val="center"/>
      </w:pPr>
    </w:p>
    <w:p w:rsidR="00601514" w:rsidRPr="00601514" w:rsidRDefault="00601514" w:rsidP="00601514">
      <w:pPr>
        <w:autoSpaceDE w:val="0"/>
        <w:autoSpaceDN w:val="0"/>
        <w:adjustRightInd w:val="0"/>
        <w:ind w:firstLine="851"/>
        <w:jc w:val="both"/>
        <w:rPr>
          <w:i/>
          <w:sz w:val="28"/>
          <w:szCs w:val="28"/>
        </w:rPr>
      </w:pPr>
      <w:r w:rsidRPr="00601514">
        <w:tab/>
      </w:r>
      <w:r w:rsidRPr="00601514">
        <w:rPr>
          <w:sz w:val="28"/>
          <w:szCs w:val="28"/>
        </w:rPr>
        <w:t xml:space="preserve">В соответствии со статьей 11 Федерального закона Российской Федерации от 25.12.2008 № 273-ФЗ «О противодействии коррупции» я, </w:t>
      </w:r>
      <w:r w:rsidRPr="00601514">
        <w:rPr>
          <w:i/>
          <w:sz w:val="28"/>
          <w:szCs w:val="28"/>
        </w:rPr>
        <w:t xml:space="preserve">ФИО, должность муниципального служащего </w:t>
      </w:r>
      <w:r w:rsidRPr="00601514">
        <w:rPr>
          <w:sz w:val="28"/>
          <w:szCs w:val="28"/>
        </w:rPr>
        <w:t>настоящим</w:t>
      </w:r>
      <w:proofErr w:type="gramStart"/>
      <w:r w:rsidRPr="00601514">
        <w:rPr>
          <w:sz w:val="28"/>
          <w:szCs w:val="28"/>
        </w:rPr>
        <w:t xml:space="preserve"> У</w:t>
      </w:r>
      <w:proofErr w:type="gramEnd"/>
      <w:r w:rsidRPr="00601514">
        <w:rPr>
          <w:sz w:val="28"/>
          <w:szCs w:val="28"/>
        </w:rPr>
        <w:t xml:space="preserve">ведомляю о   возникшем   конфликте  интересов/о  возможности возникновения   конфликта   интересов   (нужное  подчеркнуть),  а   именно:  </w:t>
      </w:r>
      <w:r w:rsidRPr="00601514">
        <w:rPr>
          <w:i/>
          <w:sz w:val="28"/>
          <w:szCs w:val="28"/>
        </w:rPr>
        <w:t>(описание личной заинтересованности, которая приводит или может привести к возникновению конфликта интересов), описание должностных (служебных) обязанностей, на исполнение которых может негативно повлиять либо негативно влияет личная заинтересованность муниципального служащего)</w:t>
      </w:r>
      <w:r w:rsidRPr="00601514">
        <w:rPr>
          <w:sz w:val="28"/>
          <w:szCs w:val="28"/>
        </w:rPr>
        <w:t>______________________________________________________________________________________________________________________________</w:t>
      </w:r>
    </w:p>
    <w:p w:rsidR="00601514" w:rsidRPr="00601514" w:rsidRDefault="00601514" w:rsidP="00601514">
      <w:pPr>
        <w:autoSpaceDE w:val="0"/>
        <w:autoSpaceDN w:val="0"/>
        <w:adjustRightInd w:val="0"/>
        <w:jc w:val="both"/>
      </w:pPr>
    </w:p>
    <w:p w:rsidR="00601514" w:rsidRPr="00601514" w:rsidRDefault="00601514" w:rsidP="00601514">
      <w:pPr>
        <w:autoSpaceDE w:val="0"/>
        <w:autoSpaceDN w:val="0"/>
        <w:adjustRightInd w:val="0"/>
        <w:jc w:val="both"/>
        <w:rPr>
          <w:sz w:val="28"/>
          <w:szCs w:val="28"/>
        </w:rPr>
      </w:pPr>
      <w:r w:rsidRPr="00601514">
        <w:rPr>
          <w:sz w:val="28"/>
          <w:szCs w:val="28"/>
        </w:rPr>
        <w:t xml:space="preserve">Дата                                                                                           </w:t>
      </w:r>
      <w:r w:rsidRPr="00601514">
        <w:rPr>
          <w:sz w:val="28"/>
          <w:szCs w:val="28"/>
        </w:rPr>
        <w:tab/>
      </w:r>
      <w:r w:rsidRPr="00601514">
        <w:rPr>
          <w:sz w:val="28"/>
          <w:szCs w:val="28"/>
        </w:rPr>
        <w:tab/>
      </w:r>
      <w:r w:rsidRPr="00601514">
        <w:rPr>
          <w:sz w:val="28"/>
          <w:szCs w:val="28"/>
        </w:rPr>
        <w:tab/>
        <w:t>Подпись</w:t>
      </w:r>
    </w:p>
    <w:p w:rsidR="00601514" w:rsidRPr="00601514" w:rsidRDefault="00601514" w:rsidP="00601514">
      <w:pPr>
        <w:autoSpaceDE w:val="0"/>
        <w:autoSpaceDN w:val="0"/>
        <w:adjustRightInd w:val="0"/>
        <w:ind w:firstLine="851"/>
        <w:jc w:val="both"/>
      </w:pPr>
    </w:p>
    <w:p w:rsidR="00601514" w:rsidRPr="00601514" w:rsidRDefault="00601514" w:rsidP="00601514">
      <w:pPr>
        <w:autoSpaceDE w:val="0"/>
        <w:autoSpaceDN w:val="0"/>
        <w:adjustRightInd w:val="0"/>
        <w:rPr>
          <w:sz w:val="26"/>
          <w:szCs w:val="26"/>
        </w:rPr>
      </w:pPr>
      <w:r w:rsidRPr="00601514">
        <w:rPr>
          <w:sz w:val="26"/>
          <w:szCs w:val="26"/>
        </w:rPr>
        <w:t>Уведомление зарегистрировано</w:t>
      </w:r>
    </w:p>
    <w:p w:rsidR="00601514" w:rsidRPr="00601514" w:rsidRDefault="00601514" w:rsidP="00601514">
      <w:pPr>
        <w:autoSpaceDE w:val="0"/>
        <w:autoSpaceDN w:val="0"/>
        <w:adjustRightInd w:val="0"/>
        <w:rPr>
          <w:sz w:val="26"/>
          <w:szCs w:val="26"/>
        </w:rPr>
      </w:pPr>
      <w:r w:rsidRPr="00601514">
        <w:rPr>
          <w:sz w:val="26"/>
          <w:szCs w:val="26"/>
        </w:rPr>
        <w:t>в Журнале регистрации</w:t>
      </w:r>
    </w:p>
    <w:p w:rsidR="00601514" w:rsidRPr="00601514" w:rsidRDefault="00601514" w:rsidP="00601514">
      <w:pPr>
        <w:autoSpaceDE w:val="0"/>
        <w:autoSpaceDN w:val="0"/>
        <w:adjustRightInd w:val="0"/>
        <w:rPr>
          <w:sz w:val="26"/>
          <w:szCs w:val="26"/>
        </w:rPr>
      </w:pPr>
      <w:r w:rsidRPr="00601514">
        <w:rPr>
          <w:sz w:val="26"/>
          <w:szCs w:val="26"/>
        </w:rPr>
        <w:t>«___» «____________»  20____ г. № ___</w:t>
      </w:r>
      <w:proofErr w:type="gramStart"/>
      <w:r w:rsidRPr="00601514">
        <w:rPr>
          <w:sz w:val="26"/>
          <w:szCs w:val="26"/>
        </w:rPr>
        <w:t xml:space="preserve"> ,</w:t>
      </w:r>
      <w:proofErr w:type="gramEnd"/>
    </w:p>
    <w:p w:rsidR="00601514" w:rsidRPr="00601514" w:rsidRDefault="00601514" w:rsidP="00601514">
      <w:pPr>
        <w:autoSpaceDE w:val="0"/>
        <w:autoSpaceDN w:val="0"/>
        <w:adjustRightInd w:val="0"/>
        <w:rPr>
          <w:sz w:val="26"/>
          <w:szCs w:val="26"/>
        </w:rPr>
      </w:pPr>
      <w:r w:rsidRPr="00601514">
        <w:rPr>
          <w:sz w:val="26"/>
          <w:szCs w:val="26"/>
        </w:rPr>
        <w:t xml:space="preserve">муниципальному служащему сообщено </w:t>
      </w:r>
    </w:p>
    <w:p w:rsidR="00601514" w:rsidRPr="00601514" w:rsidRDefault="00601514" w:rsidP="00601514">
      <w:pPr>
        <w:autoSpaceDE w:val="0"/>
        <w:autoSpaceDN w:val="0"/>
        <w:adjustRightInd w:val="0"/>
        <w:rPr>
          <w:sz w:val="26"/>
          <w:szCs w:val="26"/>
        </w:rPr>
      </w:pPr>
      <w:r w:rsidRPr="00601514">
        <w:rPr>
          <w:sz w:val="26"/>
          <w:szCs w:val="26"/>
        </w:rPr>
        <w:t>о дате регистрации Уведомления</w:t>
      </w:r>
    </w:p>
    <w:p w:rsidR="00601514" w:rsidRPr="00601514" w:rsidRDefault="00601514" w:rsidP="00601514">
      <w:pPr>
        <w:autoSpaceDE w:val="0"/>
        <w:autoSpaceDN w:val="0"/>
        <w:adjustRightInd w:val="0"/>
        <w:rPr>
          <w:sz w:val="26"/>
          <w:szCs w:val="26"/>
        </w:rPr>
      </w:pPr>
      <w:r w:rsidRPr="00601514">
        <w:rPr>
          <w:sz w:val="26"/>
          <w:szCs w:val="26"/>
        </w:rPr>
        <w:t>«___» «____________»  20____ г.</w:t>
      </w:r>
    </w:p>
    <w:p w:rsidR="00601514" w:rsidRPr="00601514" w:rsidRDefault="00601514" w:rsidP="00601514">
      <w:pPr>
        <w:autoSpaceDE w:val="0"/>
        <w:autoSpaceDN w:val="0"/>
        <w:adjustRightInd w:val="0"/>
        <w:rPr>
          <w:i/>
          <w:sz w:val="26"/>
          <w:szCs w:val="26"/>
        </w:rPr>
      </w:pPr>
      <w:r w:rsidRPr="00601514">
        <w:rPr>
          <w:i/>
          <w:sz w:val="26"/>
          <w:szCs w:val="26"/>
        </w:rPr>
        <w:t>(ФИО, должность ответственного лица)</w:t>
      </w:r>
    </w:p>
    <w:p w:rsidR="00601514" w:rsidRPr="00601514" w:rsidRDefault="00601514" w:rsidP="00601514">
      <w:pPr>
        <w:rPr>
          <w:sz w:val="20"/>
          <w:szCs w:val="20"/>
        </w:rPr>
        <w:sectPr w:rsidR="00601514" w:rsidRPr="00601514">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418" w:header="709" w:footer="709" w:gutter="0"/>
          <w:cols w:space="720"/>
        </w:sectPr>
      </w:pPr>
    </w:p>
    <w:tbl>
      <w:tblPr>
        <w:tblW w:w="0" w:type="auto"/>
        <w:tblLook w:val="01E0" w:firstRow="1" w:lastRow="1" w:firstColumn="1" w:lastColumn="1" w:noHBand="0" w:noVBand="0"/>
      </w:tblPr>
      <w:tblGrid>
        <w:gridCol w:w="3888"/>
        <w:gridCol w:w="9545"/>
      </w:tblGrid>
      <w:tr w:rsidR="00601514" w:rsidRPr="00601514" w:rsidTr="0048495C">
        <w:tc>
          <w:tcPr>
            <w:tcW w:w="3888" w:type="dxa"/>
          </w:tcPr>
          <w:p w:rsidR="00601514" w:rsidRPr="00601514" w:rsidRDefault="00601514" w:rsidP="00601514">
            <w:pPr>
              <w:widowControl w:val="0"/>
              <w:autoSpaceDE w:val="0"/>
              <w:autoSpaceDN w:val="0"/>
              <w:adjustRightInd w:val="0"/>
              <w:ind w:firstLine="851"/>
              <w:jc w:val="right"/>
              <w:rPr>
                <w:sz w:val="20"/>
                <w:szCs w:val="20"/>
              </w:rPr>
            </w:pPr>
          </w:p>
        </w:tc>
        <w:tc>
          <w:tcPr>
            <w:tcW w:w="9545" w:type="dxa"/>
          </w:tcPr>
          <w:p w:rsidR="00601514" w:rsidRPr="00601514" w:rsidRDefault="00601514" w:rsidP="00601514">
            <w:pPr>
              <w:widowControl w:val="0"/>
              <w:autoSpaceDE w:val="0"/>
              <w:autoSpaceDN w:val="0"/>
              <w:adjustRightInd w:val="0"/>
              <w:spacing w:line="228" w:lineRule="auto"/>
              <w:ind w:left="1005" w:firstLine="13"/>
              <w:jc w:val="right"/>
              <w:outlineLvl w:val="1"/>
            </w:pPr>
            <w:r w:rsidRPr="00601514">
              <w:t>Приложение 2</w:t>
            </w:r>
          </w:p>
          <w:p w:rsidR="00601514" w:rsidRPr="00601514" w:rsidRDefault="00601514" w:rsidP="00601514">
            <w:pPr>
              <w:keepNext/>
              <w:ind w:left="1005" w:right="-1" w:firstLine="13"/>
              <w:jc w:val="right"/>
              <w:outlineLvl w:val="0"/>
            </w:pPr>
            <w:r w:rsidRPr="00601514">
              <w:t>К Постановлению Усть-Ярульского сельсовета</w:t>
            </w:r>
          </w:p>
          <w:p w:rsidR="00601514" w:rsidRPr="00601514" w:rsidRDefault="00601514" w:rsidP="00601514">
            <w:pPr>
              <w:widowControl w:val="0"/>
              <w:autoSpaceDE w:val="0"/>
              <w:autoSpaceDN w:val="0"/>
              <w:adjustRightInd w:val="0"/>
              <w:ind w:firstLine="851"/>
              <w:jc w:val="right"/>
              <w:rPr>
                <w:bCs/>
                <w:sz w:val="28"/>
                <w:szCs w:val="28"/>
              </w:rPr>
            </w:pPr>
            <w:r w:rsidRPr="00601514">
              <w:t>20.10.2021г. №20-пг</w:t>
            </w:r>
          </w:p>
        </w:tc>
      </w:tr>
    </w:tbl>
    <w:p w:rsidR="00601514" w:rsidRPr="00601514" w:rsidRDefault="00601514" w:rsidP="00601514">
      <w:pPr>
        <w:widowControl w:val="0"/>
        <w:autoSpaceDE w:val="0"/>
        <w:autoSpaceDN w:val="0"/>
        <w:adjustRightInd w:val="0"/>
        <w:ind w:firstLine="851"/>
        <w:jc w:val="both"/>
        <w:rPr>
          <w:sz w:val="28"/>
          <w:szCs w:val="28"/>
        </w:rPr>
      </w:pPr>
    </w:p>
    <w:p w:rsidR="00601514" w:rsidRPr="00601514" w:rsidRDefault="00601514" w:rsidP="00601514">
      <w:pPr>
        <w:widowControl w:val="0"/>
        <w:autoSpaceDE w:val="0"/>
        <w:autoSpaceDN w:val="0"/>
        <w:adjustRightInd w:val="0"/>
        <w:ind w:firstLine="851"/>
        <w:jc w:val="both"/>
        <w:rPr>
          <w:sz w:val="28"/>
          <w:szCs w:val="28"/>
        </w:rPr>
      </w:pPr>
    </w:p>
    <w:p w:rsidR="00601514" w:rsidRPr="00601514" w:rsidRDefault="00601514" w:rsidP="00601514">
      <w:pPr>
        <w:widowControl w:val="0"/>
        <w:autoSpaceDE w:val="0"/>
        <w:autoSpaceDN w:val="0"/>
        <w:adjustRightInd w:val="0"/>
        <w:ind w:firstLine="851"/>
        <w:jc w:val="center"/>
        <w:rPr>
          <w:b/>
          <w:sz w:val="28"/>
          <w:szCs w:val="28"/>
        </w:rPr>
      </w:pPr>
      <w:r w:rsidRPr="00601514">
        <w:rPr>
          <w:b/>
          <w:sz w:val="28"/>
          <w:szCs w:val="28"/>
        </w:rPr>
        <w:t>ЖУРНАЛ</w:t>
      </w:r>
    </w:p>
    <w:p w:rsidR="00601514" w:rsidRPr="00601514" w:rsidRDefault="00601514" w:rsidP="00601514">
      <w:pPr>
        <w:widowControl w:val="0"/>
        <w:autoSpaceDE w:val="0"/>
        <w:autoSpaceDN w:val="0"/>
        <w:adjustRightInd w:val="0"/>
        <w:ind w:firstLine="851"/>
        <w:jc w:val="center"/>
        <w:rPr>
          <w:b/>
          <w:sz w:val="28"/>
          <w:szCs w:val="28"/>
        </w:rPr>
      </w:pPr>
      <w:r w:rsidRPr="00601514">
        <w:rPr>
          <w:b/>
          <w:sz w:val="28"/>
          <w:szCs w:val="28"/>
        </w:rPr>
        <w:t>регистрации уведомлений о возникновении конфликта интересов  или возможности его возникновения</w:t>
      </w:r>
    </w:p>
    <w:p w:rsidR="00601514" w:rsidRPr="00601514" w:rsidRDefault="00601514" w:rsidP="00601514">
      <w:pPr>
        <w:widowControl w:val="0"/>
        <w:autoSpaceDE w:val="0"/>
        <w:autoSpaceDN w:val="0"/>
        <w:adjustRightInd w:val="0"/>
        <w:ind w:firstLine="851"/>
        <w:rPr>
          <w:sz w:val="20"/>
          <w:szCs w:val="20"/>
        </w:rPr>
      </w:pPr>
    </w:p>
    <w:p w:rsidR="00601514" w:rsidRPr="00601514" w:rsidRDefault="00601514" w:rsidP="00601514">
      <w:pPr>
        <w:widowControl w:val="0"/>
        <w:autoSpaceDE w:val="0"/>
        <w:autoSpaceDN w:val="0"/>
        <w:adjustRightInd w:val="0"/>
        <w:ind w:firstLine="851"/>
        <w:rPr>
          <w:sz w:val="20"/>
          <w:szCs w:val="20"/>
        </w:rPr>
      </w:pPr>
    </w:p>
    <w:tbl>
      <w:tblPr>
        <w:tblW w:w="14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630"/>
        <w:gridCol w:w="2144"/>
        <w:gridCol w:w="2021"/>
        <w:gridCol w:w="1664"/>
        <w:gridCol w:w="1900"/>
        <w:gridCol w:w="1786"/>
        <w:gridCol w:w="2492"/>
      </w:tblGrid>
      <w:tr w:rsidR="00601514" w:rsidRPr="00601514" w:rsidTr="0048495C">
        <w:trPr>
          <w:trHeight w:val="949"/>
          <w:jc w:val="center"/>
        </w:trPr>
        <w:tc>
          <w:tcPr>
            <w:tcW w:w="594" w:type="dxa"/>
            <w:vMerge w:val="restart"/>
            <w:tcBorders>
              <w:top w:val="single" w:sz="4" w:space="0" w:color="auto"/>
              <w:left w:val="single" w:sz="4" w:space="0" w:color="auto"/>
              <w:bottom w:val="single" w:sz="4" w:space="0" w:color="auto"/>
              <w:right w:val="single" w:sz="4" w:space="0" w:color="auto"/>
            </w:tcBorders>
            <w:hideMark/>
          </w:tcPr>
          <w:p w:rsidR="00601514" w:rsidRPr="00601514" w:rsidRDefault="00601514" w:rsidP="00601514">
            <w:pPr>
              <w:widowControl w:val="0"/>
              <w:autoSpaceDE w:val="0"/>
              <w:autoSpaceDN w:val="0"/>
              <w:adjustRightInd w:val="0"/>
              <w:ind w:firstLine="851"/>
              <w:jc w:val="center"/>
              <w:rPr>
                <w:sz w:val="28"/>
                <w:szCs w:val="28"/>
              </w:rPr>
            </w:pPr>
            <w:r w:rsidRPr="00601514">
              <w:rPr>
                <w:sz w:val="28"/>
                <w:szCs w:val="28"/>
              </w:rPr>
              <w:t>№</w:t>
            </w:r>
          </w:p>
          <w:p w:rsidR="00601514" w:rsidRPr="00601514" w:rsidRDefault="00601514" w:rsidP="00601514">
            <w:pPr>
              <w:widowControl w:val="0"/>
              <w:autoSpaceDE w:val="0"/>
              <w:autoSpaceDN w:val="0"/>
              <w:adjustRightInd w:val="0"/>
              <w:ind w:firstLine="851"/>
              <w:jc w:val="center"/>
              <w:rPr>
                <w:sz w:val="28"/>
                <w:szCs w:val="28"/>
              </w:rPr>
            </w:pPr>
            <w:proofErr w:type="gramStart"/>
            <w:r w:rsidRPr="00601514">
              <w:rPr>
                <w:sz w:val="28"/>
                <w:szCs w:val="28"/>
              </w:rPr>
              <w:t>п</w:t>
            </w:r>
            <w:proofErr w:type="gramEnd"/>
            <w:r w:rsidRPr="00601514">
              <w:rPr>
                <w:sz w:val="28"/>
                <w:szCs w:val="28"/>
              </w:rPr>
              <w:t>/п</w:t>
            </w:r>
          </w:p>
        </w:tc>
        <w:tc>
          <w:tcPr>
            <w:tcW w:w="1630" w:type="dxa"/>
            <w:vMerge w:val="restart"/>
            <w:tcBorders>
              <w:top w:val="single" w:sz="4" w:space="0" w:color="auto"/>
              <w:left w:val="single" w:sz="4" w:space="0" w:color="auto"/>
              <w:bottom w:val="single" w:sz="4" w:space="0" w:color="auto"/>
              <w:right w:val="single" w:sz="4" w:space="0" w:color="auto"/>
            </w:tcBorders>
            <w:hideMark/>
          </w:tcPr>
          <w:p w:rsidR="00601514" w:rsidRPr="00601514" w:rsidRDefault="00601514" w:rsidP="00601514">
            <w:pPr>
              <w:widowControl w:val="0"/>
              <w:autoSpaceDE w:val="0"/>
              <w:autoSpaceDN w:val="0"/>
              <w:adjustRightInd w:val="0"/>
              <w:jc w:val="center"/>
            </w:pPr>
            <w:r w:rsidRPr="00601514">
              <w:t>Дата и время регистрации</w:t>
            </w:r>
          </w:p>
          <w:p w:rsidR="00601514" w:rsidRPr="00601514" w:rsidRDefault="00601514" w:rsidP="00601514">
            <w:pPr>
              <w:widowControl w:val="0"/>
              <w:autoSpaceDE w:val="0"/>
              <w:autoSpaceDN w:val="0"/>
              <w:adjustRightInd w:val="0"/>
              <w:jc w:val="center"/>
              <w:rPr>
                <w:sz w:val="28"/>
                <w:szCs w:val="28"/>
              </w:rPr>
            </w:pPr>
            <w:r w:rsidRPr="00601514">
              <w:t>уведомления</w:t>
            </w:r>
          </w:p>
        </w:tc>
        <w:tc>
          <w:tcPr>
            <w:tcW w:w="7729" w:type="dxa"/>
            <w:gridSpan w:val="4"/>
            <w:tcBorders>
              <w:top w:val="single" w:sz="4" w:space="0" w:color="auto"/>
              <w:left w:val="single" w:sz="4" w:space="0" w:color="auto"/>
              <w:bottom w:val="single" w:sz="4" w:space="0" w:color="auto"/>
              <w:right w:val="single" w:sz="4" w:space="0" w:color="auto"/>
            </w:tcBorders>
          </w:tcPr>
          <w:p w:rsidR="00601514" w:rsidRPr="00601514" w:rsidRDefault="00601514" w:rsidP="00601514">
            <w:pPr>
              <w:widowControl w:val="0"/>
              <w:autoSpaceDE w:val="0"/>
              <w:autoSpaceDN w:val="0"/>
              <w:adjustRightInd w:val="0"/>
              <w:jc w:val="center"/>
            </w:pPr>
            <w:r w:rsidRPr="00601514">
              <w:t>Сведения о лице подавшего уведомление</w:t>
            </w:r>
          </w:p>
          <w:p w:rsidR="00601514" w:rsidRPr="00601514" w:rsidRDefault="00601514" w:rsidP="00601514">
            <w:pPr>
              <w:widowControl w:val="0"/>
              <w:autoSpaceDE w:val="0"/>
              <w:autoSpaceDN w:val="0"/>
              <w:adjustRightInd w:val="0"/>
              <w:ind w:firstLine="851"/>
              <w:jc w:val="center"/>
              <w:rPr>
                <w:sz w:val="28"/>
                <w:szCs w:val="28"/>
              </w:rPr>
            </w:pPr>
          </w:p>
        </w:tc>
        <w:tc>
          <w:tcPr>
            <w:tcW w:w="1786" w:type="dxa"/>
            <w:tcBorders>
              <w:top w:val="single" w:sz="4" w:space="0" w:color="auto"/>
              <w:left w:val="single" w:sz="4" w:space="0" w:color="auto"/>
              <w:bottom w:val="single" w:sz="4" w:space="0" w:color="auto"/>
              <w:right w:val="single" w:sz="4" w:space="0" w:color="auto"/>
            </w:tcBorders>
            <w:hideMark/>
          </w:tcPr>
          <w:p w:rsidR="00601514" w:rsidRPr="00601514" w:rsidRDefault="00601514" w:rsidP="00601514">
            <w:pPr>
              <w:widowControl w:val="0"/>
              <w:autoSpaceDE w:val="0"/>
              <w:autoSpaceDN w:val="0"/>
              <w:adjustRightInd w:val="0"/>
              <w:jc w:val="center"/>
            </w:pPr>
            <w:r w:rsidRPr="00601514">
              <w:t>Краткое содержание уведомления</w:t>
            </w:r>
          </w:p>
        </w:tc>
        <w:tc>
          <w:tcPr>
            <w:tcW w:w="2492" w:type="dxa"/>
            <w:tcBorders>
              <w:top w:val="single" w:sz="4" w:space="0" w:color="auto"/>
              <w:left w:val="single" w:sz="4" w:space="0" w:color="auto"/>
              <w:bottom w:val="single" w:sz="4" w:space="0" w:color="auto"/>
              <w:right w:val="single" w:sz="4" w:space="0" w:color="auto"/>
            </w:tcBorders>
            <w:hideMark/>
          </w:tcPr>
          <w:p w:rsidR="00601514" w:rsidRPr="00601514" w:rsidRDefault="00601514" w:rsidP="00601514">
            <w:pPr>
              <w:widowControl w:val="0"/>
              <w:autoSpaceDE w:val="0"/>
              <w:autoSpaceDN w:val="0"/>
              <w:adjustRightInd w:val="0"/>
              <w:jc w:val="center"/>
            </w:pPr>
            <w:r w:rsidRPr="00601514">
              <w:t>ФИО должность лица, принявшего уведомление</w:t>
            </w:r>
          </w:p>
        </w:tc>
      </w:tr>
      <w:tr w:rsidR="00601514" w:rsidRPr="00601514" w:rsidTr="004849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1514" w:rsidRPr="00601514" w:rsidRDefault="00601514" w:rsidP="00601514">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514" w:rsidRPr="00601514" w:rsidRDefault="00601514" w:rsidP="00601514">
            <w:pPr>
              <w:rPr>
                <w:sz w:val="28"/>
                <w:szCs w:val="28"/>
              </w:rPr>
            </w:pPr>
          </w:p>
        </w:tc>
        <w:tc>
          <w:tcPr>
            <w:tcW w:w="2144" w:type="dxa"/>
            <w:tcBorders>
              <w:top w:val="single" w:sz="4" w:space="0" w:color="auto"/>
              <w:left w:val="single" w:sz="4" w:space="0" w:color="auto"/>
              <w:bottom w:val="single" w:sz="4" w:space="0" w:color="auto"/>
              <w:right w:val="single" w:sz="4" w:space="0" w:color="auto"/>
            </w:tcBorders>
            <w:hideMark/>
          </w:tcPr>
          <w:p w:rsidR="00601514" w:rsidRPr="00601514" w:rsidRDefault="00601514" w:rsidP="00601514">
            <w:pPr>
              <w:widowControl w:val="0"/>
              <w:autoSpaceDE w:val="0"/>
              <w:autoSpaceDN w:val="0"/>
              <w:adjustRightInd w:val="0"/>
              <w:jc w:val="center"/>
            </w:pPr>
            <w:r w:rsidRPr="00601514">
              <w:t>Ф.И.О.</w:t>
            </w:r>
          </w:p>
        </w:tc>
        <w:tc>
          <w:tcPr>
            <w:tcW w:w="2021" w:type="dxa"/>
            <w:tcBorders>
              <w:top w:val="single" w:sz="4" w:space="0" w:color="auto"/>
              <w:left w:val="single" w:sz="4" w:space="0" w:color="auto"/>
              <w:bottom w:val="single" w:sz="4" w:space="0" w:color="auto"/>
              <w:right w:val="single" w:sz="4" w:space="0" w:color="auto"/>
            </w:tcBorders>
            <w:hideMark/>
          </w:tcPr>
          <w:p w:rsidR="00601514" w:rsidRPr="00601514" w:rsidRDefault="00601514" w:rsidP="00601514">
            <w:pPr>
              <w:widowControl w:val="0"/>
              <w:autoSpaceDE w:val="0"/>
              <w:autoSpaceDN w:val="0"/>
              <w:adjustRightInd w:val="0"/>
              <w:jc w:val="center"/>
            </w:pPr>
            <w:r w:rsidRPr="00601514">
              <w:t>Структурное подразделение</w:t>
            </w:r>
          </w:p>
        </w:tc>
        <w:tc>
          <w:tcPr>
            <w:tcW w:w="1664" w:type="dxa"/>
            <w:tcBorders>
              <w:top w:val="single" w:sz="4" w:space="0" w:color="auto"/>
              <w:left w:val="single" w:sz="4" w:space="0" w:color="auto"/>
              <w:bottom w:val="single" w:sz="4" w:space="0" w:color="auto"/>
              <w:right w:val="single" w:sz="4" w:space="0" w:color="auto"/>
            </w:tcBorders>
            <w:hideMark/>
          </w:tcPr>
          <w:p w:rsidR="00601514" w:rsidRPr="00601514" w:rsidRDefault="00601514" w:rsidP="00601514">
            <w:pPr>
              <w:widowControl w:val="0"/>
              <w:autoSpaceDE w:val="0"/>
              <w:autoSpaceDN w:val="0"/>
              <w:adjustRightInd w:val="0"/>
              <w:jc w:val="center"/>
            </w:pPr>
            <w:r w:rsidRPr="00601514">
              <w:t>Должность</w:t>
            </w:r>
          </w:p>
        </w:tc>
        <w:tc>
          <w:tcPr>
            <w:tcW w:w="1900" w:type="dxa"/>
            <w:tcBorders>
              <w:top w:val="single" w:sz="4" w:space="0" w:color="auto"/>
              <w:left w:val="single" w:sz="4" w:space="0" w:color="auto"/>
              <w:bottom w:val="single" w:sz="4" w:space="0" w:color="auto"/>
              <w:right w:val="single" w:sz="4" w:space="0" w:color="auto"/>
            </w:tcBorders>
            <w:hideMark/>
          </w:tcPr>
          <w:p w:rsidR="00601514" w:rsidRPr="00601514" w:rsidRDefault="00601514" w:rsidP="00601514">
            <w:pPr>
              <w:widowControl w:val="0"/>
              <w:autoSpaceDE w:val="0"/>
              <w:autoSpaceDN w:val="0"/>
              <w:adjustRightInd w:val="0"/>
              <w:jc w:val="center"/>
            </w:pPr>
            <w:r w:rsidRPr="00601514">
              <w:t>Контактный телефон</w:t>
            </w:r>
          </w:p>
        </w:tc>
        <w:tc>
          <w:tcPr>
            <w:tcW w:w="1786"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widowControl w:val="0"/>
              <w:autoSpaceDE w:val="0"/>
              <w:autoSpaceDN w:val="0"/>
              <w:adjustRightInd w:val="0"/>
              <w:ind w:firstLine="851"/>
              <w:rPr>
                <w:sz w:val="28"/>
                <w:szCs w:val="28"/>
              </w:rPr>
            </w:pPr>
          </w:p>
        </w:tc>
        <w:tc>
          <w:tcPr>
            <w:tcW w:w="2492"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widowControl w:val="0"/>
              <w:autoSpaceDE w:val="0"/>
              <w:autoSpaceDN w:val="0"/>
              <w:adjustRightInd w:val="0"/>
              <w:ind w:firstLine="851"/>
              <w:rPr>
                <w:sz w:val="28"/>
                <w:szCs w:val="28"/>
              </w:rPr>
            </w:pPr>
          </w:p>
        </w:tc>
      </w:tr>
      <w:tr w:rsidR="00601514" w:rsidRPr="00601514" w:rsidTr="0048495C">
        <w:trPr>
          <w:jc w:val="center"/>
        </w:trPr>
        <w:tc>
          <w:tcPr>
            <w:tcW w:w="594"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widowControl w:val="0"/>
              <w:autoSpaceDE w:val="0"/>
              <w:autoSpaceDN w:val="0"/>
              <w:adjustRightInd w:val="0"/>
              <w:ind w:firstLine="851"/>
              <w:rPr>
                <w:sz w:val="28"/>
                <w:szCs w:val="28"/>
              </w:rPr>
            </w:pPr>
          </w:p>
        </w:tc>
        <w:tc>
          <w:tcPr>
            <w:tcW w:w="1630"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widowControl w:val="0"/>
              <w:autoSpaceDE w:val="0"/>
              <w:autoSpaceDN w:val="0"/>
              <w:adjustRightInd w:val="0"/>
              <w:ind w:firstLine="851"/>
              <w:rPr>
                <w:sz w:val="28"/>
                <w:szCs w:val="28"/>
              </w:rPr>
            </w:pPr>
          </w:p>
        </w:tc>
        <w:tc>
          <w:tcPr>
            <w:tcW w:w="2144"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widowControl w:val="0"/>
              <w:autoSpaceDE w:val="0"/>
              <w:autoSpaceDN w:val="0"/>
              <w:adjustRightInd w:val="0"/>
              <w:ind w:firstLine="851"/>
              <w:rPr>
                <w:sz w:val="28"/>
                <w:szCs w:val="28"/>
              </w:rPr>
            </w:pPr>
          </w:p>
        </w:tc>
        <w:tc>
          <w:tcPr>
            <w:tcW w:w="2021"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widowControl w:val="0"/>
              <w:autoSpaceDE w:val="0"/>
              <w:autoSpaceDN w:val="0"/>
              <w:adjustRightInd w:val="0"/>
              <w:ind w:firstLine="851"/>
              <w:rPr>
                <w:sz w:val="28"/>
                <w:szCs w:val="28"/>
              </w:rPr>
            </w:pPr>
          </w:p>
        </w:tc>
        <w:tc>
          <w:tcPr>
            <w:tcW w:w="1664"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widowControl w:val="0"/>
              <w:autoSpaceDE w:val="0"/>
              <w:autoSpaceDN w:val="0"/>
              <w:adjustRightInd w:val="0"/>
              <w:ind w:firstLine="851"/>
              <w:rPr>
                <w:sz w:val="28"/>
                <w:szCs w:val="28"/>
              </w:rPr>
            </w:pPr>
          </w:p>
        </w:tc>
        <w:tc>
          <w:tcPr>
            <w:tcW w:w="1900"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widowControl w:val="0"/>
              <w:autoSpaceDE w:val="0"/>
              <w:autoSpaceDN w:val="0"/>
              <w:adjustRightInd w:val="0"/>
              <w:ind w:firstLine="851"/>
              <w:rPr>
                <w:sz w:val="28"/>
                <w:szCs w:val="28"/>
              </w:rPr>
            </w:pPr>
          </w:p>
        </w:tc>
        <w:tc>
          <w:tcPr>
            <w:tcW w:w="1786"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widowControl w:val="0"/>
              <w:autoSpaceDE w:val="0"/>
              <w:autoSpaceDN w:val="0"/>
              <w:adjustRightInd w:val="0"/>
              <w:ind w:firstLine="851"/>
              <w:rPr>
                <w:sz w:val="28"/>
                <w:szCs w:val="28"/>
              </w:rPr>
            </w:pPr>
          </w:p>
        </w:tc>
        <w:tc>
          <w:tcPr>
            <w:tcW w:w="2492"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widowControl w:val="0"/>
              <w:autoSpaceDE w:val="0"/>
              <w:autoSpaceDN w:val="0"/>
              <w:adjustRightInd w:val="0"/>
              <w:ind w:firstLine="851"/>
              <w:rPr>
                <w:sz w:val="28"/>
                <w:szCs w:val="28"/>
              </w:rPr>
            </w:pPr>
          </w:p>
        </w:tc>
      </w:tr>
      <w:tr w:rsidR="00601514" w:rsidRPr="00601514" w:rsidTr="0048495C">
        <w:trPr>
          <w:jc w:val="center"/>
        </w:trPr>
        <w:tc>
          <w:tcPr>
            <w:tcW w:w="594"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widowControl w:val="0"/>
              <w:autoSpaceDE w:val="0"/>
              <w:autoSpaceDN w:val="0"/>
              <w:adjustRightInd w:val="0"/>
              <w:ind w:firstLine="851"/>
              <w:rPr>
                <w:sz w:val="28"/>
                <w:szCs w:val="28"/>
              </w:rPr>
            </w:pPr>
          </w:p>
        </w:tc>
        <w:tc>
          <w:tcPr>
            <w:tcW w:w="1630"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widowControl w:val="0"/>
              <w:autoSpaceDE w:val="0"/>
              <w:autoSpaceDN w:val="0"/>
              <w:adjustRightInd w:val="0"/>
              <w:ind w:firstLine="851"/>
              <w:rPr>
                <w:sz w:val="28"/>
                <w:szCs w:val="28"/>
              </w:rPr>
            </w:pPr>
          </w:p>
        </w:tc>
        <w:tc>
          <w:tcPr>
            <w:tcW w:w="2144"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widowControl w:val="0"/>
              <w:autoSpaceDE w:val="0"/>
              <w:autoSpaceDN w:val="0"/>
              <w:adjustRightInd w:val="0"/>
              <w:ind w:firstLine="851"/>
              <w:rPr>
                <w:sz w:val="28"/>
                <w:szCs w:val="28"/>
              </w:rPr>
            </w:pPr>
          </w:p>
        </w:tc>
        <w:tc>
          <w:tcPr>
            <w:tcW w:w="2021"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widowControl w:val="0"/>
              <w:autoSpaceDE w:val="0"/>
              <w:autoSpaceDN w:val="0"/>
              <w:adjustRightInd w:val="0"/>
              <w:ind w:firstLine="851"/>
              <w:rPr>
                <w:sz w:val="28"/>
                <w:szCs w:val="28"/>
              </w:rPr>
            </w:pPr>
          </w:p>
        </w:tc>
        <w:tc>
          <w:tcPr>
            <w:tcW w:w="1664"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widowControl w:val="0"/>
              <w:autoSpaceDE w:val="0"/>
              <w:autoSpaceDN w:val="0"/>
              <w:adjustRightInd w:val="0"/>
              <w:ind w:firstLine="851"/>
              <w:rPr>
                <w:sz w:val="28"/>
                <w:szCs w:val="28"/>
              </w:rPr>
            </w:pPr>
          </w:p>
        </w:tc>
        <w:tc>
          <w:tcPr>
            <w:tcW w:w="1900"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widowControl w:val="0"/>
              <w:autoSpaceDE w:val="0"/>
              <w:autoSpaceDN w:val="0"/>
              <w:adjustRightInd w:val="0"/>
              <w:ind w:firstLine="851"/>
              <w:rPr>
                <w:sz w:val="28"/>
                <w:szCs w:val="28"/>
              </w:rPr>
            </w:pPr>
          </w:p>
        </w:tc>
        <w:tc>
          <w:tcPr>
            <w:tcW w:w="1786"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widowControl w:val="0"/>
              <w:autoSpaceDE w:val="0"/>
              <w:autoSpaceDN w:val="0"/>
              <w:adjustRightInd w:val="0"/>
              <w:ind w:firstLine="851"/>
              <w:rPr>
                <w:sz w:val="28"/>
                <w:szCs w:val="28"/>
              </w:rPr>
            </w:pPr>
          </w:p>
        </w:tc>
        <w:tc>
          <w:tcPr>
            <w:tcW w:w="2492"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widowControl w:val="0"/>
              <w:autoSpaceDE w:val="0"/>
              <w:autoSpaceDN w:val="0"/>
              <w:adjustRightInd w:val="0"/>
              <w:ind w:firstLine="851"/>
              <w:rPr>
                <w:sz w:val="28"/>
                <w:szCs w:val="28"/>
              </w:rPr>
            </w:pPr>
          </w:p>
        </w:tc>
      </w:tr>
      <w:tr w:rsidR="00601514" w:rsidRPr="00601514" w:rsidTr="0048495C">
        <w:trPr>
          <w:jc w:val="center"/>
        </w:trPr>
        <w:tc>
          <w:tcPr>
            <w:tcW w:w="594"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widowControl w:val="0"/>
              <w:autoSpaceDE w:val="0"/>
              <w:autoSpaceDN w:val="0"/>
              <w:adjustRightInd w:val="0"/>
              <w:ind w:firstLine="851"/>
              <w:rPr>
                <w:sz w:val="28"/>
                <w:szCs w:val="28"/>
              </w:rPr>
            </w:pPr>
          </w:p>
        </w:tc>
        <w:tc>
          <w:tcPr>
            <w:tcW w:w="1630"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widowControl w:val="0"/>
              <w:autoSpaceDE w:val="0"/>
              <w:autoSpaceDN w:val="0"/>
              <w:adjustRightInd w:val="0"/>
              <w:ind w:firstLine="851"/>
              <w:rPr>
                <w:sz w:val="28"/>
                <w:szCs w:val="28"/>
              </w:rPr>
            </w:pPr>
          </w:p>
        </w:tc>
        <w:tc>
          <w:tcPr>
            <w:tcW w:w="2144"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widowControl w:val="0"/>
              <w:autoSpaceDE w:val="0"/>
              <w:autoSpaceDN w:val="0"/>
              <w:adjustRightInd w:val="0"/>
              <w:ind w:firstLine="851"/>
              <w:rPr>
                <w:sz w:val="28"/>
                <w:szCs w:val="28"/>
              </w:rPr>
            </w:pPr>
          </w:p>
        </w:tc>
        <w:tc>
          <w:tcPr>
            <w:tcW w:w="2021"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widowControl w:val="0"/>
              <w:autoSpaceDE w:val="0"/>
              <w:autoSpaceDN w:val="0"/>
              <w:adjustRightInd w:val="0"/>
              <w:ind w:firstLine="851"/>
              <w:rPr>
                <w:sz w:val="28"/>
                <w:szCs w:val="28"/>
              </w:rPr>
            </w:pPr>
          </w:p>
        </w:tc>
        <w:tc>
          <w:tcPr>
            <w:tcW w:w="1664"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widowControl w:val="0"/>
              <w:autoSpaceDE w:val="0"/>
              <w:autoSpaceDN w:val="0"/>
              <w:adjustRightInd w:val="0"/>
              <w:ind w:firstLine="851"/>
              <w:rPr>
                <w:sz w:val="28"/>
                <w:szCs w:val="28"/>
              </w:rPr>
            </w:pPr>
          </w:p>
        </w:tc>
        <w:tc>
          <w:tcPr>
            <w:tcW w:w="1900"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widowControl w:val="0"/>
              <w:autoSpaceDE w:val="0"/>
              <w:autoSpaceDN w:val="0"/>
              <w:adjustRightInd w:val="0"/>
              <w:ind w:firstLine="851"/>
              <w:rPr>
                <w:sz w:val="28"/>
                <w:szCs w:val="28"/>
              </w:rPr>
            </w:pPr>
          </w:p>
        </w:tc>
        <w:tc>
          <w:tcPr>
            <w:tcW w:w="1786"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widowControl w:val="0"/>
              <w:autoSpaceDE w:val="0"/>
              <w:autoSpaceDN w:val="0"/>
              <w:adjustRightInd w:val="0"/>
              <w:ind w:firstLine="851"/>
              <w:rPr>
                <w:sz w:val="28"/>
                <w:szCs w:val="28"/>
              </w:rPr>
            </w:pPr>
          </w:p>
        </w:tc>
        <w:tc>
          <w:tcPr>
            <w:tcW w:w="2492"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widowControl w:val="0"/>
              <w:autoSpaceDE w:val="0"/>
              <w:autoSpaceDN w:val="0"/>
              <w:adjustRightInd w:val="0"/>
              <w:ind w:firstLine="851"/>
              <w:rPr>
                <w:sz w:val="28"/>
                <w:szCs w:val="28"/>
              </w:rPr>
            </w:pPr>
          </w:p>
        </w:tc>
      </w:tr>
      <w:tr w:rsidR="00601514" w:rsidRPr="00601514" w:rsidTr="0048495C">
        <w:trPr>
          <w:jc w:val="center"/>
        </w:trPr>
        <w:tc>
          <w:tcPr>
            <w:tcW w:w="594"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widowControl w:val="0"/>
              <w:autoSpaceDE w:val="0"/>
              <w:autoSpaceDN w:val="0"/>
              <w:adjustRightInd w:val="0"/>
              <w:ind w:firstLine="851"/>
              <w:rPr>
                <w:sz w:val="28"/>
                <w:szCs w:val="28"/>
              </w:rPr>
            </w:pPr>
          </w:p>
        </w:tc>
        <w:tc>
          <w:tcPr>
            <w:tcW w:w="1630"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widowControl w:val="0"/>
              <w:autoSpaceDE w:val="0"/>
              <w:autoSpaceDN w:val="0"/>
              <w:adjustRightInd w:val="0"/>
              <w:ind w:firstLine="851"/>
              <w:rPr>
                <w:sz w:val="28"/>
                <w:szCs w:val="28"/>
              </w:rPr>
            </w:pPr>
          </w:p>
        </w:tc>
        <w:tc>
          <w:tcPr>
            <w:tcW w:w="2144"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widowControl w:val="0"/>
              <w:autoSpaceDE w:val="0"/>
              <w:autoSpaceDN w:val="0"/>
              <w:adjustRightInd w:val="0"/>
              <w:ind w:firstLine="851"/>
              <w:rPr>
                <w:sz w:val="28"/>
                <w:szCs w:val="28"/>
              </w:rPr>
            </w:pPr>
          </w:p>
        </w:tc>
        <w:tc>
          <w:tcPr>
            <w:tcW w:w="2021"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widowControl w:val="0"/>
              <w:autoSpaceDE w:val="0"/>
              <w:autoSpaceDN w:val="0"/>
              <w:adjustRightInd w:val="0"/>
              <w:ind w:firstLine="851"/>
              <w:rPr>
                <w:sz w:val="28"/>
                <w:szCs w:val="28"/>
              </w:rPr>
            </w:pPr>
          </w:p>
        </w:tc>
        <w:tc>
          <w:tcPr>
            <w:tcW w:w="1664"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widowControl w:val="0"/>
              <w:autoSpaceDE w:val="0"/>
              <w:autoSpaceDN w:val="0"/>
              <w:adjustRightInd w:val="0"/>
              <w:ind w:firstLine="851"/>
              <w:rPr>
                <w:sz w:val="28"/>
                <w:szCs w:val="28"/>
              </w:rPr>
            </w:pPr>
          </w:p>
        </w:tc>
        <w:tc>
          <w:tcPr>
            <w:tcW w:w="1900"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widowControl w:val="0"/>
              <w:autoSpaceDE w:val="0"/>
              <w:autoSpaceDN w:val="0"/>
              <w:adjustRightInd w:val="0"/>
              <w:ind w:firstLine="851"/>
              <w:rPr>
                <w:sz w:val="28"/>
                <w:szCs w:val="28"/>
              </w:rPr>
            </w:pPr>
          </w:p>
        </w:tc>
        <w:tc>
          <w:tcPr>
            <w:tcW w:w="1786"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widowControl w:val="0"/>
              <w:autoSpaceDE w:val="0"/>
              <w:autoSpaceDN w:val="0"/>
              <w:adjustRightInd w:val="0"/>
              <w:ind w:firstLine="851"/>
              <w:rPr>
                <w:sz w:val="28"/>
                <w:szCs w:val="28"/>
              </w:rPr>
            </w:pPr>
          </w:p>
        </w:tc>
        <w:tc>
          <w:tcPr>
            <w:tcW w:w="2492"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widowControl w:val="0"/>
              <w:autoSpaceDE w:val="0"/>
              <w:autoSpaceDN w:val="0"/>
              <w:adjustRightInd w:val="0"/>
              <w:ind w:firstLine="851"/>
              <w:rPr>
                <w:sz w:val="28"/>
                <w:szCs w:val="28"/>
              </w:rPr>
            </w:pPr>
          </w:p>
        </w:tc>
      </w:tr>
    </w:tbl>
    <w:p w:rsidR="00601514" w:rsidRPr="00601514" w:rsidRDefault="00601514" w:rsidP="00601514">
      <w:pPr>
        <w:rPr>
          <w:sz w:val="28"/>
          <w:szCs w:val="28"/>
        </w:rPr>
      </w:pPr>
    </w:p>
    <w:p w:rsidR="00601514" w:rsidRDefault="00601514" w:rsidP="004C59CA">
      <w:pPr>
        <w:rPr>
          <w:sz w:val="28"/>
          <w:szCs w:val="28"/>
        </w:rPr>
        <w:sectPr w:rsidR="00601514" w:rsidSect="00601514">
          <w:headerReference w:type="even" r:id="rId19"/>
          <w:headerReference w:type="default" r:id="rId20"/>
          <w:footerReference w:type="even" r:id="rId21"/>
          <w:footerReference w:type="default" r:id="rId22"/>
          <w:headerReference w:type="first" r:id="rId23"/>
          <w:footerReference w:type="first" r:id="rId24"/>
          <w:pgSz w:w="16838" w:h="11906" w:orient="landscape"/>
          <w:pgMar w:top="850" w:right="0" w:bottom="1701" w:left="1134" w:header="708" w:footer="708" w:gutter="0"/>
          <w:cols w:space="708"/>
          <w:docGrid w:linePitch="360"/>
        </w:sectPr>
      </w:pPr>
    </w:p>
    <w:tbl>
      <w:tblPr>
        <w:tblW w:w="0" w:type="auto"/>
        <w:tblLayout w:type="fixed"/>
        <w:tblCellMar>
          <w:left w:w="0" w:type="dxa"/>
          <w:right w:w="0" w:type="dxa"/>
        </w:tblCellMar>
        <w:tblLook w:val="04A0" w:firstRow="1" w:lastRow="0" w:firstColumn="1" w:lastColumn="0" w:noHBand="0" w:noVBand="1"/>
      </w:tblPr>
      <w:tblGrid>
        <w:gridCol w:w="1057"/>
        <w:gridCol w:w="1056"/>
        <w:gridCol w:w="1056"/>
        <w:gridCol w:w="696"/>
        <w:gridCol w:w="1056"/>
        <w:gridCol w:w="1056"/>
        <w:gridCol w:w="1056"/>
        <w:gridCol w:w="869"/>
        <w:gridCol w:w="747"/>
        <w:gridCol w:w="1056"/>
      </w:tblGrid>
      <w:tr w:rsidR="00601514" w:rsidRPr="00601514" w:rsidTr="0048495C">
        <w:trPr>
          <w:trHeight w:val="850"/>
        </w:trPr>
        <w:tc>
          <w:tcPr>
            <w:tcW w:w="1057" w:type="dxa"/>
            <w:shd w:val="clear" w:color="auto" w:fill="auto"/>
            <w:noWrap/>
            <w:vAlign w:val="bottom"/>
          </w:tcPr>
          <w:p w:rsidR="00601514" w:rsidRPr="00601514" w:rsidRDefault="00601514" w:rsidP="00601514">
            <w:pPr>
              <w:rPr>
                <w:sz w:val="20"/>
                <w:szCs w:val="20"/>
              </w:rPr>
            </w:pPr>
          </w:p>
        </w:tc>
        <w:tc>
          <w:tcPr>
            <w:tcW w:w="1056" w:type="dxa"/>
            <w:shd w:val="clear" w:color="auto" w:fill="auto"/>
            <w:noWrap/>
            <w:vAlign w:val="bottom"/>
          </w:tcPr>
          <w:p w:rsidR="00601514" w:rsidRPr="00601514" w:rsidRDefault="00601514" w:rsidP="00601514">
            <w:pPr>
              <w:rPr>
                <w:sz w:val="20"/>
                <w:szCs w:val="20"/>
              </w:rPr>
            </w:pPr>
          </w:p>
        </w:tc>
        <w:tc>
          <w:tcPr>
            <w:tcW w:w="1056" w:type="dxa"/>
            <w:shd w:val="clear" w:color="auto" w:fill="auto"/>
            <w:noWrap/>
            <w:vAlign w:val="bottom"/>
          </w:tcPr>
          <w:p w:rsidR="00601514" w:rsidRPr="00601514" w:rsidRDefault="00601514" w:rsidP="00601514">
            <w:pPr>
              <w:rPr>
                <w:sz w:val="20"/>
                <w:szCs w:val="20"/>
              </w:rPr>
            </w:pPr>
          </w:p>
        </w:tc>
        <w:tc>
          <w:tcPr>
            <w:tcW w:w="696" w:type="dxa"/>
            <w:shd w:val="clear" w:color="auto" w:fill="auto"/>
            <w:noWrap/>
            <w:vAlign w:val="bottom"/>
          </w:tcPr>
          <w:p w:rsidR="00601514" w:rsidRPr="00601514" w:rsidRDefault="00601514" w:rsidP="00601514">
            <w:pPr>
              <w:rPr>
                <w:sz w:val="20"/>
                <w:szCs w:val="20"/>
              </w:rPr>
            </w:pPr>
          </w:p>
        </w:tc>
        <w:tc>
          <w:tcPr>
            <w:tcW w:w="1056" w:type="dxa"/>
            <w:shd w:val="clear" w:color="auto" w:fill="auto"/>
            <w:noWrap/>
            <w:vAlign w:val="bottom"/>
          </w:tcPr>
          <w:p w:rsidR="00601514" w:rsidRPr="00601514" w:rsidRDefault="00601514" w:rsidP="00601514">
            <w:pPr>
              <w:rPr>
                <w:rFonts w:ascii="Arial" w:hAnsi="Arial"/>
                <w:sz w:val="20"/>
                <w:szCs w:val="20"/>
              </w:rPr>
            </w:pPr>
            <w:r>
              <w:rPr>
                <w:noProof/>
              </w:rPr>
              <w:drawing>
                <wp:anchor distT="0" distB="0" distL="114300" distR="114300" simplePos="0" relativeHeight="251669504" behindDoc="0" locked="0" layoutInCell="1" allowOverlap="1">
                  <wp:simplePos x="0" y="0"/>
                  <wp:positionH relativeFrom="column">
                    <wp:posOffset>318770</wp:posOffset>
                  </wp:positionH>
                  <wp:positionV relativeFrom="paragraph">
                    <wp:posOffset>-261620</wp:posOffset>
                  </wp:positionV>
                  <wp:extent cx="584835" cy="711200"/>
                  <wp:effectExtent l="0" t="0" r="571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pic:spPr>
                      </pic:pic>
                    </a:graphicData>
                  </a:graphic>
                  <wp14:sizeRelH relativeFrom="page">
                    <wp14:pctWidth>0</wp14:pctWidth>
                  </wp14:sizeRelH>
                  <wp14:sizeRelV relativeFrom="page">
                    <wp14:pctHeight>0</wp14:pctHeight>
                  </wp14:sizeRelV>
                </wp:anchor>
              </w:drawing>
            </w:r>
          </w:p>
          <w:p w:rsidR="00601514" w:rsidRPr="00601514" w:rsidRDefault="00601514" w:rsidP="00601514">
            <w:pPr>
              <w:rPr>
                <w:rFonts w:ascii="Arial" w:hAnsi="Arial"/>
                <w:sz w:val="20"/>
                <w:szCs w:val="20"/>
              </w:rPr>
            </w:pPr>
          </w:p>
        </w:tc>
        <w:tc>
          <w:tcPr>
            <w:tcW w:w="1056" w:type="dxa"/>
            <w:shd w:val="clear" w:color="auto" w:fill="auto"/>
            <w:noWrap/>
            <w:vAlign w:val="bottom"/>
          </w:tcPr>
          <w:p w:rsidR="00601514" w:rsidRPr="00601514" w:rsidRDefault="00601514" w:rsidP="00601514">
            <w:pPr>
              <w:rPr>
                <w:sz w:val="20"/>
                <w:szCs w:val="20"/>
              </w:rPr>
            </w:pPr>
          </w:p>
        </w:tc>
        <w:tc>
          <w:tcPr>
            <w:tcW w:w="1056" w:type="dxa"/>
            <w:shd w:val="clear" w:color="auto" w:fill="auto"/>
            <w:noWrap/>
            <w:vAlign w:val="bottom"/>
          </w:tcPr>
          <w:p w:rsidR="00601514" w:rsidRPr="00601514" w:rsidRDefault="00601514" w:rsidP="00601514">
            <w:pPr>
              <w:rPr>
                <w:sz w:val="20"/>
                <w:szCs w:val="20"/>
              </w:rPr>
            </w:pPr>
          </w:p>
        </w:tc>
        <w:tc>
          <w:tcPr>
            <w:tcW w:w="869" w:type="dxa"/>
            <w:shd w:val="clear" w:color="auto" w:fill="auto"/>
            <w:noWrap/>
            <w:vAlign w:val="bottom"/>
          </w:tcPr>
          <w:p w:rsidR="00601514" w:rsidRPr="00601514" w:rsidRDefault="00601514" w:rsidP="00601514">
            <w:pPr>
              <w:rPr>
                <w:sz w:val="20"/>
                <w:szCs w:val="20"/>
              </w:rPr>
            </w:pPr>
          </w:p>
        </w:tc>
        <w:tc>
          <w:tcPr>
            <w:tcW w:w="747" w:type="dxa"/>
            <w:shd w:val="clear" w:color="auto" w:fill="auto"/>
            <w:noWrap/>
            <w:vAlign w:val="bottom"/>
          </w:tcPr>
          <w:p w:rsidR="00601514" w:rsidRPr="00601514" w:rsidRDefault="00601514" w:rsidP="00601514">
            <w:pPr>
              <w:rPr>
                <w:sz w:val="20"/>
                <w:szCs w:val="20"/>
              </w:rPr>
            </w:pPr>
          </w:p>
        </w:tc>
        <w:tc>
          <w:tcPr>
            <w:tcW w:w="1056" w:type="dxa"/>
            <w:shd w:val="clear" w:color="auto" w:fill="auto"/>
            <w:noWrap/>
            <w:vAlign w:val="bottom"/>
          </w:tcPr>
          <w:p w:rsidR="00601514" w:rsidRPr="00601514" w:rsidRDefault="00601514" w:rsidP="00601514">
            <w:pPr>
              <w:rPr>
                <w:sz w:val="20"/>
                <w:szCs w:val="20"/>
              </w:rPr>
            </w:pPr>
          </w:p>
        </w:tc>
      </w:tr>
      <w:tr w:rsidR="00601514" w:rsidRPr="00601514" w:rsidTr="0048495C">
        <w:trPr>
          <w:trHeight w:val="405"/>
        </w:trPr>
        <w:tc>
          <w:tcPr>
            <w:tcW w:w="9705" w:type="dxa"/>
            <w:gridSpan w:val="10"/>
            <w:shd w:val="clear" w:color="auto" w:fill="auto"/>
            <w:noWrap/>
            <w:vAlign w:val="bottom"/>
          </w:tcPr>
          <w:p w:rsidR="00601514" w:rsidRPr="00601514" w:rsidRDefault="00601514" w:rsidP="00601514">
            <w:pPr>
              <w:autoSpaceDE w:val="0"/>
              <w:autoSpaceDN w:val="0"/>
              <w:adjustRightInd w:val="0"/>
              <w:jc w:val="center"/>
              <w:rPr>
                <w:sz w:val="32"/>
                <w:szCs w:val="32"/>
                <w:lang w:eastAsia="en-US"/>
              </w:rPr>
            </w:pPr>
            <w:r w:rsidRPr="00601514">
              <w:rPr>
                <w:sz w:val="32"/>
                <w:szCs w:val="32"/>
                <w:lang w:eastAsia="en-US"/>
              </w:rPr>
              <w:t>УСТЬ-ЯРУЛЬСКИЙ СЕЛЬСКИЙ СОВЕТ ДЕПУТАТОВ</w:t>
            </w:r>
          </w:p>
          <w:p w:rsidR="00601514" w:rsidRPr="00601514" w:rsidRDefault="00601514" w:rsidP="00601514">
            <w:pPr>
              <w:autoSpaceDE w:val="0"/>
              <w:autoSpaceDN w:val="0"/>
              <w:adjustRightInd w:val="0"/>
              <w:ind w:firstLine="540"/>
              <w:jc w:val="center"/>
              <w:rPr>
                <w:sz w:val="28"/>
                <w:szCs w:val="28"/>
                <w:lang w:eastAsia="en-US"/>
              </w:rPr>
            </w:pPr>
            <w:r w:rsidRPr="00601514">
              <w:rPr>
                <w:sz w:val="32"/>
                <w:szCs w:val="32"/>
                <w:lang w:eastAsia="en-US"/>
              </w:rPr>
              <w:t>ИРБЕЙСКОГО РАЙОНА КРАСНОЯРСКОГО КРАЯ</w:t>
            </w:r>
          </w:p>
        </w:tc>
      </w:tr>
      <w:tr w:rsidR="00601514" w:rsidRPr="00601514" w:rsidTr="0048495C">
        <w:trPr>
          <w:trHeight w:val="959"/>
        </w:trPr>
        <w:tc>
          <w:tcPr>
            <w:tcW w:w="9705" w:type="dxa"/>
            <w:gridSpan w:val="10"/>
            <w:shd w:val="clear" w:color="auto" w:fill="auto"/>
            <w:noWrap/>
            <w:vAlign w:val="bottom"/>
          </w:tcPr>
          <w:p w:rsidR="00601514" w:rsidRPr="00601514" w:rsidRDefault="00601514" w:rsidP="00601514">
            <w:pPr>
              <w:jc w:val="center"/>
              <w:rPr>
                <w:sz w:val="40"/>
                <w:szCs w:val="40"/>
              </w:rPr>
            </w:pPr>
            <w:r w:rsidRPr="00601514">
              <w:rPr>
                <w:sz w:val="40"/>
                <w:szCs w:val="40"/>
              </w:rPr>
              <w:t xml:space="preserve">РЕШЕНИЕ </w:t>
            </w:r>
          </w:p>
        </w:tc>
      </w:tr>
      <w:tr w:rsidR="00601514" w:rsidRPr="00601514" w:rsidTr="0048495C">
        <w:trPr>
          <w:trHeight w:val="375"/>
        </w:trPr>
        <w:tc>
          <w:tcPr>
            <w:tcW w:w="1057" w:type="dxa"/>
            <w:shd w:val="clear" w:color="auto" w:fill="auto"/>
            <w:noWrap/>
            <w:vAlign w:val="bottom"/>
          </w:tcPr>
          <w:p w:rsidR="00601514" w:rsidRPr="00601514" w:rsidRDefault="00601514" w:rsidP="00601514">
            <w:pPr>
              <w:rPr>
                <w:sz w:val="28"/>
                <w:szCs w:val="28"/>
              </w:rPr>
            </w:pPr>
          </w:p>
        </w:tc>
        <w:tc>
          <w:tcPr>
            <w:tcW w:w="1056" w:type="dxa"/>
            <w:shd w:val="clear" w:color="auto" w:fill="auto"/>
            <w:noWrap/>
            <w:vAlign w:val="bottom"/>
          </w:tcPr>
          <w:p w:rsidR="00601514" w:rsidRPr="00601514" w:rsidRDefault="00601514" w:rsidP="00601514">
            <w:pPr>
              <w:rPr>
                <w:sz w:val="28"/>
                <w:szCs w:val="28"/>
              </w:rPr>
            </w:pPr>
          </w:p>
        </w:tc>
        <w:tc>
          <w:tcPr>
            <w:tcW w:w="1056" w:type="dxa"/>
            <w:shd w:val="clear" w:color="auto" w:fill="auto"/>
            <w:noWrap/>
            <w:vAlign w:val="bottom"/>
          </w:tcPr>
          <w:p w:rsidR="00601514" w:rsidRPr="00601514" w:rsidRDefault="00601514" w:rsidP="00601514">
            <w:pPr>
              <w:rPr>
                <w:sz w:val="28"/>
                <w:szCs w:val="28"/>
              </w:rPr>
            </w:pPr>
          </w:p>
        </w:tc>
        <w:tc>
          <w:tcPr>
            <w:tcW w:w="696" w:type="dxa"/>
            <w:shd w:val="clear" w:color="auto" w:fill="auto"/>
            <w:noWrap/>
            <w:vAlign w:val="bottom"/>
          </w:tcPr>
          <w:p w:rsidR="00601514" w:rsidRPr="00601514" w:rsidRDefault="00601514" w:rsidP="00601514">
            <w:pPr>
              <w:rPr>
                <w:sz w:val="28"/>
                <w:szCs w:val="28"/>
              </w:rPr>
            </w:pPr>
          </w:p>
        </w:tc>
        <w:tc>
          <w:tcPr>
            <w:tcW w:w="1056" w:type="dxa"/>
            <w:shd w:val="clear" w:color="auto" w:fill="auto"/>
            <w:noWrap/>
            <w:vAlign w:val="bottom"/>
          </w:tcPr>
          <w:p w:rsidR="00601514" w:rsidRPr="00601514" w:rsidRDefault="00601514" w:rsidP="00601514">
            <w:pPr>
              <w:rPr>
                <w:sz w:val="28"/>
                <w:szCs w:val="28"/>
              </w:rPr>
            </w:pPr>
          </w:p>
        </w:tc>
        <w:tc>
          <w:tcPr>
            <w:tcW w:w="1056" w:type="dxa"/>
            <w:shd w:val="clear" w:color="auto" w:fill="auto"/>
            <w:noWrap/>
            <w:vAlign w:val="bottom"/>
          </w:tcPr>
          <w:p w:rsidR="00601514" w:rsidRPr="00601514" w:rsidRDefault="00601514" w:rsidP="00601514">
            <w:pPr>
              <w:rPr>
                <w:sz w:val="28"/>
                <w:szCs w:val="28"/>
              </w:rPr>
            </w:pPr>
          </w:p>
        </w:tc>
        <w:tc>
          <w:tcPr>
            <w:tcW w:w="1056" w:type="dxa"/>
            <w:shd w:val="clear" w:color="auto" w:fill="auto"/>
            <w:noWrap/>
            <w:vAlign w:val="bottom"/>
          </w:tcPr>
          <w:p w:rsidR="00601514" w:rsidRPr="00601514" w:rsidRDefault="00601514" w:rsidP="00601514">
            <w:pPr>
              <w:rPr>
                <w:sz w:val="28"/>
                <w:szCs w:val="28"/>
              </w:rPr>
            </w:pPr>
          </w:p>
        </w:tc>
        <w:tc>
          <w:tcPr>
            <w:tcW w:w="869" w:type="dxa"/>
            <w:shd w:val="clear" w:color="auto" w:fill="auto"/>
            <w:noWrap/>
            <w:vAlign w:val="bottom"/>
          </w:tcPr>
          <w:p w:rsidR="00601514" w:rsidRPr="00601514" w:rsidRDefault="00601514" w:rsidP="00601514">
            <w:pPr>
              <w:rPr>
                <w:sz w:val="28"/>
                <w:szCs w:val="28"/>
              </w:rPr>
            </w:pPr>
          </w:p>
        </w:tc>
        <w:tc>
          <w:tcPr>
            <w:tcW w:w="747" w:type="dxa"/>
            <w:shd w:val="clear" w:color="auto" w:fill="auto"/>
            <w:noWrap/>
            <w:vAlign w:val="bottom"/>
          </w:tcPr>
          <w:p w:rsidR="00601514" w:rsidRPr="00601514" w:rsidRDefault="00601514" w:rsidP="00601514">
            <w:pPr>
              <w:rPr>
                <w:sz w:val="28"/>
                <w:szCs w:val="28"/>
              </w:rPr>
            </w:pPr>
          </w:p>
        </w:tc>
        <w:tc>
          <w:tcPr>
            <w:tcW w:w="1056" w:type="dxa"/>
            <w:shd w:val="clear" w:color="auto" w:fill="auto"/>
            <w:noWrap/>
            <w:vAlign w:val="bottom"/>
          </w:tcPr>
          <w:p w:rsidR="00601514" w:rsidRPr="00601514" w:rsidRDefault="00601514" w:rsidP="00601514">
            <w:pPr>
              <w:rPr>
                <w:sz w:val="28"/>
                <w:szCs w:val="28"/>
              </w:rPr>
            </w:pPr>
          </w:p>
        </w:tc>
      </w:tr>
      <w:tr w:rsidR="00601514" w:rsidRPr="00601514" w:rsidTr="0048495C">
        <w:trPr>
          <w:trHeight w:val="375"/>
        </w:trPr>
        <w:tc>
          <w:tcPr>
            <w:tcW w:w="3865" w:type="dxa"/>
            <w:gridSpan w:val="4"/>
            <w:shd w:val="clear" w:color="auto" w:fill="auto"/>
            <w:noWrap/>
            <w:vAlign w:val="center"/>
          </w:tcPr>
          <w:p w:rsidR="00601514" w:rsidRPr="00601514" w:rsidRDefault="00601514" w:rsidP="00601514">
            <w:pPr>
              <w:rPr>
                <w:sz w:val="28"/>
                <w:szCs w:val="28"/>
              </w:rPr>
            </w:pPr>
            <w:r w:rsidRPr="00601514">
              <w:rPr>
                <w:sz w:val="28"/>
                <w:szCs w:val="28"/>
              </w:rPr>
              <w:t>20.10.2021г.</w:t>
            </w:r>
          </w:p>
        </w:tc>
        <w:tc>
          <w:tcPr>
            <w:tcW w:w="2112" w:type="dxa"/>
            <w:gridSpan w:val="2"/>
            <w:shd w:val="clear" w:color="auto" w:fill="auto"/>
            <w:noWrap/>
            <w:vAlign w:val="center"/>
          </w:tcPr>
          <w:p w:rsidR="00601514" w:rsidRPr="00601514" w:rsidRDefault="00601514" w:rsidP="00601514">
            <w:pPr>
              <w:rPr>
                <w:sz w:val="28"/>
                <w:szCs w:val="28"/>
              </w:rPr>
            </w:pPr>
            <w:r w:rsidRPr="00601514">
              <w:rPr>
                <w:sz w:val="28"/>
                <w:szCs w:val="28"/>
              </w:rPr>
              <w:t xml:space="preserve"> с. Усть-Яруль</w:t>
            </w:r>
          </w:p>
        </w:tc>
        <w:tc>
          <w:tcPr>
            <w:tcW w:w="1056" w:type="dxa"/>
            <w:shd w:val="clear" w:color="auto" w:fill="auto"/>
            <w:noWrap/>
            <w:vAlign w:val="center"/>
          </w:tcPr>
          <w:p w:rsidR="00601514" w:rsidRPr="00601514" w:rsidRDefault="00601514" w:rsidP="00601514">
            <w:pPr>
              <w:rPr>
                <w:sz w:val="28"/>
                <w:szCs w:val="28"/>
              </w:rPr>
            </w:pPr>
          </w:p>
        </w:tc>
        <w:tc>
          <w:tcPr>
            <w:tcW w:w="2672" w:type="dxa"/>
            <w:gridSpan w:val="3"/>
            <w:shd w:val="clear" w:color="auto" w:fill="auto"/>
            <w:noWrap/>
            <w:vAlign w:val="center"/>
          </w:tcPr>
          <w:p w:rsidR="00601514" w:rsidRPr="00601514" w:rsidRDefault="00601514" w:rsidP="00601514">
            <w:pPr>
              <w:rPr>
                <w:sz w:val="28"/>
                <w:szCs w:val="28"/>
              </w:rPr>
            </w:pPr>
            <w:r w:rsidRPr="00601514">
              <w:rPr>
                <w:sz w:val="28"/>
                <w:szCs w:val="28"/>
              </w:rPr>
              <w:t xml:space="preserve">                      № 48</w:t>
            </w:r>
          </w:p>
        </w:tc>
      </w:tr>
    </w:tbl>
    <w:p w:rsidR="00601514" w:rsidRPr="00601514" w:rsidRDefault="00601514" w:rsidP="00601514">
      <w:pPr>
        <w:rPr>
          <w:sz w:val="28"/>
          <w:szCs w:val="28"/>
        </w:rPr>
      </w:pPr>
    </w:p>
    <w:p w:rsidR="00601514" w:rsidRPr="00601514" w:rsidRDefault="00601514" w:rsidP="00601514">
      <w:pPr>
        <w:contextualSpacing/>
        <w:jc w:val="both"/>
        <w:rPr>
          <w:i/>
          <w:sz w:val="28"/>
          <w:szCs w:val="28"/>
        </w:rPr>
      </w:pPr>
      <w:r w:rsidRPr="00601514">
        <w:rPr>
          <w:bCs/>
          <w:sz w:val="28"/>
          <w:szCs w:val="28"/>
        </w:rPr>
        <w:t xml:space="preserve">Об утверждении Положения о </w:t>
      </w:r>
      <w:r w:rsidRPr="00601514">
        <w:rPr>
          <w:sz w:val="28"/>
          <w:szCs w:val="28"/>
        </w:rPr>
        <w:t xml:space="preserve">муниципальном жилищном контроле </w:t>
      </w:r>
    </w:p>
    <w:p w:rsidR="00601514" w:rsidRPr="00601514" w:rsidRDefault="00601514" w:rsidP="00601514">
      <w:pPr>
        <w:contextualSpacing/>
        <w:jc w:val="both"/>
        <w:rPr>
          <w:sz w:val="28"/>
          <w:szCs w:val="28"/>
        </w:rPr>
      </w:pPr>
    </w:p>
    <w:p w:rsidR="00601514" w:rsidRPr="00601514" w:rsidRDefault="00601514" w:rsidP="00601514">
      <w:pPr>
        <w:tabs>
          <w:tab w:val="left" w:pos="2300"/>
        </w:tabs>
        <w:ind w:firstLine="567"/>
        <w:jc w:val="both"/>
        <w:rPr>
          <w:sz w:val="28"/>
          <w:szCs w:val="28"/>
        </w:rPr>
      </w:pPr>
      <w:proofErr w:type="gramStart"/>
      <w:r w:rsidRPr="00601514">
        <w:rPr>
          <w:sz w:val="28"/>
          <w:szCs w:val="28"/>
        </w:rPr>
        <w:t>В соответствии с Федеральным законом от 06.10.2003 № 131-ФЗ                     «Об общих принципах организации местного самоуправления в Российской Федерации», пунктом 4 части 2 статьи 3, статьей 6 Федерального закона                           от 31.07.2020 № 248-ФЗ «О государственном контроле (надзоре)                                и муниципальном контроле в Российской Федерации», Жилищным кодексом Российской Федерации,</w:t>
      </w:r>
      <w:r w:rsidRPr="00601514">
        <w:rPr>
          <w:i/>
          <w:sz w:val="28"/>
          <w:szCs w:val="28"/>
        </w:rPr>
        <w:t xml:space="preserve"> </w:t>
      </w:r>
      <w:r w:rsidRPr="00601514">
        <w:rPr>
          <w:sz w:val="28"/>
          <w:szCs w:val="28"/>
        </w:rPr>
        <w:t xml:space="preserve">руководствуясь  Уставом </w:t>
      </w:r>
      <w:r w:rsidRPr="00601514">
        <w:rPr>
          <w:bCs/>
          <w:sz w:val="28"/>
          <w:szCs w:val="28"/>
        </w:rPr>
        <w:t>Усть-Ярульского</w:t>
      </w:r>
      <w:r w:rsidRPr="00601514">
        <w:rPr>
          <w:sz w:val="28"/>
          <w:szCs w:val="28"/>
        </w:rPr>
        <w:t xml:space="preserve"> сельсовета Ирбейского района Красноярского края, </w:t>
      </w:r>
      <w:r w:rsidRPr="00601514">
        <w:rPr>
          <w:bCs/>
          <w:sz w:val="28"/>
          <w:szCs w:val="28"/>
        </w:rPr>
        <w:t xml:space="preserve">Усть-Ярульский </w:t>
      </w:r>
      <w:r w:rsidRPr="00601514">
        <w:rPr>
          <w:sz w:val="28"/>
          <w:szCs w:val="28"/>
        </w:rPr>
        <w:t xml:space="preserve">сельский Совет депутатов РЕШИЛ:  </w:t>
      </w:r>
      <w:proofErr w:type="gramEnd"/>
    </w:p>
    <w:p w:rsidR="00601514" w:rsidRPr="00601514" w:rsidRDefault="00601514" w:rsidP="00601514">
      <w:pPr>
        <w:ind w:firstLine="709"/>
        <w:contextualSpacing/>
        <w:jc w:val="both"/>
        <w:rPr>
          <w:b/>
          <w:sz w:val="28"/>
          <w:szCs w:val="28"/>
        </w:rPr>
      </w:pPr>
      <w:r w:rsidRPr="00601514">
        <w:rPr>
          <w:b/>
          <w:sz w:val="28"/>
          <w:szCs w:val="28"/>
        </w:rPr>
        <w:t>РЕШИЛ:</w:t>
      </w:r>
    </w:p>
    <w:p w:rsidR="00601514" w:rsidRPr="00601514" w:rsidRDefault="00601514" w:rsidP="00601514">
      <w:pPr>
        <w:numPr>
          <w:ilvl w:val="0"/>
          <w:numId w:val="25"/>
        </w:numPr>
        <w:tabs>
          <w:tab w:val="left" w:pos="993"/>
        </w:tabs>
        <w:ind w:left="0" w:firstLine="709"/>
        <w:contextualSpacing/>
        <w:jc w:val="both"/>
        <w:rPr>
          <w:sz w:val="26"/>
          <w:szCs w:val="26"/>
        </w:rPr>
      </w:pPr>
      <w:r w:rsidRPr="00601514">
        <w:rPr>
          <w:sz w:val="28"/>
          <w:szCs w:val="28"/>
        </w:rPr>
        <w:t>Утвердить Положение о</w:t>
      </w:r>
      <w:r w:rsidRPr="00601514">
        <w:rPr>
          <w:sz w:val="26"/>
          <w:szCs w:val="26"/>
        </w:rPr>
        <w:t xml:space="preserve"> </w:t>
      </w:r>
      <w:r w:rsidRPr="00601514">
        <w:rPr>
          <w:sz w:val="28"/>
          <w:szCs w:val="28"/>
        </w:rPr>
        <w:t>муниципальном жилищном контроле согласно приложению.</w:t>
      </w:r>
    </w:p>
    <w:p w:rsidR="00601514" w:rsidRPr="00601514" w:rsidRDefault="00601514" w:rsidP="00601514">
      <w:pPr>
        <w:numPr>
          <w:ilvl w:val="0"/>
          <w:numId w:val="25"/>
        </w:numPr>
        <w:tabs>
          <w:tab w:val="left" w:pos="993"/>
        </w:tabs>
        <w:ind w:left="993" w:hanging="284"/>
        <w:contextualSpacing/>
        <w:rPr>
          <w:sz w:val="28"/>
          <w:szCs w:val="28"/>
        </w:rPr>
      </w:pPr>
      <w:proofErr w:type="gramStart"/>
      <w:r w:rsidRPr="00601514">
        <w:rPr>
          <w:sz w:val="28"/>
          <w:szCs w:val="28"/>
        </w:rPr>
        <w:t>Контроль за</w:t>
      </w:r>
      <w:proofErr w:type="gramEnd"/>
      <w:r w:rsidRPr="00601514">
        <w:rPr>
          <w:sz w:val="28"/>
          <w:szCs w:val="28"/>
        </w:rPr>
        <w:t xml:space="preserve"> исполнением настоящего Решения возложить на главу сельсовета М.Д. Дезиндорф</w:t>
      </w:r>
    </w:p>
    <w:p w:rsidR="00601514" w:rsidRPr="00601514" w:rsidRDefault="00601514" w:rsidP="00601514">
      <w:pPr>
        <w:ind w:firstLine="142"/>
        <w:jc w:val="both"/>
        <w:rPr>
          <w:color w:val="000000"/>
          <w:sz w:val="28"/>
          <w:szCs w:val="28"/>
        </w:rPr>
      </w:pPr>
      <w:r w:rsidRPr="00601514">
        <w:rPr>
          <w:sz w:val="28"/>
          <w:szCs w:val="28"/>
        </w:rPr>
        <w:t xml:space="preserve">        3. Настоящее решение вступает в силу с момента опубликования в газете «Усть-Ярульский Вестник» </w:t>
      </w:r>
      <w:r w:rsidRPr="00601514">
        <w:rPr>
          <w:color w:val="000000"/>
          <w:sz w:val="28"/>
          <w:szCs w:val="28"/>
        </w:rPr>
        <w:t xml:space="preserve">но не ранее 1 января 2022 года,  за исключением положений раздела 7 Положения о муниципальном жилищном контроле, которое вступает в силу   с 1 марта 2022 года. </w:t>
      </w:r>
    </w:p>
    <w:p w:rsidR="00601514" w:rsidRPr="00601514" w:rsidRDefault="00601514" w:rsidP="00601514">
      <w:pPr>
        <w:tabs>
          <w:tab w:val="left" w:pos="993"/>
        </w:tabs>
        <w:autoSpaceDE w:val="0"/>
        <w:autoSpaceDN w:val="0"/>
        <w:adjustRightInd w:val="0"/>
        <w:ind w:left="567"/>
        <w:contextualSpacing/>
        <w:jc w:val="both"/>
        <w:rPr>
          <w:i/>
          <w:sz w:val="28"/>
          <w:szCs w:val="28"/>
        </w:rPr>
      </w:pPr>
    </w:p>
    <w:p w:rsidR="00601514" w:rsidRPr="00601514" w:rsidRDefault="00601514" w:rsidP="00601514">
      <w:pPr>
        <w:autoSpaceDE w:val="0"/>
        <w:autoSpaceDN w:val="0"/>
        <w:adjustRightInd w:val="0"/>
        <w:jc w:val="both"/>
        <w:rPr>
          <w:i/>
          <w:sz w:val="28"/>
          <w:szCs w:val="28"/>
        </w:rPr>
      </w:pPr>
    </w:p>
    <w:p w:rsidR="00601514" w:rsidRPr="00601514" w:rsidRDefault="00601514" w:rsidP="00601514">
      <w:pPr>
        <w:autoSpaceDE w:val="0"/>
        <w:autoSpaceDN w:val="0"/>
        <w:adjustRightInd w:val="0"/>
        <w:jc w:val="both"/>
        <w:rPr>
          <w:sz w:val="28"/>
          <w:szCs w:val="28"/>
        </w:rPr>
      </w:pPr>
    </w:p>
    <w:p w:rsidR="00601514" w:rsidRPr="00601514" w:rsidRDefault="00601514" w:rsidP="00601514">
      <w:pPr>
        <w:tabs>
          <w:tab w:val="left" w:pos="993"/>
        </w:tabs>
        <w:ind w:left="568" w:firstLine="709"/>
        <w:jc w:val="both"/>
        <w:rPr>
          <w:sz w:val="26"/>
          <w:szCs w:val="26"/>
        </w:rPr>
      </w:pPr>
    </w:p>
    <w:p w:rsidR="00601514" w:rsidRPr="00601514" w:rsidRDefault="00601514" w:rsidP="00601514">
      <w:pPr>
        <w:ind w:right="21"/>
        <w:rPr>
          <w:sz w:val="28"/>
          <w:szCs w:val="28"/>
        </w:rPr>
      </w:pPr>
      <w:r w:rsidRPr="00601514">
        <w:rPr>
          <w:sz w:val="28"/>
          <w:szCs w:val="28"/>
        </w:rPr>
        <w:t>Глава Усть-Ярульского сельсовета                                   М.Д. Дезиндорф</w:t>
      </w:r>
    </w:p>
    <w:p w:rsidR="00601514" w:rsidRPr="00601514" w:rsidRDefault="00601514" w:rsidP="00601514">
      <w:pPr>
        <w:ind w:right="21" w:firstLine="720"/>
        <w:rPr>
          <w:sz w:val="28"/>
          <w:szCs w:val="28"/>
        </w:rPr>
      </w:pPr>
    </w:p>
    <w:p w:rsidR="00601514" w:rsidRPr="00601514" w:rsidRDefault="00601514" w:rsidP="00601514">
      <w:pPr>
        <w:ind w:right="21" w:firstLine="720"/>
        <w:rPr>
          <w:sz w:val="28"/>
          <w:szCs w:val="28"/>
        </w:rPr>
      </w:pPr>
    </w:p>
    <w:p w:rsidR="00601514" w:rsidRPr="00601514" w:rsidRDefault="00601514" w:rsidP="00601514">
      <w:pPr>
        <w:widowControl w:val="0"/>
        <w:autoSpaceDE w:val="0"/>
        <w:autoSpaceDN w:val="0"/>
        <w:adjustRightInd w:val="0"/>
        <w:jc w:val="both"/>
        <w:rPr>
          <w:sz w:val="28"/>
          <w:szCs w:val="28"/>
        </w:rPr>
      </w:pPr>
      <w:r w:rsidRPr="00601514">
        <w:rPr>
          <w:sz w:val="28"/>
          <w:szCs w:val="28"/>
        </w:rPr>
        <w:t>Председатель Усть-Ярульского</w:t>
      </w:r>
    </w:p>
    <w:p w:rsidR="00601514" w:rsidRPr="00601514" w:rsidRDefault="00601514" w:rsidP="00601514">
      <w:pPr>
        <w:ind w:right="991"/>
        <w:jc w:val="both"/>
        <w:rPr>
          <w:color w:val="000000"/>
          <w:sz w:val="28"/>
          <w:szCs w:val="28"/>
        </w:rPr>
      </w:pPr>
      <w:r w:rsidRPr="00601514">
        <w:rPr>
          <w:sz w:val="28"/>
          <w:szCs w:val="28"/>
        </w:rPr>
        <w:t xml:space="preserve">сельского Совета депутатов     </w:t>
      </w:r>
      <w:proofErr w:type="spellStart"/>
      <w:r w:rsidRPr="00601514">
        <w:rPr>
          <w:sz w:val="28"/>
          <w:szCs w:val="28"/>
        </w:rPr>
        <w:t>Е.В.Виншу</w:t>
      </w:r>
      <w:proofErr w:type="spellEnd"/>
      <w:r w:rsidRPr="00601514">
        <w:rPr>
          <w:bCs/>
          <w:i/>
          <w:sz w:val="28"/>
          <w:szCs w:val="28"/>
          <w:vertAlign w:val="superscript"/>
        </w:rPr>
        <w:t xml:space="preserve"> </w:t>
      </w:r>
      <w:r w:rsidRPr="00601514">
        <w:rPr>
          <w:sz w:val="26"/>
          <w:szCs w:val="26"/>
        </w:rPr>
        <w:br w:type="page"/>
      </w:r>
      <w:r w:rsidRPr="00601514">
        <w:rPr>
          <w:color w:val="000000"/>
          <w:sz w:val="28"/>
          <w:szCs w:val="28"/>
        </w:rPr>
        <w:lastRenderedPageBreak/>
        <w:t xml:space="preserve"> </w:t>
      </w:r>
    </w:p>
    <w:p w:rsidR="00601514" w:rsidRPr="00601514" w:rsidRDefault="00601514" w:rsidP="00601514">
      <w:pPr>
        <w:jc w:val="right"/>
        <w:rPr>
          <w:bCs/>
        </w:rPr>
      </w:pPr>
      <w:r w:rsidRPr="00601514">
        <w:rPr>
          <w:bCs/>
        </w:rPr>
        <w:t xml:space="preserve">Приложение </w:t>
      </w:r>
    </w:p>
    <w:p w:rsidR="00601514" w:rsidRPr="00601514" w:rsidRDefault="00601514" w:rsidP="00601514">
      <w:pPr>
        <w:jc w:val="right"/>
        <w:rPr>
          <w:bCs/>
        </w:rPr>
      </w:pPr>
      <w:r w:rsidRPr="00601514">
        <w:rPr>
          <w:bCs/>
        </w:rPr>
        <w:t xml:space="preserve">к решению Усть-Ярульского </w:t>
      </w:r>
      <w:proofErr w:type="gramStart"/>
      <w:r w:rsidRPr="00601514">
        <w:rPr>
          <w:bCs/>
        </w:rPr>
        <w:t>сельского</w:t>
      </w:r>
      <w:proofErr w:type="gramEnd"/>
    </w:p>
    <w:p w:rsidR="00601514" w:rsidRPr="00601514" w:rsidRDefault="00601514" w:rsidP="00601514">
      <w:pPr>
        <w:jc w:val="right"/>
        <w:rPr>
          <w:bCs/>
        </w:rPr>
      </w:pPr>
      <w:r w:rsidRPr="00601514">
        <w:rPr>
          <w:bCs/>
        </w:rPr>
        <w:t xml:space="preserve"> Совета депутатов</w:t>
      </w:r>
    </w:p>
    <w:p w:rsidR="00601514" w:rsidRPr="00601514" w:rsidRDefault="00601514" w:rsidP="00601514">
      <w:pPr>
        <w:autoSpaceDE w:val="0"/>
        <w:autoSpaceDN w:val="0"/>
        <w:adjustRightInd w:val="0"/>
        <w:ind w:firstLine="709"/>
        <w:jc w:val="right"/>
        <w:rPr>
          <w:bCs/>
        </w:rPr>
      </w:pPr>
      <w:r w:rsidRPr="00601514">
        <w:rPr>
          <w:bCs/>
        </w:rPr>
        <w:t xml:space="preserve">от 20.10.2021г. №48  </w:t>
      </w:r>
    </w:p>
    <w:p w:rsidR="00601514" w:rsidRPr="00601514" w:rsidRDefault="00601514" w:rsidP="00601514">
      <w:pPr>
        <w:autoSpaceDE w:val="0"/>
        <w:autoSpaceDN w:val="0"/>
        <w:adjustRightInd w:val="0"/>
        <w:ind w:firstLine="709"/>
        <w:jc w:val="right"/>
        <w:rPr>
          <w:bCs/>
        </w:rPr>
      </w:pPr>
    </w:p>
    <w:p w:rsidR="00601514" w:rsidRPr="00601514" w:rsidRDefault="00601514" w:rsidP="00601514">
      <w:pPr>
        <w:autoSpaceDE w:val="0"/>
        <w:autoSpaceDN w:val="0"/>
        <w:adjustRightInd w:val="0"/>
        <w:ind w:firstLine="709"/>
        <w:jc w:val="right"/>
        <w:rPr>
          <w:sz w:val="28"/>
          <w:szCs w:val="28"/>
        </w:rPr>
      </w:pPr>
    </w:p>
    <w:p w:rsidR="00601514" w:rsidRPr="00601514" w:rsidRDefault="00601514" w:rsidP="00601514">
      <w:pPr>
        <w:ind w:firstLine="709"/>
        <w:contextualSpacing/>
        <w:jc w:val="center"/>
        <w:rPr>
          <w:b/>
          <w:sz w:val="28"/>
          <w:szCs w:val="28"/>
        </w:rPr>
      </w:pPr>
    </w:p>
    <w:p w:rsidR="00601514" w:rsidRPr="00601514" w:rsidRDefault="00601514" w:rsidP="00601514">
      <w:pPr>
        <w:autoSpaceDE w:val="0"/>
        <w:autoSpaceDN w:val="0"/>
        <w:adjustRightInd w:val="0"/>
        <w:jc w:val="center"/>
        <w:rPr>
          <w:bCs/>
          <w:sz w:val="28"/>
          <w:szCs w:val="28"/>
        </w:rPr>
      </w:pPr>
      <w:r w:rsidRPr="00601514">
        <w:rPr>
          <w:sz w:val="28"/>
          <w:szCs w:val="28"/>
        </w:rPr>
        <w:t xml:space="preserve">Положение о муниципальном жилищном контроле </w:t>
      </w:r>
    </w:p>
    <w:p w:rsidR="00601514" w:rsidRPr="00601514" w:rsidRDefault="00601514" w:rsidP="00601514">
      <w:pPr>
        <w:contextualSpacing/>
        <w:rPr>
          <w:sz w:val="28"/>
          <w:szCs w:val="28"/>
        </w:rPr>
      </w:pPr>
    </w:p>
    <w:p w:rsidR="00601514" w:rsidRPr="00601514" w:rsidRDefault="00601514" w:rsidP="00601514">
      <w:pPr>
        <w:ind w:firstLine="709"/>
        <w:contextualSpacing/>
        <w:jc w:val="center"/>
        <w:rPr>
          <w:sz w:val="28"/>
          <w:szCs w:val="28"/>
        </w:rPr>
      </w:pPr>
      <w:r w:rsidRPr="00601514">
        <w:rPr>
          <w:sz w:val="28"/>
          <w:szCs w:val="28"/>
        </w:rPr>
        <w:t>1.Общие положения</w:t>
      </w:r>
    </w:p>
    <w:p w:rsidR="00601514" w:rsidRPr="00601514" w:rsidRDefault="00601514" w:rsidP="00601514">
      <w:pPr>
        <w:ind w:firstLine="709"/>
        <w:contextualSpacing/>
        <w:jc w:val="center"/>
        <w:rPr>
          <w:sz w:val="28"/>
          <w:szCs w:val="28"/>
        </w:rPr>
      </w:pPr>
      <w:r w:rsidRPr="00601514">
        <w:rPr>
          <w:sz w:val="28"/>
          <w:szCs w:val="28"/>
        </w:rPr>
        <w:t xml:space="preserve"> </w:t>
      </w:r>
    </w:p>
    <w:p w:rsidR="00601514" w:rsidRPr="00601514" w:rsidRDefault="00601514" w:rsidP="00601514">
      <w:pPr>
        <w:ind w:firstLine="709"/>
        <w:contextualSpacing/>
        <w:jc w:val="both"/>
        <w:rPr>
          <w:sz w:val="28"/>
          <w:szCs w:val="28"/>
        </w:rPr>
      </w:pPr>
      <w:r w:rsidRPr="00601514">
        <w:rPr>
          <w:sz w:val="28"/>
          <w:szCs w:val="28"/>
        </w:rPr>
        <w:t xml:space="preserve">1.1. Настоящее Положение устанавливает порядок осуществления муниципального жилищного контроля (далее – муниципальный контроль)            на территории </w:t>
      </w:r>
      <w:r w:rsidRPr="00601514">
        <w:rPr>
          <w:bCs/>
          <w:sz w:val="28"/>
          <w:szCs w:val="28"/>
        </w:rPr>
        <w:t>Усть-Ярульского</w:t>
      </w:r>
      <w:r w:rsidRPr="00601514">
        <w:rPr>
          <w:sz w:val="28"/>
          <w:szCs w:val="28"/>
        </w:rPr>
        <w:t xml:space="preserve"> сельсовета.</w:t>
      </w:r>
      <w:r w:rsidRPr="00601514">
        <w:rPr>
          <w:i/>
          <w:sz w:val="28"/>
          <w:szCs w:val="28"/>
        </w:rPr>
        <w:t xml:space="preserve"> </w:t>
      </w:r>
    </w:p>
    <w:p w:rsidR="00601514" w:rsidRPr="00601514" w:rsidRDefault="00601514" w:rsidP="00601514">
      <w:pPr>
        <w:ind w:firstLine="709"/>
        <w:contextualSpacing/>
        <w:jc w:val="both"/>
        <w:rPr>
          <w:sz w:val="28"/>
          <w:szCs w:val="28"/>
        </w:rPr>
      </w:pPr>
      <w:r w:rsidRPr="00601514">
        <w:rPr>
          <w:sz w:val="28"/>
          <w:szCs w:val="28"/>
        </w:rPr>
        <w:t>Муниципальный контроль</w:t>
      </w:r>
      <w:r w:rsidRPr="00601514">
        <w:rPr>
          <w:i/>
          <w:sz w:val="28"/>
          <w:szCs w:val="28"/>
        </w:rPr>
        <w:t xml:space="preserve"> </w:t>
      </w:r>
      <w:r w:rsidRPr="00601514">
        <w:rPr>
          <w:sz w:val="28"/>
          <w:szCs w:val="28"/>
        </w:rPr>
        <w:t>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601514" w:rsidRPr="00601514" w:rsidRDefault="00601514" w:rsidP="00601514">
      <w:pPr>
        <w:ind w:firstLine="709"/>
        <w:contextualSpacing/>
        <w:jc w:val="both"/>
        <w:rPr>
          <w:sz w:val="28"/>
          <w:szCs w:val="28"/>
        </w:rPr>
      </w:pPr>
      <w:r w:rsidRPr="00601514">
        <w:rPr>
          <w:sz w:val="28"/>
          <w:szCs w:val="28"/>
        </w:rPr>
        <w:t>1.2. Предметом 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601514" w:rsidRPr="00601514" w:rsidRDefault="00601514" w:rsidP="00601514">
      <w:pPr>
        <w:ind w:firstLine="709"/>
        <w:contextualSpacing/>
        <w:jc w:val="both"/>
        <w:rPr>
          <w:sz w:val="28"/>
          <w:szCs w:val="28"/>
        </w:rPr>
      </w:pPr>
      <w:proofErr w:type="gramStart"/>
      <w:r w:rsidRPr="00601514">
        <w:rPr>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roofErr w:type="gramEnd"/>
    </w:p>
    <w:p w:rsidR="00601514" w:rsidRPr="00601514" w:rsidRDefault="00601514" w:rsidP="00601514">
      <w:pPr>
        <w:ind w:firstLine="709"/>
        <w:contextualSpacing/>
        <w:jc w:val="both"/>
        <w:rPr>
          <w:sz w:val="28"/>
          <w:szCs w:val="28"/>
        </w:rPr>
      </w:pPr>
      <w:r w:rsidRPr="00601514">
        <w:rPr>
          <w:sz w:val="28"/>
          <w:szCs w:val="28"/>
        </w:rPr>
        <w:t xml:space="preserve">2) требований к формированию фондов капитального ремонта; </w:t>
      </w:r>
    </w:p>
    <w:p w:rsidR="00601514" w:rsidRPr="00601514" w:rsidRDefault="00601514" w:rsidP="00601514">
      <w:pPr>
        <w:ind w:firstLine="709"/>
        <w:contextualSpacing/>
        <w:jc w:val="both"/>
        <w:rPr>
          <w:sz w:val="28"/>
          <w:szCs w:val="28"/>
        </w:rPr>
      </w:pPr>
      <w:r w:rsidRPr="00601514">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01514" w:rsidRPr="00601514" w:rsidRDefault="00601514" w:rsidP="00601514">
      <w:pPr>
        <w:ind w:firstLine="709"/>
        <w:contextualSpacing/>
        <w:jc w:val="both"/>
        <w:rPr>
          <w:sz w:val="28"/>
          <w:szCs w:val="28"/>
        </w:rPr>
      </w:pPr>
      <w:r w:rsidRPr="00601514">
        <w:rPr>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601514" w:rsidRPr="00601514" w:rsidRDefault="00601514" w:rsidP="00601514">
      <w:pPr>
        <w:ind w:firstLine="709"/>
        <w:contextualSpacing/>
        <w:jc w:val="both"/>
        <w:rPr>
          <w:sz w:val="28"/>
          <w:szCs w:val="28"/>
        </w:rPr>
      </w:pPr>
      <w:r w:rsidRPr="00601514">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01514" w:rsidRPr="00601514" w:rsidRDefault="00601514" w:rsidP="00601514">
      <w:pPr>
        <w:ind w:firstLine="709"/>
        <w:contextualSpacing/>
        <w:jc w:val="both"/>
        <w:rPr>
          <w:sz w:val="28"/>
          <w:szCs w:val="28"/>
        </w:rPr>
      </w:pPr>
      <w:r w:rsidRPr="00601514">
        <w:rPr>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601514" w:rsidRPr="00601514" w:rsidRDefault="00601514" w:rsidP="00601514">
      <w:pPr>
        <w:ind w:firstLine="709"/>
        <w:contextualSpacing/>
        <w:jc w:val="both"/>
        <w:rPr>
          <w:sz w:val="28"/>
          <w:szCs w:val="28"/>
        </w:rPr>
      </w:pPr>
      <w:r w:rsidRPr="00601514">
        <w:rPr>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01514" w:rsidRPr="00601514" w:rsidRDefault="00601514" w:rsidP="00601514">
      <w:pPr>
        <w:ind w:firstLine="709"/>
        <w:contextualSpacing/>
        <w:jc w:val="both"/>
        <w:rPr>
          <w:sz w:val="28"/>
          <w:szCs w:val="28"/>
        </w:rPr>
      </w:pPr>
      <w:r w:rsidRPr="00601514">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01514" w:rsidRPr="00601514" w:rsidRDefault="00601514" w:rsidP="00601514">
      <w:pPr>
        <w:ind w:firstLine="709"/>
        <w:contextualSpacing/>
        <w:jc w:val="both"/>
        <w:rPr>
          <w:sz w:val="28"/>
          <w:szCs w:val="28"/>
        </w:rPr>
      </w:pPr>
      <w:r w:rsidRPr="00601514">
        <w:rPr>
          <w:sz w:val="28"/>
          <w:szCs w:val="28"/>
        </w:rPr>
        <w:t xml:space="preserve">9) требований к порядку размещения </w:t>
      </w:r>
      <w:proofErr w:type="spellStart"/>
      <w:r w:rsidRPr="00601514">
        <w:rPr>
          <w:sz w:val="28"/>
          <w:szCs w:val="28"/>
        </w:rPr>
        <w:t>ресурсоснабжающими</w:t>
      </w:r>
      <w:proofErr w:type="spellEnd"/>
      <w:r w:rsidRPr="00601514">
        <w:rPr>
          <w:sz w:val="28"/>
          <w:szCs w:val="28"/>
        </w:rPr>
        <w:t xml:space="preserve"> организациями, лицами, осуществляющими деятельность по управлению многоквартирными домам, информации в системе;</w:t>
      </w:r>
    </w:p>
    <w:p w:rsidR="00601514" w:rsidRPr="00601514" w:rsidRDefault="00601514" w:rsidP="00601514">
      <w:pPr>
        <w:ind w:firstLine="709"/>
        <w:contextualSpacing/>
        <w:jc w:val="both"/>
        <w:rPr>
          <w:sz w:val="28"/>
          <w:szCs w:val="28"/>
        </w:rPr>
      </w:pPr>
      <w:r w:rsidRPr="00601514">
        <w:rPr>
          <w:sz w:val="28"/>
          <w:szCs w:val="28"/>
        </w:rPr>
        <w:t>10) требований к обеспечению доступности для инвалидов помещений               в многоквартирных домах;</w:t>
      </w:r>
    </w:p>
    <w:p w:rsidR="00601514" w:rsidRPr="00601514" w:rsidRDefault="00601514" w:rsidP="00601514">
      <w:pPr>
        <w:ind w:firstLine="709"/>
        <w:contextualSpacing/>
        <w:jc w:val="both"/>
        <w:rPr>
          <w:sz w:val="28"/>
          <w:szCs w:val="28"/>
        </w:rPr>
      </w:pPr>
      <w:r w:rsidRPr="00601514">
        <w:rPr>
          <w:sz w:val="28"/>
          <w:szCs w:val="28"/>
        </w:rPr>
        <w:t xml:space="preserve">11) требований к предоставлению жилых помещений в наемных домах социального использования.   </w:t>
      </w:r>
    </w:p>
    <w:p w:rsidR="00601514" w:rsidRPr="00601514" w:rsidRDefault="00601514" w:rsidP="00601514">
      <w:pPr>
        <w:ind w:firstLine="709"/>
        <w:contextualSpacing/>
        <w:jc w:val="both"/>
        <w:rPr>
          <w:sz w:val="28"/>
          <w:szCs w:val="28"/>
        </w:rPr>
      </w:pPr>
      <w:r w:rsidRPr="00601514">
        <w:rPr>
          <w:sz w:val="28"/>
          <w:szCs w:val="28"/>
        </w:rPr>
        <w:t xml:space="preserve">1.3. Муниципальный контроль осуществляется администрацией </w:t>
      </w:r>
      <w:r w:rsidRPr="00601514">
        <w:rPr>
          <w:bCs/>
          <w:sz w:val="28"/>
          <w:szCs w:val="28"/>
        </w:rPr>
        <w:t>Усть-Ярульского</w:t>
      </w:r>
      <w:r w:rsidRPr="00601514">
        <w:rPr>
          <w:sz w:val="28"/>
          <w:szCs w:val="28"/>
        </w:rPr>
        <w:t xml:space="preserve"> сельсовета (далее – администрация сельсовета).</w:t>
      </w:r>
    </w:p>
    <w:p w:rsidR="00601514" w:rsidRPr="00601514" w:rsidRDefault="00601514" w:rsidP="00601514">
      <w:pPr>
        <w:ind w:firstLine="709"/>
        <w:contextualSpacing/>
        <w:jc w:val="both"/>
        <w:rPr>
          <w:i/>
          <w:sz w:val="28"/>
          <w:szCs w:val="28"/>
        </w:rPr>
      </w:pPr>
      <w:r w:rsidRPr="00601514">
        <w:rPr>
          <w:sz w:val="28"/>
          <w:szCs w:val="28"/>
        </w:rPr>
        <w:t xml:space="preserve">1.4. Должностными лицами администрации сельсовета, уполномоченными осуществлять муниципальный контроль от имени администрации сельсовета, являются:  </w:t>
      </w:r>
    </w:p>
    <w:p w:rsidR="00601514" w:rsidRPr="00601514" w:rsidRDefault="00601514" w:rsidP="00601514">
      <w:pPr>
        <w:autoSpaceDE w:val="0"/>
        <w:autoSpaceDN w:val="0"/>
        <w:adjustRightInd w:val="0"/>
        <w:ind w:firstLine="709"/>
        <w:jc w:val="both"/>
        <w:rPr>
          <w:rFonts w:eastAsia="Calibri"/>
          <w:sz w:val="28"/>
          <w:szCs w:val="28"/>
        </w:rPr>
      </w:pPr>
      <w:r w:rsidRPr="00601514">
        <w:rPr>
          <w:rFonts w:eastAsia="Calibri"/>
          <w:sz w:val="28"/>
          <w:szCs w:val="28"/>
        </w:rPr>
        <w:t>1)</w:t>
      </w:r>
      <w:r w:rsidRPr="00601514">
        <w:rPr>
          <w:sz w:val="28"/>
          <w:szCs w:val="28"/>
        </w:rPr>
        <w:t> </w:t>
      </w:r>
      <w:r w:rsidRPr="00601514">
        <w:rPr>
          <w:rFonts w:eastAsia="Calibri"/>
          <w:sz w:val="28"/>
          <w:szCs w:val="28"/>
        </w:rPr>
        <w:t>глава сельсовета (заместитель главы сельсовета);</w:t>
      </w:r>
    </w:p>
    <w:p w:rsidR="00601514" w:rsidRPr="00601514" w:rsidRDefault="00601514" w:rsidP="00601514">
      <w:pPr>
        <w:autoSpaceDE w:val="0"/>
        <w:autoSpaceDN w:val="0"/>
        <w:adjustRightInd w:val="0"/>
        <w:ind w:firstLine="709"/>
        <w:jc w:val="both"/>
        <w:rPr>
          <w:rFonts w:eastAsia="Calibri"/>
          <w:sz w:val="28"/>
          <w:szCs w:val="28"/>
        </w:rPr>
      </w:pPr>
      <w:r w:rsidRPr="00601514">
        <w:rPr>
          <w:rFonts w:eastAsia="Calibri"/>
          <w:sz w:val="28"/>
          <w:szCs w:val="28"/>
        </w:rPr>
        <w:t>2)</w:t>
      </w:r>
      <w:r w:rsidRPr="00601514">
        <w:rPr>
          <w:sz w:val="28"/>
          <w:szCs w:val="28"/>
        </w:rPr>
        <w:t> </w:t>
      </w:r>
      <w:r w:rsidRPr="00601514">
        <w:rPr>
          <w:rFonts w:eastAsia="Calibri"/>
          <w:sz w:val="28"/>
          <w:szCs w:val="28"/>
        </w:rPr>
        <w:t>должностное лицо администрации сельсовета, в должностные обязанности которого в соответствии с настоящим Положением,  входит осуществление полномочий по муниципальному  контролю, в том числе проведение профилактических мероприятий и контрольных (надзорных) мероприятий (далее – Инспектор).</w:t>
      </w:r>
    </w:p>
    <w:p w:rsidR="00601514" w:rsidRPr="00601514" w:rsidRDefault="00601514" w:rsidP="00601514">
      <w:pPr>
        <w:autoSpaceDE w:val="0"/>
        <w:autoSpaceDN w:val="0"/>
        <w:adjustRightInd w:val="0"/>
        <w:ind w:firstLine="709"/>
        <w:jc w:val="both"/>
        <w:rPr>
          <w:i/>
          <w:sz w:val="28"/>
          <w:szCs w:val="28"/>
        </w:rPr>
      </w:pPr>
      <w:r w:rsidRPr="00601514">
        <w:rPr>
          <w:sz w:val="28"/>
          <w:szCs w:val="28"/>
        </w:rPr>
        <w:t>Должностными лицами администрации сельсовета, уполномоченными            на принятие решения о проведении контрольных мероприятий, является глава сельсовета</w:t>
      </w:r>
      <w:r w:rsidRPr="00601514">
        <w:rPr>
          <w:rFonts w:eastAsia="Calibri"/>
          <w:i/>
          <w:sz w:val="28"/>
          <w:szCs w:val="28"/>
        </w:rPr>
        <w:t>.</w:t>
      </w:r>
    </w:p>
    <w:p w:rsidR="00601514" w:rsidRPr="00601514" w:rsidRDefault="00601514" w:rsidP="00601514">
      <w:pPr>
        <w:ind w:firstLine="709"/>
        <w:contextualSpacing/>
        <w:jc w:val="both"/>
        <w:rPr>
          <w:sz w:val="28"/>
          <w:szCs w:val="28"/>
        </w:rPr>
      </w:pPr>
      <w:r w:rsidRPr="00601514">
        <w:rPr>
          <w:sz w:val="28"/>
          <w:szCs w:val="28"/>
        </w:rPr>
        <w:t>1.5.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01514" w:rsidRPr="00601514" w:rsidRDefault="00601514" w:rsidP="00601514">
      <w:pPr>
        <w:ind w:firstLine="709"/>
        <w:contextualSpacing/>
        <w:jc w:val="both"/>
        <w:rPr>
          <w:i/>
          <w:sz w:val="28"/>
          <w:szCs w:val="28"/>
        </w:rPr>
      </w:pPr>
      <w:r w:rsidRPr="00601514">
        <w:rPr>
          <w:sz w:val="28"/>
          <w:szCs w:val="28"/>
        </w:rPr>
        <w:t>1.6. Муниципальный контроль осуществляется в отношении юридических лиц, индивидуальных предпринимателей и граждан (далее - контролируемые лица).</w:t>
      </w:r>
      <w:r w:rsidRPr="00601514">
        <w:rPr>
          <w:i/>
          <w:sz w:val="28"/>
          <w:szCs w:val="28"/>
        </w:rPr>
        <w:t xml:space="preserve"> </w:t>
      </w:r>
    </w:p>
    <w:p w:rsidR="00601514" w:rsidRPr="00601514" w:rsidRDefault="00601514" w:rsidP="00601514">
      <w:pPr>
        <w:ind w:firstLine="709"/>
        <w:contextualSpacing/>
        <w:jc w:val="both"/>
        <w:rPr>
          <w:i/>
          <w:sz w:val="28"/>
          <w:szCs w:val="28"/>
        </w:rPr>
      </w:pPr>
    </w:p>
    <w:p w:rsidR="00601514" w:rsidRPr="00601514" w:rsidRDefault="00601514" w:rsidP="00601514">
      <w:pPr>
        <w:ind w:firstLine="709"/>
        <w:contextualSpacing/>
        <w:jc w:val="center"/>
        <w:rPr>
          <w:sz w:val="28"/>
          <w:szCs w:val="28"/>
        </w:rPr>
      </w:pPr>
      <w:r w:rsidRPr="00601514">
        <w:rPr>
          <w:sz w:val="28"/>
          <w:szCs w:val="28"/>
        </w:rPr>
        <w:t>2. Объекты муниципального контроля</w:t>
      </w:r>
    </w:p>
    <w:p w:rsidR="00601514" w:rsidRPr="00601514" w:rsidRDefault="00601514" w:rsidP="00601514">
      <w:pPr>
        <w:ind w:firstLine="709"/>
        <w:contextualSpacing/>
        <w:jc w:val="center"/>
        <w:rPr>
          <w:sz w:val="28"/>
          <w:szCs w:val="28"/>
        </w:rPr>
      </w:pPr>
    </w:p>
    <w:p w:rsidR="00601514" w:rsidRPr="00601514" w:rsidRDefault="00601514" w:rsidP="00601514">
      <w:pPr>
        <w:ind w:firstLine="709"/>
        <w:contextualSpacing/>
        <w:jc w:val="both"/>
        <w:rPr>
          <w:sz w:val="28"/>
          <w:szCs w:val="28"/>
        </w:rPr>
      </w:pPr>
      <w:r w:rsidRPr="00601514">
        <w:rPr>
          <w:sz w:val="28"/>
          <w:szCs w:val="28"/>
        </w:rPr>
        <w:t>2.1. Объектами муниципального контроля являются:</w:t>
      </w:r>
    </w:p>
    <w:p w:rsidR="00601514" w:rsidRPr="00601514" w:rsidRDefault="00601514" w:rsidP="00601514">
      <w:pPr>
        <w:ind w:firstLine="709"/>
        <w:contextualSpacing/>
        <w:jc w:val="both"/>
        <w:rPr>
          <w:sz w:val="28"/>
          <w:szCs w:val="28"/>
        </w:rPr>
      </w:pPr>
      <w:r w:rsidRPr="00601514">
        <w:rPr>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601514" w:rsidRPr="00601514" w:rsidRDefault="00601514" w:rsidP="00601514">
      <w:pPr>
        <w:ind w:firstLine="709"/>
        <w:contextualSpacing/>
        <w:jc w:val="both"/>
        <w:rPr>
          <w:sz w:val="28"/>
          <w:szCs w:val="28"/>
        </w:rPr>
      </w:pPr>
      <w:r w:rsidRPr="00601514">
        <w:rPr>
          <w:sz w:val="28"/>
          <w:szCs w:val="28"/>
        </w:rPr>
        <w:lastRenderedPageBreak/>
        <w:t>2) результаты деятельности контролируемых лиц, в том числе работы             и услуги, к которым предъявляются обязательные требования;</w:t>
      </w:r>
    </w:p>
    <w:p w:rsidR="00601514" w:rsidRPr="00601514" w:rsidRDefault="00601514" w:rsidP="00601514">
      <w:pPr>
        <w:ind w:firstLine="709"/>
        <w:contextualSpacing/>
        <w:jc w:val="both"/>
        <w:rPr>
          <w:sz w:val="28"/>
          <w:szCs w:val="28"/>
        </w:rPr>
      </w:pPr>
      <w:r w:rsidRPr="00601514">
        <w:rPr>
          <w:sz w:val="28"/>
          <w:szCs w:val="28"/>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601514" w:rsidRPr="00601514" w:rsidRDefault="00601514" w:rsidP="00601514">
      <w:pPr>
        <w:autoSpaceDE w:val="0"/>
        <w:autoSpaceDN w:val="0"/>
        <w:adjustRightInd w:val="0"/>
        <w:ind w:firstLine="709"/>
        <w:contextualSpacing/>
        <w:jc w:val="both"/>
      </w:pPr>
      <w:r w:rsidRPr="00601514">
        <w:rPr>
          <w:sz w:val="28"/>
          <w:szCs w:val="28"/>
        </w:rPr>
        <w:t>2.2.  Администрацией сельсовета в рамках осуществления муниципального жилищного контроля обеспечивается учет объектов муниципального жилищного контроля.</w:t>
      </w:r>
    </w:p>
    <w:p w:rsidR="00601514" w:rsidRPr="00601514" w:rsidRDefault="00601514" w:rsidP="00601514">
      <w:pPr>
        <w:widowControl w:val="0"/>
        <w:autoSpaceDE w:val="0"/>
        <w:autoSpaceDN w:val="0"/>
        <w:ind w:firstLine="709"/>
        <w:contextualSpacing/>
        <w:jc w:val="both"/>
        <w:rPr>
          <w:sz w:val="22"/>
          <w:szCs w:val="20"/>
        </w:rPr>
      </w:pPr>
      <w:r w:rsidRPr="00601514">
        <w:rPr>
          <w:sz w:val="28"/>
          <w:szCs w:val="28"/>
        </w:rPr>
        <w:t>При сборе, обработке, анализе и учете сведений об объектах контроля для целей их учета администрация сельсовета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sidRPr="00601514">
        <w:rPr>
          <w:sz w:val="22"/>
          <w:szCs w:val="20"/>
        </w:rPr>
        <w:t xml:space="preserve"> </w:t>
      </w:r>
    </w:p>
    <w:p w:rsidR="00601514" w:rsidRPr="00601514" w:rsidRDefault="00601514" w:rsidP="00601514">
      <w:pPr>
        <w:widowControl w:val="0"/>
        <w:autoSpaceDE w:val="0"/>
        <w:autoSpaceDN w:val="0"/>
        <w:ind w:firstLine="709"/>
        <w:contextualSpacing/>
        <w:jc w:val="both"/>
        <w:rPr>
          <w:sz w:val="28"/>
          <w:szCs w:val="28"/>
        </w:rPr>
      </w:pPr>
      <w:r w:rsidRPr="00601514">
        <w:rPr>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601514">
        <w:rPr>
          <w:sz w:val="28"/>
          <w:szCs w:val="28"/>
        </w:rPr>
        <w:t>также</w:t>
      </w:r>
      <w:proofErr w:type="gramEnd"/>
      <w:r w:rsidRPr="00601514">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601514" w:rsidRPr="00601514" w:rsidRDefault="00601514" w:rsidP="00601514">
      <w:pPr>
        <w:ind w:firstLine="709"/>
        <w:contextualSpacing/>
        <w:jc w:val="both"/>
        <w:rPr>
          <w:sz w:val="28"/>
          <w:szCs w:val="28"/>
        </w:rPr>
      </w:pPr>
      <w:r w:rsidRPr="00601514">
        <w:rPr>
          <w:sz w:val="28"/>
          <w:szCs w:val="28"/>
        </w:rPr>
        <w:t xml:space="preserve">2.3.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25" w:history="1">
        <w:r w:rsidRPr="00601514">
          <w:rPr>
            <w:sz w:val="28"/>
            <w:szCs w:val="28"/>
          </w:rPr>
          <w:t>закона</w:t>
        </w:r>
      </w:hyperlink>
      <w:r w:rsidRPr="00601514">
        <w:rPr>
          <w:sz w:val="28"/>
          <w:szCs w:val="28"/>
        </w:rPr>
        <w:t xml:space="preserve">              от 31.07.2020 № 248-ФЗ «О государственном контроле (надзоре)                              и муниципальном контроле в Российской Федерации».</w:t>
      </w:r>
    </w:p>
    <w:p w:rsidR="00601514" w:rsidRPr="00601514" w:rsidRDefault="00601514" w:rsidP="00601514">
      <w:pPr>
        <w:ind w:firstLine="709"/>
        <w:contextualSpacing/>
        <w:jc w:val="both"/>
        <w:rPr>
          <w:sz w:val="28"/>
          <w:szCs w:val="28"/>
        </w:rPr>
      </w:pPr>
    </w:p>
    <w:p w:rsidR="00601514" w:rsidRPr="00601514" w:rsidRDefault="00601514" w:rsidP="00601514">
      <w:pPr>
        <w:autoSpaceDE w:val="0"/>
        <w:autoSpaceDN w:val="0"/>
        <w:adjustRightInd w:val="0"/>
        <w:jc w:val="center"/>
        <w:outlineLvl w:val="0"/>
        <w:rPr>
          <w:bCs/>
          <w:sz w:val="28"/>
          <w:szCs w:val="28"/>
        </w:rPr>
      </w:pPr>
      <w:r w:rsidRPr="00601514">
        <w:rPr>
          <w:bCs/>
          <w:sz w:val="28"/>
          <w:szCs w:val="28"/>
        </w:rPr>
        <w:t>3. Управление рисками причинения вреда (ущерба) охраняемым законом ценностям при осуществлении муниципального контроля</w:t>
      </w:r>
    </w:p>
    <w:p w:rsidR="00601514" w:rsidRPr="00601514" w:rsidRDefault="00601514" w:rsidP="00601514">
      <w:pPr>
        <w:contextualSpacing/>
        <w:jc w:val="both"/>
        <w:rPr>
          <w:i/>
          <w:sz w:val="28"/>
          <w:szCs w:val="28"/>
        </w:rPr>
      </w:pPr>
    </w:p>
    <w:p w:rsidR="00601514" w:rsidRPr="00601514" w:rsidRDefault="00601514" w:rsidP="00601514">
      <w:pPr>
        <w:ind w:firstLine="709"/>
        <w:contextualSpacing/>
        <w:jc w:val="both"/>
        <w:rPr>
          <w:sz w:val="28"/>
          <w:szCs w:val="28"/>
        </w:rPr>
      </w:pPr>
      <w:r w:rsidRPr="00601514">
        <w:rPr>
          <w:sz w:val="28"/>
          <w:szCs w:val="28"/>
        </w:rPr>
        <w:t>Система оценки и управления рисками при осуществлении муниципального жилищного контроля не применяется</w:t>
      </w:r>
      <w:r w:rsidRPr="00601514">
        <w:rPr>
          <w:i/>
          <w:sz w:val="28"/>
          <w:szCs w:val="28"/>
        </w:rPr>
        <w:t>.</w:t>
      </w:r>
      <w:r w:rsidRPr="00601514">
        <w:t xml:space="preserve"> </w:t>
      </w:r>
    </w:p>
    <w:p w:rsidR="00601514" w:rsidRPr="00601514" w:rsidRDefault="00601514" w:rsidP="00601514">
      <w:pPr>
        <w:ind w:firstLine="709"/>
        <w:contextualSpacing/>
        <w:jc w:val="both"/>
        <w:rPr>
          <w:i/>
          <w:iCs/>
          <w:sz w:val="28"/>
          <w:szCs w:val="28"/>
        </w:rPr>
      </w:pPr>
      <w:r w:rsidRPr="00601514">
        <w:rPr>
          <w:sz w:val="28"/>
          <w:szCs w:val="28"/>
        </w:rPr>
        <w:t xml:space="preserve"> </w:t>
      </w:r>
    </w:p>
    <w:p w:rsidR="00601514" w:rsidRPr="00601514" w:rsidRDefault="00601514" w:rsidP="00601514">
      <w:pPr>
        <w:ind w:firstLine="709"/>
        <w:contextualSpacing/>
        <w:jc w:val="both"/>
        <w:rPr>
          <w:sz w:val="28"/>
          <w:szCs w:val="28"/>
        </w:rPr>
      </w:pPr>
    </w:p>
    <w:p w:rsidR="00601514" w:rsidRPr="00601514" w:rsidRDefault="00601514" w:rsidP="00601514">
      <w:pPr>
        <w:ind w:firstLine="709"/>
        <w:contextualSpacing/>
        <w:jc w:val="center"/>
        <w:rPr>
          <w:sz w:val="28"/>
          <w:szCs w:val="28"/>
        </w:rPr>
      </w:pPr>
      <w:r w:rsidRPr="00601514">
        <w:rPr>
          <w:sz w:val="28"/>
          <w:szCs w:val="28"/>
        </w:rPr>
        <w:t>4. Профилактика рисков причинения вреда (ущерба) охраняемым законом ценностям при осуществлении муниципального контроля</w:t>
      </w:r>
    </w:p>
    <w:p w:rsidR="00601514" w:rsidRPr="00601514" w:rsidRDefault="00601514" w:rsidP="00601514">
      <w:pPr>
        <w:ind w:firstLine="709"/>
        <w:contextualSpacing/>
        <w:jc w:val="center"/>
        <w:rPr>
          <w:b/>
          <w:sz w:val="28"/>
          <w:szCs w:val="28"/>
        </w:rPr>
      </w:pPr>
    </w:p>
    <w:p w:rsidR="00601514" w:rsidRPr="00601514" w:rsidRDefault="00601514" w:rsidP="00601514">
      <w:pPr>
        <w:ind w:firstLine="709"/>
        <w:contextualSpacing/>
        <w:jc w:val="both"/>
        <w:rPr>
          <w:sz w:val="28"/>
          <w:szCs w:val="28"/>
        </w:rPr>
      </w:pPr>
      <w:r w:rsidRPr="00601514">
        <w:rPr>
          <w:sz w:val="28"/>
          <w:szCs w:val="28"/>
        </w:rPr>
        <w:t>4.1. Профилактические мероприятия проводятся администрацией сельсовета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601514" w:rsidRPr="00601514" w:rsidRDefault="00601514" w:rsidP="00601514">
      <w:pPr>
        <w:ind w:firstLine="709"/>
        <w:contextualSpacing/>
        <w:jc w:val="both"/>
        <w:rPr>
          <w:sz w:val="28"/>
          <w:szCs w:val="28"/>
        </w:rPr>
      </w:pPr>
      <w:r w:rsidRPr="00601514">
        <w:rPr>
          <w:sz w:val="28"/>
          <w:szCs w:val="28"/>
        </w:rPr>
        <w:t xml:space="preserve">4.2.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601514">
        <w:rPr>
          <w:iCs/>
          <w:sz w:val="28"/>
          <w:szCs w:val="28"/>
        </w:rPr>
        <w:t>постановлением администрации сельсовета</w:t>
      </w:r>
      <w:r w:rsidRPr="00601514">
        <w:rPr>
          <w:i/>
          <w:sz w:val="28"/>
          <w:szCs w:val="28"/>
        </w:rPr>
        <w:t xml:space="preserve"> </w:t>
      </w:r>
      <w:r w:rsidRPr="00601514">
        <w:rPr>
          <w:sz w:val="28"/>
          <w:szCs w:val="28"/>
        </w:rPr>
        <w:t>в соответствии с законодательством</w:t>
      </w:r>
      <w:r w:rsidRPr="00601514">
        <w:rPr>
          <w:i/>
          <w:sz w:val="28"/>
          <w:szCs w:val="28"/>
        </w:rPr>
        <w:t>.</w:t>
      </w:r>
    </w:p>
    <w:p w:rsidR="00601514" w:rsidRPr="00601514" w:rsidRDefault="00601514" w:rsidP="00601514">
      <w:pPr>
        <w:ind w:firstLine="709"/>
        <w:contextualSpacing/>
        <w:jc w:val="both"/>
        <w:rPr>
          <w:sz w:val="28"/>
          <w:szCs w:val="28"/>
        </w:rPr>
      </w:pPr>
      <w:bookmarkStart w:id="0" w:name="P85"/>
      <w:bookmarkEnd w:id="0"/>
      <w:r w:rsidRPr="00601514">
        <w:rPr>
          <w:sz w:val="28"/>
          <w:szCs w:val="28"/>
        </w:rPr>
        <w:lastRenderedPageBreak/>
        <w:t>4.3. При осуществлении муниципального контроля могут проводиться следующие виды профилактических мероприятий:</w:t>
      </w:r>
    </w:p>
    <w:p w:rsidR="00601514" w:rsidRPr="00601514" w:rsidRDefault="00601514" w:rsidP="00601514">
      <w:pPr>
        <w:autoSpaceDE w:val="0"/>
        <w:autoSpaceDN w:val="0"/>
        <w:adjustRightInd w:val="0"/>
        <w:ind w:firstLine="709"/>
        <w:contextualSpacing/>
        <w:jc w:val="both"/>
        <w:rPr>
          <w:iCs/>
          <w:sz w:val="28"/>
          <w:szCs w:val="28"/>
        </w:rPr>
      </w:pPr>
      <w:r w:rsidRPr="00601514">
        <w:rPr>
          <w:iCs/>
          <w:sz w:val="28"/>
          <w:szCs w:val="28"/>
        </w:rPr>
        <w:t>1) информирование;</w:t>
      </w:r>
    </w:p>
    <w:p w:rsidR="00601514" w:rsidRPr="00601514" w:rsidRDefault="00601514" w:rsidP="00601514">
      <w:pPr>
        <w:autoSpaceDE w:val="0"/>
        <w:autoSpaceDN w:val="0"/>
        <w:adjustRightInd w:val="0"/>
        <w:ind w:firstLine="709"/>
        <w:contextualSpacing/>
        <w:jc w:val="both"/>
        <w:rPr>
          <w:iCs/>
          <w:sz w:val="28"/>
          <w:szCs w:val="28"/>
        </w:rPr>
      </w:pPr>
      <w:r w:rsidRPr="00601514">
        <w:rPr>
          <w:iCs/>
          <w:sz w:val="28"/>
          <w:szCs w:val="28"/>
        </w:rPr>
        <w:t>2) консультирование.</w:t>
      </w:r>
    </w:p>
    <w:p w:rsidR="00601514" w:rsidRPr="00601514" w:rsidRDefault="00601514" w:rsidP="00601514">
      <w:pPr>
        <w:ind w:firstLine="709"/>
        <w:contextualSpacing/>
        <w:jc w:val="both"/>
        <w:rPr>
          <w:sz w:val="28"/>
          <w:szCs w:val="28"/>
        </w:rPr>
      </w:pPr>
      <w:r w:rsidRPr="00601514">
        <w:rPr>
          <w:sz w:val="28"/>
          <w:szCs w:val="28"/>
        </w:rPr>
        <w:t xml:space="preserve">4.3.1. </w:t>
      </w:r>
      <w:proofErr w:type="gramStart"/>
      <w:r w:rsidRPr="00601514">
        <w:rPr>
          <w:sz w:val="28"/>
          <w:szCs w:val="28"/>
        </w:rPr>
        <w:t xml:space="preserve">Информирование осуществляется посредством размещения сведений, предусмотренных </w:t>
      </w:r>
      <w:hyperlink r:id="rId26" w:history="1">
        <w:r w:rsidRPr="00601514">
          <w:rPr>
            <w:sz w:val="28"/>
            <w:szCs w:val="28"/>
          </w:rPr>
          <w:t>частью 3 статьи 46</w:t>
        </w:r>
      </w:hyperlink>
      <w:r w:rsidRPr="00601514">
        <w:rPr>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w:t>
      </w:r>
      <w:r w:rsidRPr="00601514">
        <w:t xml:space="preserve"> </w:t>
      </w:r>
      <w:r w:rsidRPr="00601514">
        <w:rPr>
          <w:sz w:val="28"/>
          <w:szCs w:val="28"/>
        </w:rPr>
        <w:t>https://staloe.ru/ ,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601514" w:rsidRPr="00601514" w:rsidRDefault="00601514" w:rsidP="00601514">
      <w:pPr>
        <w:ind w:firstLine="709"/>
        <w:contextualSpacing/>
        <w:jc w:val="both"/>
        <w:rPr>
          <w:sz w:val="28"/>
          <w:szCs w:val="28"/>
        </w:rPr>
      </w:pPr>
      <w:r w:rsidRPr="00601514">
        <w:rPr>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601514" w:rsidRPr="00601514" w:rsidRDefault="00601514" w:rsidP="00601514">
      <w:pPr>
        <w:ind w:firstLine="709"/>
        <w:contextualSpacing/>
        <w:jc w:val="both"/>
        <w:rPr>
          <w:sz w:val="28"/>
          <w:szCs w:val="28"/>
        </w:rPr>
      </w:pPr>
      <w:r w:rsidRPr="00601514">
        <w:rPr>
          <w:sz w:val="28"/>
          <w:szCs w:val="28"/>
        </w:rPr>
        <w:t>Должностные лица, ответственные за размещение информации, предусмотренной настоящим Положением, определяются распоряжением   администрации сельсовета.</w:t>
      </w:r>
    </w:p>
    <w:p w:rsidR="00601514" w:rsidRPr="00601514" w:rsidRDefault="00601514" w:rsidP="00601514">
      <w:pPr>
        <w:ind w:firstLine="709"/>
        <w:contextualSpacing/>
        <w:jc w:val="both"/>
        <w:rPr>
          <w:sz w:val="28"/>
          <w:szCs w:val="28"/>
        </w:rPr>
      </w:pPr>
      <w:bookmarkStart w:id="1" w:name="P146"/>
      <w:bookmarkEnd w:id="1"/>
      <w:r w:rsidRPr="00601514">
        <w:rPr>
          <w:sz w:val="28"/>
          <w:szCs w:val="28"/>
        </w:rPr>
        <w:t xml:space="preserve"> 4.3.2. Инспекторы и должностные лица администрации сельсовета, уполномоченные от ее имени осуществлять муниципальный контроль, </w:t>
      </w:r>
      <w:r w:rsidRPr="00601514">
        <w:rPr>
          <w:iCs/>
          <w:sz w:val="28"/>
          <w:szCs w:val="28"/>
        </w:rPr>
        <w:t xml:space="preserve"> </w:t>
      </w:r>
      <w:r w:rsidRPr="00601514">
        <w:rPr>
          <w:sz w:val="28"/>
          <w:szCs w:val="28"/>
        </w:rPr>
        <w:t xml:space="preserve"> по обращениям контролируемых лиц и их представителей осуществляют консультирование в устной или письменной форме.</w:t>
      </w:r>
    </w:p>
    <w:p w:rsidR="00601514" w:rsidRPr="00601514" w:rsidRDefault="00601514" w:rsidP="00601514">
      <w:pPr>
        <w:ind w:firstLine="709"/>
        <w:contextualSpacing/>
        <w:jc w:val="both"/>
        <w:rPr>
          <w:sz w:val="28"/>
          <w:szCs w:val="28"/>
        </w:rPr>
      </w:pPr>
      <w:r w:rsidRPr="00601514">
        <w:rPr>
          <w:sz w:val="28"/>
          <w:szCs w:val="28"/>
        </w:rPr>
        <w:t>Консультирование осуществляется без взимания платы.</w:t>
      </w:r>
    </w:p>
    <w:p w:rsidR="00601514" w:rsidRPr="00601514" w:rsidRDefault="00601514" w:rsidP="00601514">
      <w:pPr>
        <w:ind w:firstLine="709"/>
        <w:contextualSpacing/>
        <w:jc w:val="both"/>
        <w:rPr>
          <w:sz w:val="28"/>
          <w:szCs w:val="28"/>
        </w:rPr>
      </w:pPr>
      <w:r w:rsidRPr="00601514">
        <w:rPr>
          <w:sz w:val="28"/>
          <w:szCs w:val="28"/>
        </w:rP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601514" w:rsidRPr="00601514" w:rsidRDefault="00601514" w:rsidP="00601514">
      <w:pPr>
        <w:autoSpaceDE w:val="0"/>
        <w:autoSpaceDN w:val="0"/>
        <w:adjustRightInd w:val="0"/>
        <w:ind w:firstLine="709"/>
        <w:contextualSpacing/>
        <w:jc w:val="both"/>
        <w:rPr>
          <w:sz w:val="28"/>
          <w:szCs w:val="28"/>
        </w:rPr>
      </w:pPr>
      <w:r w:rsidRPr="00601514">
        <w:rPr>
          <w:sz w:val="28"/>
          <w:szCs w:val="28"/>
        </w:rPr>
        <w:t xml:space="preserve">При устном и письменном консультировании Инспекторы </w:t>
      </w:r>
      <w:r w:rsidRPr="00601514">
        <w:rPr>
          <w:i/>
          <w:iCs/>
          <w:sz w:val="28"/>
          <w:szCs w:val="28"/>
        </w:rPr>
        <w:t xml:space="preserve"> </w:t>
      </w:r>
      <w:r w:rsidRPr="00601514">
        <w:rPr>
          <w:iCs/>
          <w:sz w:val="28"/>
          <w:szCs w:val="28"/>
        </w:rPr>
        <w:t>администрации</w:t>
      </w:r>
      <w:r w:rsidRPr="00601514">
        <w:rPr>
          <w:sz w:val="28"/>
          <w:szCs w:val="28"/>
        </w:rPr>
        <w:t xml:space="preserve"> сельсовета обязаны предоставлять информацию по следующим вопросам:</w:t>
      </w:r>
    </w:p>
    <w:p w:rsidR="00601514" w:rsidRPr="00601514" w:rsidRDefault="00601514" w:rsidP="00601514">
      <w:pPr>
        <w:autoSpaceDE w:val="0"/>
        <w:autoSpaceDN w:val="0"/>
        <w:adjustRightInd w:val="0"/>
        <w:ind w:firstLine="709"/>
        <w:contextualSpacing/>
        <w:jc w:val="both"/>
        <w:rPr>
          <w:sz w:val="28"/>
          <w:szCs w:val="28"/>
        </w:rPr>
      </w:pPr>
      <w:r w:rsidRPr="00601514">
        <w:rPr>
          <w:sz w:val="28"/>
          <w:szCs w:val="2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601514" w:rsidRPr="00601514" w:rsidRDefault="00601514" w:rsidP="00601514">
      <w:pPr>
        <w:autoSpaceDE w:val="0"/>
        <w:autoSpaceDN w:val="0"/>
        <w:adjustRightInd w:val="0"/>
        <w:ind w:firstLine="709"/>
        <w:contextualSpacing/>
        <w:jc w:val="both"/>
        <w:rPr>
          <w:sz w:val="28"/>
          <w:szCs w:val="28"/>
        </w:rPr>
      </w:pPr>
      <w:r w:rsidRPr="00601514">
        <w:rPr>
          <w:sz w:val="28"/>
          <w:szCs w:val="28"/>
        </w:rPr>
        <w:t>2) о нормативных правовых актах, регламентирующих порядок осуществления муниципального контроля;</w:t>
      </w:r>
    </w:p>
    <w:p w:rsidR="00601514" w:rsidRPr="00601514" w:rsidRDefault="00601514" w:rsidP="00601514">
      <w:pPr>
        <w:autoSpaceDE w:val="0"/>
        <w:autoSpaceDN w:val="0"/>
        <w:adjustRightInd w:val="0"/>
        <w:ind w:firstLine="709"/>
        <w:contextualSpacing/>
        <w:jc w:val="both"/>
        <w:rPr>
          <w:sz w:val="28"/>
          <w:szCs w:val="28"/>
        </w:rPr>
      </w:pPr>
      <w:r w:rsidRPr="00601514">
        <w:rPr>
          <w:sz w:val="28"/>
          <w:szCs w:val="28"/>
        </w:rPr>
        <w:t xml:space="preserve">3) о порядке обжалования действий или бездействия должностных лиц </w:t>
      </w:r>
      <w:r w:rsidRPr="00601514">
        <w:rPr>
          <w:i/>
          <w:iCs/>
          <w:sz w:val="28"/>
          <w:szCs w:val="28"/>
        </w:rPr>
        <w:t xml:space="preserve">  </w:t>
      </w:r>
      <w:r w:rsidRPr="00601514">
        <w:rPr>
          <w:iCs/>
          <w:sz w:val="28"/>
          <w:szCs w:val="28"/>
        </w:rPr>
        <w:t>администрации</w:t>
      </w:r>
      <w:r w:rsidRPr="00601514">
        <w:rPr>
          <w:sz w:val="28"/>
          <w:szCs w:val="28"/>
        </w:rPr>
        <w:t xml:space="preserve"> сельсовета;</w:t>
      </w:r>
    </w:p>
    <w:p w:rsidR="00601514" w:rsidRPr="00601514" w:rsidRDefault="00601514" w:rsidP="00601514">
      <w:pPr>
        <w:autoSpaceDE w:val="0"/>
        <w:autoSpaceDN w:val="0"/>
        <w:adjustRightInd w:val="0"/>
        <w:ind w:firstLine="709"/>
        <w:contextualSpacing/>
        <w:jc w:val="both"/>
        <w:rPr>
          <w:sz w:val="28"/>
          <w:szCs w:val="28"/>
        </w:rPr>
      </w:pPr>
      <w:r w:rsidRPr="00601514">
        <w:rPr>
          <w:sz w:val="28"/>
          <w:szCs w:val="28"/>
        </w:rPr>
        <w:t xml:space="preserve">4) о месте нахождения, графике работы и телефонах </w:t>
      </w:r>
      <w:r w:rsidRPr="00601514">
        <w:rPr>
          <w:i/>
          <w:iCs/>
          <w:sz w:val="28"/>
          <w:szCs w:val="28"/>
        </w:rPr>
        <w:t xml:space="preserve">  </w:t>
      </w:r>
      <w:r w:rsidRPr="00601514">
        <w:rPr>
          <w:iCs/>
          <w:sz w:val="28"/>
          <w:szCs w:val="28"/>
        </w:rPr>
        <w:t>администрации</w:t>
      </w:r>
      <w:r w:rsidRPr="00601514">
        <w:rPr>
          <w:sz w:val="28"/>
          <w:szCs w:val="28"/>
        </w:rPr>
        <w:t xml:space="preserve"> сельсовета;</w:t>
      </w:r>
    </w:p>
    <w:p w:rsidR="00601514" w:rsidRPr="00601514" w:rsidRDefault="00601514" w:rsidP="00601514">
      <w:pPr>
        <w:autoSpaceDE w:val="0"/>
        <w:autoSpaceDN w:val="0"/>
        <w:adjustRightInd w:val="0"/>
        <w:ind w:firstLine="709"/>
        <w:contextualSpacing/>
        <w:jc w:val="both"/>
        <w:rPr>
          <w:sz w:val="28"/>
          <w:szCs w:val="28"/>
        </w:rPr>
      </w:pPr>
      <w:r w:rsidRPr="00601514">
        <w:rPr>
          <w:sz w:val="28"/>
          <w:szCs w:val="28"/>
        </w:rPr>
        <w:t xml:space="preserve">5) об адресе официального сайта, а также электронной почты </w:t>
      </w:r>
      <w:r w:rsidRPr="00601514">
        <w:rPr>
          <w:i/>
          <w:iCs/>
          <w:sz w:val="28"/>
          <w:szCs w:val="28"/>
        </w:rPr>
        <w:t xml:space="preserve">  </w:t>
      </w:r>
      <w:r w:rsidRPr="00601514">
        <w:rPr>
          <w:iCs/>
          <w:sz w:val="28"/>
          <w:szCs w:val="28"/>
        </w:rPr>
        <w:t>администрации</w:t>
      </w:r>
      <w:r w:rsidRPr="00601514">
        <w:rPr>
          <w:sz w:val="28"/>
          <w:szCs w:val="28"/>
        </w:rPr>
        <w:t xml:space="preserve"> сельсовета; </w:t>
      </w:r>
    </w:p>
    <w:p w:rsidR="00601514" w:rsidRPr="00601514" w:rsidRDefault="00601514" w:rsidP="00601514">
      <w:pPr>
        <w:autoSpaceDE w:val="0"/>
        <w:autoSpaceDN w:val="0"/>
        <w:adjustRightInd w:val="0"/>
        <w:ind w:firstLine="709"/>
        <w:contextualSpacing/>
        <w:jc w:val="both"/>
        <w:rPr>
          <w:sz w:val="28"/>
          <w:szCs w:val="28"/>
        </w:rPr>
      </w:pPr>
      <w:r w:rsidRPr="00601514">
        <w:rPr>
          <w:sz w:val="28"/>
          <w:szCs w:val="28"/>
        </w:rPr>
        <w:t>6) об организации и осуществлении муниципального контроля;</w:t>
      </w:r>
    </w:p>
    <w:p w:rsidR="00601514" w:rsidRPr="00601514" w:rsidRDefault="00601514" w:rsidP="00601514">
      <w:pPr>
        <w:autoSpaceDE w:val="0"/>
        <w:autoSpaceDN w:val="0"/>
        <w:adjustRightInd w:val="0"/>
        <w:ind w:firstLine="709"/>
        <w:contextualSpacing/>
        <w:jc w:val="both"/>
        <w:rPr>
          <w:sz w:val="28"/>
          <w:szCs w:val="28"/>
        </w:rPr>
      </w:pPr>
      <w:r w:rsidRPr="00601514">
        <w:rPr>
          <w:sz w:val="28"/>
          <w:szCs w:val="28"/>
        </w:rPr>
        <w:t>7) о порядке осуществления профилактических, контрольных (надзорных) мероприятий, установленных Положением.</w:t>
      </w:r>
    </w:p>
    <w:p w:rsidR="00601514" w:rsidRPr="00601514" w:rsidRDefault="00601514" w:rsidP="00601514">
      <w:pPr>
        <w:autoSpaceDE w:val="0"/>
        <w:autoSpaceDN w:val="0"/>
        <w:adjustRightInd w:val="0"/>
        <w:ind w:firstLine="709"/>
        <w:contextualSpacing/>
        <w:jc w:val="both"/>
        <w:rPr>
          <w:sz w:val="28"/>
          <w:szCs w:val="28"/>
        </w:rPr>
      </w:pPr>
      <w:r w:rsidRPr="00601514">
        <w:rPr>
          <w:sz w:val="28"/>
          <w:szCs w:val="28"/>
        </w:rPr>
        <w:lastRenderedPageBreak/>
        <w:t xml:space="preserve">Консультирование при личном приеме контролируемых лиц проводится Инспекторами администрации сельсовета </w:t>
      </w:r>
      <w:r w:rsidRPr="00601514">
        <w:rPr>
          <w:i/>
          <w:iCs/>
          <w:sz w:val="28"/>
          <w:szCs w:val="28"/>
        </w:rPr>
        <w:t xml:space="preserve"> </w:t>
      </w:r>
      <w:r w:rsidRPr="00601514">
        <w:rPr>
          <w:sz w:val="28"/>
          <w:szCs w:val="28"/>
        </w:rPr>
        <w:t xml:space="preserve">  в  установленное для приема время, информация о котором   размещается  на официальном сайте в сети «Интернет» </w:t>
      </w:r>
      <w:hyperlink r:id="rId27" w:history="1">
        <w:r w:rsidRPr="00601514">
          <w:rPr>
            <w:color w:val="0000FF"/>
            <w:sz w:val="28"/>
            <w:szCs w:val="28"/>
            <w:u w:val="single"/>
          </w:rPr>
          <w:t>https://yarul.ru/</w:t>
        </w:r>
      </w:hyperlink>
      <w:r w:rsidRPr="00601514">
        <w:rPr>
          <w:sz w:val="28"/>
          <w:szCs w:val="28"/>
        </w:rPr>
        <w:t xml:space="preserve"> . </w:t>
      </w:r>
    </w:p>
    <w:p w:rsidR="00601514" w:rsidRPr="00601514" w:rsidRDefault="00601514" w:rsidP="00601514">
      <w:pPr>
        <w:ind w:firstLine="709"/>
        <w:contextualSpacing/>
        <w:jc w:val="both"/>
        <w:rPr>
          <w:sz w:val="28"/>
          <w:szCs w:val="28"/>
        </w:rPr>
      </w:pPr>
      <w:r w:rsidRPr="00601514">
        <w:rPr>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w:t>
      </w:r>
      <w:r w:rsidRPr="00601514">
        <w:rPr>
          <w:i/>
          <w:iCs/>
          <w:sz w:val="28"/>
          <w:szCs w:val="28"/>
        </w:rPr>
        <w:t xml:space="preserve">  </w:t>
      </w:r>
      <w:r w:rsidRPr="00601514">
        <w:rPr>
          <w:iCs/>
          <w:sz w:val="28"/>
          <w:szCs w:val="28"/>
        </w:rPr>
        <w:t>администрации</w:t>
      </w:r>
      <w:r w:rsidRPr="00601514">
        <w:rPr>
          <w:sz w:val="28"/>
          <w:szCs w:val="28"/>
        </w:rPr>
        <w:t xml:space="preserve"> сельсовета, размещения на своем официальном сайте в сети «Интернет» </w:t>
      </w:r>
      <w:hyperlink r:id="rId28" w:history="1">
        <w:r w:rsidRPr="00601514">
          <w:rPr>
            <w:color w:val="0000FF"/>
            <w:sz w:val="28"/>
            <w:szCs w:val="28"/>
            <w:u w:val="single"/>
          </w:rPr>
          <w:t>https://yarul.ru/</w:t>
        </w:r>
      </w:hyperlink>
      <w:r w:rsidRPr="00601514">
        <w:rPr>
          <w:sz w:val="28"/>
          <w:szCs w:val="28"/>
        </w:rPr>
        <w:t xml:space="preserve">   письменного разъяснения в случае поступления в течени</w:t>
      </w:r>
      <w:proofErr w:type="gramStart"/>
      <w:r w:rsidRPr="00601514">
        <w:rPr>
          <w:sz w:val="28"/>
          <w:szCs w:val="28"/>
        </w:rPr>
        <w:t>и</w:t>
      </w:r>
      <w:proofErr w:type="gramEnd"/>
      <w:r w:rsidRPr="00601514">
        <w:rPr>
          <w:sz w:val="28"/>
          <w:szCs w:val="28"/>
        </w:rPr>
        <w:t xml:space="preserve"> 2 месяцев более 5 однотипных обращений контролируемых лиц и их представителей, подписанного уполномоченным должностным лицом </w:t>
      </w:r>
      <w:r w:rsidRPr="00601514">
        <w:rPr>
          <w:i/>
          <w:iCs/>
          <w:sz w:val="28"/>
          <w:szCs w:val="28"/>
        </w:rPr>
        <w:t xml:space="preserve">  </w:t>
      </w:r>
      <w:r w:rsidRPr="00601514">
        <w:rPr>
          <w:iCs/>
          <w:sz w:val="28"/>
          <w:szCs w:val="28"/>
        </w:rPr>
        <w:t>администрации</w:t>
      </w:r>
      <w:r w:rsidRPr="00601514">
        <w:rPr>
          <w:sz w:val="28"/>
          <w:szCs w:val="28"/>
        </w:rPr>
        <w:t xml:space="preserve"> сельсовета.</w:t>
      </w:r>
    </w:p>
    <w:p w:rsidR="00601514" w:rsidRPr="00601514" w:rsidRDefault="00601514" w:rsidP="00601514">
      <w:pPr>
        <w:ind w:firstLine="709"/>
        <w:contextualSpacing/>
        <w:jc w:val="both"/>
        <w:rPr>
          <w:sz w:val="28"/>
          <w:szCs w:val="28"/>
        </w:rPr>
      </w:pPr>
      <w:r w:rsidRPr="00601514">
        <w:rPr>
          <w:sz w:val="28"/>
          <w:szCs w:val="28"/>
        </w:rPr>
        <w:t xml:space="preserve">При устном обращении контролируемого лица и его представителя               (по телефону или лично) должностные лица </w:t>
      </w:r>
      <w:r w:rsidRPr="00601514">
        <w:rPr>
          <w:i/>
          <w:iCs/>
          <w:sz w:val="28"/>
          <w:szCs w:val="28"/>
        </w:rPr>
        <w:t xml:space="preserve"> </w:t>
      </w:r>
      <w:r w:rsidRPr="00601514">
        <w:rPr>
          <w:iCs/>
          <w:sz w:val="28"/>
          <w:szCs w:val="28"/>
        </w:rPr>
        <w:t>администрации</w:t>
      </w:r>
      <w:r w:rsidRPr="00601514">
        <w:rPr>
          <w:sz w:val="28"/>
          <w:szCs w:val="28"/>
        </w:rPr>
        <w:t xml:space="preserve"> сельсовета, осуществляющие консультирование, должны давать ответ самостоятельно. </w:t>
      </w:r>
      <w:proofErr w:type="gramStart"/>
      <w:r w:rsidRPr="00601514">
        <w:rPr>
          <w:sz w:val="28"/>
          <w:szCs w:val="28"/>
        </w:rPr>
        <w:t>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roofErr w:type="gramEnd"/>
    </w:p>
    <w:p w:rsidR="00601514" w:rsidRPr="00601514" w:rsidRDefault="00601514" w:rsidP="00601514">
      <w:pPr>
        <w:ind w:firstLine="709"/>
        <w:contextualSpacing/>
        <w:jc w:val="both"/>
        <w:rPr>
          <w:sz w:val="28"/>
          <w:szCs w:val="28"/>
        </w:rPr>
      </w:pPr>
      <w:r w:rsidRPr="00601514">
        <w:rPr>
          <w:sz w:val="28"/>
          <w:szCs w:val="28"/>
        </w:rPr>
        <w:t>Консультирование в письменной форме осуществляется в следующих случаях:</w:t>
      </w:r>
    </w:p>
    <w:p w:rsidR="00601514" w:rsidRPr="00601514" w:rsidRDefault="00601514" w:rsidP="00601514">
      <w:pPr>
        <w:numPr>
          <w:ilvl w:val="0"/>
          <w:numId w:val="26"/>
        </w:numPr>
        <w:ind w:left="0" w:firstLine="709"/>
        <w:contextualSpacing/>
        <w:jc w:val="both"/>
        <w:rPr>
          <w:iCs/>
          <w:sz w:val="28"/>
          <w:szCs w:val="28"/>
        </w:rPr>
      </w:pPr>
      <w:r w:rsidRPr="00601514">
        <w:rPr>
          <w:iCs/>
          <w:sz w:val="28"/>
          <w:szCs w:val="28"/>
        </w:rPr>
        <w:t>контролируемым лицом представлен письменный запрос                          о предоставлении письменного ответа по вопросам консультирования;</w:t>
      </w:r>
    </w:p>
    <w:p w:rsidR="00601514" w:rsidRPr="00601514" w:rsidRDefault="00601514" w:rsidP="00601514">
      <w:pPr>
        <w:numPr>
          <w:ilvl w:val="0"/>
          <w:numId w:val="26"/>
        </w:numPr>
        <w:ind w:left="0" w:firstLine="709"/>
        <w:contextualSpacing/>
        <w:jc w:val="both"/>
        <w:rPr>
          <w:iCs/>
          <w:sz w:val="28"/>
          <w:szCs w:val="28"/>
        </w:rPr>
      </w:pPr>
      <w:r w:rsidRPr="00601514">
        <w:rPr>
          <w:iCs/>
          <w:sz w:val="28"/>
          <w:szCs w:val="28"/>
        </w:rPr>
        <w:t>если при личном обращении предоставить ответ на поставленные вопросы не представляется возможным;</w:t>
      </w:r>
    </w:p>
    <w:p w:rsidR="00601514" w:rsidRPr="00601514" w:rsidRDefault="00601514" w:rsidP="00601514">
      <w:pPr>
        <w:numPr>
          <w:ilvl w:val="0"/>
          <w:numId w:val="26"/>
        </w:numPr>
        <w:ind w:left="0" w:firstLine="709"/>
        <w:contextualSpacing/>
        <w:jc w:val="both"/>
        <w:rPr>
          <w:iCs/>
          <w:sz w:val="28"/>
          <w:szCs w:val="28"/>
        </w:rPr>
      </w:pPr>
      <w:r w:rsidRPr="00601514">
        <w:rPr>
          <w:iCs/>
          <w:sz w:val="28"/>
          <w:szCs w:val="28"/>
        </w:rPr>
        <w:t>ответ на поставленные вопросы требует получения дополнительных сведений и информации.</w:t>
      </w:r>
    </w:p>
    <w:p w:rsidR="00601514" w:rsidRPr="00601514" w:rsidRDefault="00601514" w:rsidP="00601514">
      <w:pPr>
        <w:ind w:firstLine="709"/>
        <w:contextualSpacing/>
        <w:jc w:val="both"/>
        <w:rPr>
          <w:sz w:val="28"/>
          <w:szCs w:val="28"/>
        </w:rPr>
      </w:pPr>
      <w:r w:rsidRPr="00601514">
        <w:rPr>
          <w:sz w:val="28"/>
          <w:szCs w:val="28"/>
        </w:rPr>
        <w:t>Ответы на письменные обращения даются в четкой и понятной форме            в письменном виде и должны содержать:</w:t>
      </w:r>
    </w:p>
    <w:p w:rsidR="00601514" w:rsidRPr="00601514" w:rsidRDefault="00601514" w:rsidP="00601514">
      <w:pPr>
        <w:ind w:firstLine="709"/>
        <w:contextualSpacing/>
        <w:jc w:val="both"/>
        <w:rPr>
          <w:sz w:val="28"/>
          <w:szCs w:val="28"/>
        </w:rPr>
      </w:pPr>
      <w:r w:rsidRPr="00601514">
        <w:rPr>
          <w:sz w:val="28"/>
          <w:szCs w:val="28"/>
        </w:rPr>
        <w:t>1) ответы на поставленные вопросы;</w:t>
      </w:r>
    </w:p>
    <w:p w:rsidR="00601514" w:rsidRPr="00601514" w:rsidRDefault="00601514" w:rsidP="00601514">
      <w:pPr>
        <w:ind w:firstLine="709"/>
        <w:contextualSpacing/>
        <w:jc w:val="both"/>
        <w:rPr>
          <w:sz w:val="28"/>
          <w:szCs w:val="28"/>
        </w:rPr>
      </w:pPr>
      <w:r w:rsidRPr="00601514">
        <w:rPr>
          <w:sz w:val="28"/>
          <w:szCs w:val="28"/>
        </w:rPr>
        <w:t>2) должность, фамилию и инициалы лица, подписавшего ответ;</w:t>
      </w:r>
    </w:p>
    <w:p w:rsidR="00601514" w:rsidRPr="00601514" w:rsidRDefault="00601514" w:rsidP="00601514">
      <w:pPr>
        <w:ind w:firstLine="709"/>
        <w:contextualSpacing/>
        <w:jc w:val="both"/>
        <w:rPr>
          <w:sz w:val="28"/>
          <w:szCs w:val="28"/>
        </w:rPr>
      </w:pPr>
      <w:r w:rsidRPr="00601514">
        <w:rPr>
          <w:sz w:val="28"/>
          <w:szCs w:val="28"/>
        </w:rPr>
        <w:t>3) фамилию и инициалы исполнителя;</w:t>
      </w:r>
    </w:p>
    <w:p w:rsidR="00601514" w:rsidRPr="00601514" w:rsidRDefault="00601514" w:rsidP="00601514">
      <w:pPr>
        <w:ind w:firstLine="709"/>
        <w:contextualSpacing/>
        <w:jc w:val="both"/>
        <w:rPr>
          <w:sz w:val="28"/>
          <w:szCs w:val="28"/>
        </w:rPr>
      </w:pPr>
      <w:r w:rsidRPr="00601514">
        <w:rPr>
          <w:sz w:val="28"/>
          <w:szCs w:val="28"/>
        </w:rPr>
        <w:t>4) номер телефона исполнителя.</w:t>
      </w:r>
    </w:p>
    <w:p w:rsidR="00601514" w:rsidRPr="00601514" w:rsidRDefault="00601514" w:rsidP="00601514">
      <w:pPr>
        <w:ind w:firstLine="709"/>
        <w:contextualSpacing/>
        <w:jc w:val="both"/>
        <w:rPr>
          <w:sz w:val="28"/>
          <w:szCs w:val="28"/>
        </w:rPr>
      </w:pPr>
      <w:r w:rsidRPr="00601514">
        <w:rPr>
          <w:sz w:val="28"/>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601514" w:rsidRPr="00601514" w:rsidRDefault="00601514" w:rsidP="00601514">
      <w:pPr>
        <w:ind w:firstLine="709"/>
        <w:contextualSpacing/>
        <w:jc w:val="both"/>
        <w:rPr>
          <w:sz w:val="28"/>
          <w:szCs w:val="28"/>
        </w:rPr>
      </w:pPr>
      <w:r w:rsidRPr="00601514">
        <w:rPr>
          <w:sz w:val="28"/>
          <w:szCs w:val="28"/>
        </w:rPr>
        <w:t>Должностные лица</w:t>
      </w:r>
      <w:r w:rsidRPr="00601514">
        <w:rPr>
          <w:i/>
          <w:iCs/>
          <w:sz w:val="28"/>
          <w:szCs w:val="28"/>
        </w:rPr>
        <w:t xml:space="preserve"> </w:t>
      </w:r>
      <w:r w:rsidRPr="00601514">
        <w:rPr>
          <w:iCs/>
          <w:sz w:val="28"/>
          <w:szCs w:val="28"/>
        </w:rPr>
        <w:t>администрации</w:t>
      </w:r>
      <w:r w:rsidRPr="00601514">
        <w:rPr>
          <w:sz w:val="28"/>
          <w:szCs w:val="28"/>
        </w:rPr>
        <w:t xml:space="preserve"> сельсовета не вправе осуществлять консультирование контролируемых лиц и их представителей, выходящее                        за рамки информирования.</w:t>
      </w:r>
    </w:p>
    <w:p w:rsidR="00601514" w:rsidRPr="00601514" w:rsidRDefault="00601514" w:rsidP="00601514">
      <w:pPr>
        <w:ind w:firstLine="709"/>
        <w:contextualSpacing/>
        <w:jc w:val="both"/>
        <w:rPr>
          <w:sz w:val="28"/>
          <w:szCs w:val="28"/>
        </w:rPr>
      </w:pPr>
      <w:r w:rsidRPr="00601514">
        <w:rPr>
          <w:sz w:val="28"/>
          <w:szCs w:val="28"/>
        </w:rPr>
        <w:t xml:space="preserve">Информация, ставшая известной должностному лицу </w:t>
      </w:r>
      <w:r w:rsidRPr="00601514">
        <w:rPr>
          <w:i/>
          <w:iCs/>
          <w:sz w:val="28"/>
          <w:szCs w:val="28"/>
        </w:rPr>
        <w:t xml:space="preserve"> </w:t>
      </w:r>
      <w:r w:rsidRPr="00601514">
        <w:rPr>
          <w:iCs/>
          <w:sz w:val="28"/>
          <w:szCs w:val="28"/>
        </w:rPr>
        <w:t>администрации</w:t>
      </w:r>
      <w:r w:rsidRPr="00601514">
        <w:rPr>
          <w:sz w:val="28"/>
          <w:szCs w:val="28"/>
        </w:rPr>
        <w:t xml:space="preserve"> сельсовета в ходе консультирования, не может быть использована </w:t>
      </w:r>
      <w:r w:rsidRPr="00601514">
        <w:rPr>
          <w:i/>
          <w:iCs/>
          <w:sz w:val="28"/>
          <w:szCs w:val="28"/>
        </w:rPr>
        <w:t xml:space="preserve"> </w:t>
      </w:r>
      <w:r w:rsidRPr="00601514">
        <w:rPr>
          <w:iCs/>
          <w:sz w:val="28"/>
          <w:szCs w:val="28"/>
        </w:rPr>
        <w:t xml:space="preserve">ею </w:t>
      </w:r>
      <w:r w:rsidRPr="00601514">
        <w:rPr>
          <w:sz w:val="28"/>
          <w:szCs w:val="28"/>
        </w:rPr>
        <w:t xml:space="preserve"> в целях </w:t>
      </w:r>
      <w:r w:rsidRPr="00601514">
        <w:rPr>
          <w:sz w:val="28"/>
          <w:szCs w:val="28"/>
        </w:rPr>
        <w:lastRenderedPageBreak/>
        <w:t>оценки контролируемого лица по вопросам соблюдения обязательных требований.</w:t>
      </w:r>
    </w:p>
    <w:p w:rsidR="00601514" w:rsidRPr="00601514" w:rsidRDefault="00601514" w:rsidP="00601514">
      <w:pPr>
        <w:ind w:firstLine="709"/>
        <w:contextualSpacing/>
        <w:jc w:val="both"/>
        <w:rPr>
          <w:sz w:val="28"/>
          <w:szCs w:val="28"/>
        </w:rPr>
      </w:pPr>
      <w:r w:rsidRPr="00601514">
        <w:rPr>
          <w:i/>
          <w:sz w:val="28"/>
          <w:szCs w:val="28"/>
        </w:rPr>
        <w:t xml:space="preserve">   </w:t>
      </w:r>
      <w:r w:rsidRPr="00601514">
        <w:rPr>
          <w:sz w:val="28"/>
          <w:szCs w:val="28"/>
        </w:rPr>
        <w:t>Администрация сельсовета</w:t>
      </w:r>
      <w:r w:rsidRPr="00601514">
        <w:rPr>
          <w:i/>
          <w:sz w:val="28"/>
          <w:szCs w:val="28"/>
        </w:rPr>
        <w:t xml:space="preserve"> </w:t>
      </w:r>
      <w:r w:rsidRPr="00601514">
        <w:rPr>
          <w:sz w:val="28"/>
          <w:szCs w:val="28"/>
        </w:rPr>
        <w:t xml:space="preserve">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Pr="00601514">
        <w:rPr>
          <w:i/>
          <w:sz w:val="28"/>
          <w:szCs w:val="28"/>
        </w:rPr>
        <w:t xml:space="preserve">  </w:t>
      </w:r>
      <w:r w:rsidRPr="00601514">
        <w:rPr>
          <w:sz w:val="28"/>
          <w:szCs w:val="28"/>
        </w:rPr>
        <w:t>администрацией сельсовета.</w:t>
      </w:r>
    </w:p>
    <w:p w:rsidR="00601514" w:rsidRPr="00601514" w:rsidRDefault="00601514" w:rsidP="00601514">
      <w:pPr>
        <w:ind w:firstLine="709"/>
        <w:contextualSpacing/>
        <w:jc w:val="both"/>
        <w:rPr>
          <w:sz w:val="28"/>
          <w:szCs w:val="28"/>
        </w:rPr>
      </w:pPr>
      <w:r w:rsidRPr="00601514">
        <w:rPr>
          <w:sz w:val="28"/>
          <w:szCs w:val="28"/>
        </w:rPr>
        <w:t xml:space="preserve"> </w:t>
      </w:r>
    </w:p>
    <w:p w:rsidR="00601514" w:rsidRPr="00601514" w:rsidRDefault="00601514" w:rsidP="00601514">
      <w:pPr>
        <w:ind w:firstLine="709"/>
        <w:contextualSpacing/>
        <w:jc w:val="center"/>
        <w:rPr>
          <w:sz w:val="28"/>
          <w:szCs w:val="28"/>
        </w:rPr>
      </w:pPr>
      <w:r w:rsidRPr="00601514">
        <w:rPr>
          <w:sz w:val="28"/>
          <w:szCs w:val="28"/>
        </w:rPr>
        <w:t xml:space="preserve"> 5. Контрольные мероприятия, проводимые в рамках </w:t>
      </w:r>
    </w:p>
    <w:p w:rsidR="00601514" w:rsidRPr="00601514" w:rsidRDefault="00601514" w:rsidP="00601514">
      <w:pPr>
        <w:ind w:firstLine="709"/>
        <w:contextualSpacing/>
        <w:jc w:val="center"/>
        <w:rPr>
          <w:sz w:val="28"/>
          <w:szCs w:val="28"/>
        </w:rPr>
      </w:pPr>
      <w:r w:rsidRPr="00601514">
        <w:rPr>
          <w:sz w:val="28"/>
          <w:szCs w:val="28"/>
        </w:rPr>
        <w:t xml:space="preserve">муниципального контроля </w:t>
      </w:r>
    </w:p>
    <w:p w:rsidR="00601514" w:rsidRPr="00601514" w:rsidRDefault="00601514" w:rsidP="00601514">
      <w:pPr>
        <w:ind w:firstLine="709"/>
        <w:contextualSpacing/>
        <w:jc w:val="center"/>
        <w:rPr>
          <w:b/>
          <w:sz w:val="28"/>
          <w:szCs w:val="28"/>
        </w:rPr>
      </w:pPr>
    </w:p>
    <w:p w:rsidR="00601514" w:rsidRPr="00601514" w:rsidRDefault="00601514" w:rsidP="00601514">
      <w:pPr>
        <w:ind w:firstLine="709"/>
        <w:contextualSpacing/>
        <w:jc w:val="both"/>
        <w:rPr>
          <w:sz w:val="28"/>
          <w:szCs w:val="28"/>
        </w:rPr>
      </w:pPr>
      <w:r w:rsidRPr="00601514">
        <w:rPr>
          <w:sz w:val="28"/>
          <w:szCs w:val="28"/>
        </w:rPr>
        <w:t xml:space="preserve">5.1. Муниципальный контроль осуществляется в виде  внеплановых контрольных мероприятий. </w:t>
      </w:r>
    </w:p>
    <w:p w:rsidR="00601514" w:rsidRPr="00601514" w:rsidRDefault="00601514" w:rsidP="00601514">
      <w:pPr>
        <w:ind w:firstLine="709"/>
        <w:contextualSpacing/>
        <w:jc w:val="both"/>
        <w:rPr>
          <w:sz w:val="28"/>
          <w:szCs w:val="28"/>
        </w:rPr>
      </w:pPr>
      <w:r w:rsidRPr="00601514">
        <w:rPr>
          <w:sz w:val="28"/>
          <w:szCs w:val="28"/>
        </w:rPr>
        <w:t>5.2. В рамках осуществления муниципального контроля                                   при взаимодействии с контролируемым лицом проводится  инспекционный визит.</w:t>
      </w:r>
    </w:p>
    <w:p w:rsidR="00601514" w:rsidRPr="00601514" w:rsidRDefault="00601514" w:rsidP="00601514">
      <w:pPr>
        <w:ind w:firstLine="709"/>
        <w:contextualSpacing/>
        <w:jc w:val="both"/>
        <w:rPr>
          <w:sz w:val="28"/>
          <w:szCs w:val="28"/>
        </w:rPr>
      </w:pPr>
      <w:r w:rsidRPr="00601514">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01514" w:rsidRPr="00601514" w:rsidRDefault="00601514" w:rsidP="00601514">
      <w:pPr>
        <w:ind w:firstLine="709"/>
        <w:contextualSpacing/>
        <w:jc w:val="both"/>
        <w:rPr>
          <w:sz w:val="28"/>
          <w:szCs w:val="28"/>
        </w:rPr>
      </w:pPr>
      <w:r w:rsidRPr="00601514">
        <w:rPr>
          <w:sz w:val="28"/>
          <w:szCs w:val="28"/>
        </w:rPr>
        <w:t>Инспекционный визит проводится без предварительного уведомления контролируемого лица.</w:t>
      </w:r>
    </w:p>
    <w:p w:rsidR="00601514" w:rsidRPr="00601514" w:rsidRDefault="00601514" w:rsidP="00601514">
      <w:pPr>
        <w:ind w:firstLine="709"/>
        <w:contextualSpacing/>
        <w:jc w:val="both"/>
        <w:rPr>
          <w:sz w:val="28"/>
          <w:szCs w:val="28"/>
        </w:rPr>
      </w:pPr>
      <w:r w:rsidRPr="00601514">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601514" w:rsidRPr="00601514" w:rsidRDefault="00601514" w:rsidP="00601514">
      <w:pPr>
        <w:ind w:firstLine="709"/>
        <w:contextualSpacing/>
        <w:jc w:val="both"/>
        <w:rPr>
          <w:sz w:val="28"/>
          <w:szCs w:val="28"/>
        </w:rPr>
      </w:pPr>
      <w:r w:rsidRPr="00601514">
        <w:rPr>
          <w:sz w:val="28"/>
          <w:szCs w:val="28"/>
        </w:rPr>
        <w:t>В ходе инспекционного визита могут совершаться следующие действия:</w:t>
      </w:r>
    </w:p>
    <w:p w:rsidR="00601514" w:rsidRPr="00601514" w:rsidRDefault="00601514" w:rsidP="00601514">
      <w:pPr>
        <w:ind w:firstLine="709"/>
        <w:contextualSpacing/>
        <w:jc w:val="both"/>
        <w:rPr>
          <w:sz w:val="28"/>
          <w:szCs w:val="28"/>
        </w:rPr>
      </w:pPr>
      <w:r w:rsidRPr="00601514">
        <w:rPr>
          <w:sz w:val="28"/>
          <w:szCs w:val="28"/>
        </w:rPr>
        <w:t>а) осмотр;</w:t>
      </w:r>
    </w:p>
    <w:p w:rsidR="00601514" w:rsidRPr="00601514" w:rsidRDefault="00601514" w:rsidP="00601514">
      <w:pPr>
        <w:ind w:firstLine="709"/>
        <w:contextualSpacing/>
        <w:jc w:val="both"/>
        <w:rPr>
          <w:sz w:val="28"/>
          <w:szCs w:val="28"/>
        </w:rPr>
      </w:pPr>
      <w:r w:rsidRPr="00601514">
        <w:rPr>
          <w:sz w:val="28"/>
          <w:szCs w:val="28"/>
        </w:rPr>
        <w:t>б) опрос;</w:t>
      </w:r>
    </w:p>
    <w:p w:rsidR="00601514" w:rsidRPr="00601514" w:rsidRDefault="00601514" w:rsidP="00601514">
      <w:pPr>
        <w:ind w:firstLine="709"/>
        <w:contextualSpacing/>
        <w:jc w:val="both"/>
        <w:rPr>
          <w:sz w:val="28"/>
          <w:szCs w:val="28"/>
        </w:rPr>
      </w:pPr>
      <w:r w:rsidRPr="00601514">
        <w:rPr>
          <w:sz w:val="28"/>
          <w:szCs w:val="28"/>
        </w:rPr>
        <w:t>в) получение письменных объяснений;</w:t>
      </w:r>
    </w:p>
    <w:p w:rsidR="00601514" w:rsidRPr="00601514" w:rsidRDefault="00601514" w:rsidP="00601514">
      <w:pPr>
        <w:ind w:firstLine="709"/>
        <w:contextualSpacing/>
        <w:jc w:val="both"/>
        <w:rPr>
          <w:sz w:val="28"/>
          <w:szCs w:val="28"/>
        </w:rPr>
      </w:pPr>
      <w:r w:rsidRPr="00601514">
        <w:rPr>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01514" w:rsidRPr="00601514" w:rsidRDefault="00601514" w:rsidP="00601514">
      <w:pPr>
        <w:ind w:firstLine="709"/>
        <w:contextualSpacing/>
        <w:jc w:val="both"/>
        <w:rPr>
          <w:sz w:val="28"/>
          <w:szCs w:val="28"/>
        </w:rPr>
      </w:pPr>
      <w:r w:rsidRPr="00601514">
        <w:rPr>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601514" w:rsidRPr="00601514" w:rsidRDefault="00601514" w:rsidP="00601514">
      <w:pPr>
        <w:ind w:firstLine="709"/>
        <w:contextualSpacing/>
        <w:jc w:val="both"/>
        <w:rPr>
          <w:sz w:val="28"/>
          <w:szCs w:val="28"/>
        </w:rPr>
      </w:pPr>
      <w:r w:rsidRPr="00601514">
        <w:rPr>
          <w:sz w:val="28"/>
          <w:szCs w:val="28"/>
        </w:rPr>
        <w:t>Без взаимодействия с контролируемым лицом проводится наблюдение за соблюдением обязательных требований (мониторинг безопасности).</w:t>
      </w:r>
    </w:p>
    <w:p w:rsidR="00601514" w:rsidRPr="00601514" w:rsidRDefault="00601514" w:rsidP="00601514">
      <w:pPr>
        <w:ind w:firstLine="709"/>
        <w:contextualSpacing/>
        <w:jc w:val="both"/>
        <w:rPr>
          <w:sz w:val="28"/>
          <w:szCs w:val="28"/>
        </w:rPr>
      </w:pPr>
      <w:r w:rsidRPr="00601514">
        <w:rPr>
          <w:sz w:val="28"/>
          <w:szCs w:val="28"/>
        </w:rPr>
        <w:t xml:space="preserve">5.3. Случаи, при наступлении которых индивидуальный предприниматель, гражданин, являющиеся контролируемыми лицами, вправе представить в </w:t>
      </w:r>
      <w:r w:rsidRPr="00601514">
        <w:rPr>
          <w:iCs/>
          <w:sz w:val="28"/>
          <w:szCs w:val="28"/>
        </w:rPr>
        <w:t>администрацию сельсовета</w:t>
      </w:r>
      <w:r w:rsidRPr="00601514">
        <w:rPr>
          <w:sz w:val="28"/>
          <w:szCs w:val="28"/>
        </w:rPr>
        <w:t xml:space="preserve"> информацию о невозможности присутствия при проведении контрольного мероприятия:</w:t>
      </w:r>
    </w:p>
    <w:p w:rsidR="00601514" w:rsidRPr="00601514" w:rsidRDefault="00601514" w:rsidP="00601514">
      <w:pPr>
        <w:ind w:firstLine="709"/>
        <w:contextualSpacing/>
        <w:jc w:val="both"/>
        <w:rPr>
          <w:sz w:val="28"/>
          <w:szCs w:val="28"/>
        </w:rPr>
      </w:pPr>
      <w:r w:rsidRPr="00601514">
        <w:rPr>
          <w:sz w:val="28"/>
          <w:szCs w:val="28"/>
        </w:rPr>
        <w:t>1) болезнь;</w:t>
      </w:r>
    </w:p>
    <w:p w:rsidR="00601514" w:rsidRPr="00601514" w:rsidRDefault="00601514" w:rsidP="00601514">
      <w:pPr>
        <w:ind w:firstLine="709"/>
        <w:contextualSpacing/>
        <w:jc w:val="both"/>
        <w:rPr>
          <w:sz w:val="28"/>
          <w:szCs w:val="28"/>
        </w:rPr>
      </w:pPr>
      <w:r w:rsidRPr="00601514">
        <w:rPr>
          <w:sz w:val="28"/>
          <w:szCs w:val="28"/>
        </w:rPr>
        <w:t>2) нахождение за пределами Российской Федерации;</w:t>
      </w:r>
    </w:p>
    <w:p w:rsidR="00601514" w:rsidRPr="00601514" w:rsidRDefault="00601514" w:rsidP="00601514">
      <w:pPr>
        <w:ind w:firstLine="709"/>
        <w:contextualSpacing/>
        <w:jc w:val="both"/>
        <w:rPr>
          <w:sz w:val="28"/>
          <w:szCs w:val="28"/>
        </w:rPr>
      </w:pPr>
      <w:r w:rsidRPr="00601514">
        <w:rPr>
          <w:sz w:val="28"/>
          <w:szCs w:val="28"/>
        </w:rPr>
        <w:t>3) административный арест;</w:t>
      </w:r>
    </w:p>
    <w:p w:rsidR="00601514" w:rsidRPr="00601514" w:rsidRDefault="00601514" w:rsidP="00601514">
      <w:pPr>
        <w:ind w:firstLine="709"/>
        <w:contextualSpacing/>
        <w:jc w:val="both"/>
        <w:rPr>
          <w:sz w:val="28"/>
          <w:szCs w:val="28"/>
        </w:rPr>
      </w:pPr>
      <w:r w:rsidRPr="00601514">
        <w:rPr>
          <w:sz w:val="28"/>
          <w:szCs w:val="28"/>
        </w:rPr>
        <w:t xml:space="preserve">4) при наступлении обстоятельств непреодолимой силы, препятствующих присутствию лица при проведении контрольного мероприятия (военные </w:t>
      </w:r>
      <w:r w:rsidRPr="00601514">
        <w:rPr>
          <w:sz w:val="28"/>
          <w:szCs w:val="28"/>
        </w:rPr>
        <w:lastRenderedPageBreak/>
        <w:t>действия, катастрофа, стихийное бедствие, крупная авария, эпидемия и другие чрезвычайные обстоятельства).</w:t>
      </w:r>
    </w:p>
    <w:p w:rsidR="00601514" w:rsidRPr="00601514" w:rsidRDefault="00601514" w:rsidP="00601514">
      <w:pPr>
        <w:ind w:firstLine="709"/>
        <w:contextualSpacing/>
        <w:jc w:val="both"/>
        <w:rPr>
          <w:sz w:val="28"/>
          <w:szCs w:val="28"/>
        </w:rPr>
      </w:pPr>
      <w:r w:rsidRPr="00601514">
        <w:rPr>
          <w:sz w:val="28"/>
          <w:szCs w:val="28"/>
        </w:rPr>
        <w:t>5.4.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601514" w:rsidRPr="00601514" w:rsidRDefault="00601514" w:rsidP="00601514">
      <w:pPr>
        <w:autoSpaceDE w:val="0"/>
        <w:autoSpaceDN w:val="0"/>
        <w:adjustRightInd w:val="0"/>
        <w:ind w:firstLine="709"/>
        <w:jc w:val="both"/>
        <w:rPr>
          <w:iCs/>
          <w:sz w:val="28"/>
          <w:szCs w:val="28"/>
        </w:rPr>
      </w:pPr>
      <w:r w:rsidRPr="00601514">
        <w:rPr>
          <w:sz w:val="28"/>
          <w:szCs w:val="28"/>
        </w:rPr>
        <w:t xml:space="preserve">5.5. </w:t>
      </w:r>
      <w:r w:rsidRPr="00601514">
        <w:rPr>
          <w:iCs/>
          <w:sz w:val="28"/>
          <w:szCs w:val="28"/>
        </w:rPr>
        <w:t>В случае выявления при проведении контрольного мероприятия нарушений обязательных требований контролируемым лицом администрация сельсовета</w:t>
      </w:r>
      <w:r w:rsidRPr="00601514">
        <w:rPr>
          <w:i/>
          <w:iCs/>
          <w:sz w:val="28"/>
          <w:szCs w:val="28"/>
        </w:rPr>
        <w:t xml:space="preserve"> </w:t>
      </w:r>
      <w:r w:rsidRPr="00601514">
        <w:rPr>
          <w:iCs/>
          <w:sz w:val="28"/>
          <w:szCs w:val="28"/>
        </w:rPr>
        <w:t xml:space="preserve">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rsidR="00601514" w:rsidRPr="00601514" w:rsidRDefault="00601514" w:rsidP="00601514">
      <w:pPr>
        <w:ind w:firstLine="709"/>
        <w:contextualSpacing/>
        <w:jc w:val="both"/>
        <w:rPr>
          <w:sz w:val="28"/>
          <w:szCs w:val="28"/>
        </w:rPr>
      </w:pPr>
      <w:r w:rsidRPr="00601514">
        <w:rPr>
          <w:sz w:val="28"/>
          <w:szCs w:val="28"/>
        </w:rPr>
        <w:t xml:space="preserve">5.6. </w:t>
      </w:r>
      <w:proofErr w:type="gramStart"/>
      <w:r w:rsidRPr="00601514">
        <w:rPr>
          <w:sz w:val="28"/>
          <w:szCs w:val="28"/>
        </w:rPr>
        <w:t xml:space="preserve">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roofErr w:type="gramEnd"/>
    </w:p>
    <w:p w:rsidR="00601514" w:rsidRPr="00601514" w:rsidRDefault="00601514" w:rsidP="00601514">
      <w:pPr>
        <w:ind w:firstLine="709"/>
        <w:contextualSpacing/>
        <w:jc w:val="both"/>
        <w:rPr>
          <w:sz w:val="28"/>
          <w:szCs w:val="28"/>
        </w:rPr>
      </w:pPr>
      <w:r w:rsidRPr="00601514">
        <w:rPr>
          <w:sz w:val="28"/>
          <w:szCs w:val="28"/>
        </w:rPr>
        <w:t xml:space="preserve">5.7.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 </w:t>
      </w:r>
    </w:p>
    <w:p w:rsidR="00601514" w:rsidRPr="00601514" w:rsidRDefault="00601514" w:rsidP="00601514">
      <w:pPr>
        <w:ind w:firstLine="709"/>
        <w:contextualSpacing/>
        <w:jc w:val="both"/>
        <w:rPr>
          <w:sz w:val="28"/>
          <w:szCs w:val="28"/>
        </w:rPr>
      </w:pPr>
      <w:r w:rsidRPr="00601514">
        <w:rPr>
          <w:sz w:val="28"/>
          <w:szCs w:val="28"/>
        </w:rPr>
        <w:t xml:space="preserve">5.8.  Администрация сельсовета осуществляет </w:t>
      </w:r>
      <w:proofErr w:type="gramStart"/>
      <w:r w:rsidRPr="00601514">
        <w:rPr>
          <w:sz w:val="28"/>
          <w:szCs w:val="28"/>
        </w:rPr>
        <w:t>контроль за</w:t>
      </w:r>
      <w:proofErr w:type="gramEnd"/>
      <w:r w:rsidRPr="00601514">
        <w:rPr>
          <w:sz w:val="28"/>
          <w:szCs w:val="28"/>
        </w:rPr>
        <w:t xml:space="preserve"> исполнением предписаний, иных принятых решений в рамках муниципального контроля.</w:t>
      </w:r>
    </w:p>
    <w:p w:rsidR="00601514" w:rsidRPr="00601514" w:rsidRDefault="00601514" w:rsidP="00601514">
      <w:pPr>
        <w:ind w:firstLine="709"/>
        <w:contextualSpacing/>
        <w:jc w:val="both"/>
        <w:rPr>
          <w:sz w:val="28"/>
          <w:szCs w:val="28"/>
        </w:rPr>
      </w:pPr>
      <w:r w:rsidRPr="00601514">
        <w:rPr>
          <w:sz w:val="28"/>
          <w:szCs w:val="28"/>
        </w:rPr>
        <w:t>Оценка исполнения контролируемым лицом решений, принятых                      в соответствии с п. 34 настоящего Положения осуществляется администрацией сельсовета</w:t>
      </w:r>
      <w:r w:rsidRPr="00601514">
        <w:rPr>
          <w:iCs/>
          <w:sz w:val="28"/>
          <w:szCs w:val="28"/>
        </w:rPr>
        <w:t xml:space="preserve"> </w:t>
      </w:r>
      <w:r w:rsidRPr="00601514">
        <w:rPr>
          <w:sz w:val="28"/>
          <w:szCs w:val="28"/>
        </w:rPr>
        <w:t xml:space="preserve">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601514" w:rsidRPr="00601514" w:rsidRDefault="00601514" w:rsidP="00601514">
      <w:pPr>
        <w:ind w:firstLine="709"/>
        <w:contextualSpacing/>
        <w:jc w:val="both"/>
        <w:rPr>
          <w:sz w:val="28"/>
          <w:szCs w:val="28"/>
        </w:rPr>
      </w:pPr>
    </w:p>
    <w:p w:rsidR="00601514" w:rsidRPr="00601514" w:rsidRDefault="00601514" w:rsidP="00601514">
      <w:pPr>
        <w:ind w:firstLine="709"/>
        <w:contextualSpacing/>
        <w:jc w:val="both"/>
        <w:rPr>
          <w:sz w:val="28"/>
          <w:szCs w:val="28"/>
        </w:rPr>
      </w:pPr>
    </w:p>
    <w:p w:rsidR="00601514" w:rsidRPr="00601514" w:rsidRDefault="00601514" w:rsidP="00601514">
      <w:pPr>
        <w:contextualSpacing/>
        <w:jc w:val="center"/>
        <w:rPr>
          <w:sz w:val="28"/>
          <w:szCs w:val="28"/>
        </w:rPr>
      </w:pPr>
      <w:r w:rsidRPr="00601514">
        <w:rPr>
          <w:sz w:val="28"/>
          <w:szCs w:val="28"/>
        </w:rPr>
        <w:t>6. Обжалование решений администрации сельсовета, действий (бездействия) её должностных лиц</w:t>
      </w:r>
    </w:p>
    <w:p w:rsidR="00601514" w:rsidRPr="00601514" w:rsidRDefault="00601514" w:rsidP="00601514">
      <w:pPr>
        <w:contextualSpacing/>
        <w:jc w:val="both"/>
        <w:rPr>
          <w:sz w:val="28"/>
          <w:szCs w:val="28"/>
        </w:rPr>
      </w:pPr>
      <w:r w:rsidRPr="00601514">
        <w:rPr>
          <w:sz w:val="28"/>
          <w:szCs w:val="28"/>
        </w:rPr>
        <w:t xml:space="preserve"> </w:t>
      </w:r>
    </w:p>
    <w:p w:rsidR="00601514" w:rsidRPr="00601514" w:rsidRDefault="00601514" w:rsidP="00601514">
      <w:pPr>
        <w:contextualSpacing/>
        <w:jc w:val="both"/>
        <w:rPr>
          <w:sz w:val="28"/>
          <w:szCs w:val="28"/>
        </w:rPr>
      </w:pPr>
      <w:r w:rsidRPr="00601514">
        <w:rPr>
          <w:sz w:val="28"/>
          <w:szCs w:val="28"/>
        </w:rPr>
        <w:t xml:space="preserve"> Досудебный порядок подачи жалоб при осуществлении муниципального контроля не применяется.  </w:t>
      </w:r>
    </w:p>
    <w:p w:rsidR="00601514" w:rsidRPr="00601514" w:rsidRDefault="00601514" w:rsidP="00601514">
      <w:pPr>
        <w:contextualSpacing/>
        <w:jc w:val="both"/>
        <w:rPr>
          <w:sz w:val="28"/>
          <w:szCs w:val="28"/>
        </w:rPr>
      </w:pPr>
    </w:p>
    <w:p w:rsidR="00601514" w:rsidRPr="00601514" w:rsidRDefault="00601514" w:rsidP="00601514">
      <w:pPr>
        <w:autoSpaceDE w:val="0"/>
        <w:autoSpaceDN w:val="0"/>
        <w:adjustRightInd w:val="0"/>
        <w:jc w:val="center"/>
        <w:outlineLvl w:val="0"/>
        <w:rPr>
          <w:bCs/>
          <w:sz w:val="28"/>
          <w:szCs w:val="28"/>
        </w:rPr>
      </w:pPr>
      <w:r w:rsidRPr="00601514">
        <w:rPr>
          <w:bCs/>
          <w:sz w:val="28"/>
          <w:szCs w:val="28"/>
        </w:rPr>
        <w:t>7. Оценка результативности и эффективности деятельности  администрации сельсовета при осуществлении муниципального контроля</w:t>
      </w:r>
    </w:p>
    <w:p w:rsidR="00601514" w:rsidRPr="00601514" w:rsidRDefault="00601514" w:rsidP="00601514">
      <w:pPr>
        <w:autoSpaceDE w:val="0"/>
        <w:autoSpaceDN w:val="0"/>
        <w:adjustRightInd w:val="0"/>
        <w:jc w:val="center"/>
        <w:outlineLvl w:val="0"/>
        <w:rPr>
          <w:bCs/>
          <w:sz w:val="28"/>
          <w:szCs w:val="28"/>
        </w:rPr>
      </w:pPr>
    </w:p>
    <w:p w:rsidR="00601514" w:rsidRPr="00601514" w:rsidRDefault="00601514" w:rsidP="00601514">
      <w:pPr>
        <w:ind w:firstLine="709"/>
        <w:jc w:val="both"/>
        <w:rPr>
          <w:rFonts w:eastAsia="Calibri"/>
          <w:sz w:val="28"/>
          <w:szCs w:val="28"/>
          <w:lang w:eastAsia="en-US"/>
        </w:rPr>
      </w:pPr>
      <w:r w:rsidRPr="00601514">
        <w:rPr>
          <w:rFonts w:eastAsia="Calibri"/>
          <w:sz w:val="28"/>
          <w:szCs w:val="28"/>
          <w:lang w:eastAsia="en-US"/>
        </w:rPr>
        <w:t>7.1. Оценка результативности и эффективности деятельности администрации сельсовета</w:t>
      </w:r>
      <w:r w:rsidRPr="00601514">
        <w:rPr>
          <w:rFonts w:eastAsia="Calibri"/>
          <w:iCs/>
          <w:sz w:val="28"/>
          <w:szCs w:val="28"/>
          <w:lang w:eastAsia="en-US"/>
        </w:rPr>
        <w:t xml:space="preserve"> </w:t>
      </w:r>
      <w:r w:rsidRPr="00601514">
        <w:rPr>
          <w:rFonts w:eastAsia="Calibri"/>
          <w:sz w:val="28"/>
          <w:szCs w:val="28"/>
          <w:lang w:eastAsia="en-US"/>
        </w:rPr>
        <w:t xml:space="preserve"> и должностных лиц </w:t>
      </w:r>
      <w:r w:rsidRPr="00601514">
        <w:rPr>
          <w:rFonts w:eastAsia="Calibri"/>
          <w:i/>
          <w:iCs/>
          <w:sz w:val="28"/>
          <w:szCs w:val="28"/>
          <w:lang w:eastAsia="en-US"/>
        </w:rPr>
        <w:t xml:space="preserve"> </w:t>
      </w:r>
      <w:r w:rsidRPr="00601514">
        <w:rPr>
          <w:rFonts w:eastAsia="Calibri"/>
          <w:iCs/>
          <w:sz w:val="28"/>
          <w:szCs w:val="28"/>
          <w:lang w:eastAsia="en-US"/>
        </w:rPr>
        <w:t>администрации сельсовета</w:t>
      </w:r>
      <w:r w:rsidRPr="00601514">
        <w:rPr>
          <w:rFonts w:eastAsia="Calibri"/>
          <w:sz w:val="28"/>
          <w:szCs w:val="28"/>
          <w:lang w:eastAsia="en-US"/>
        </w:rPr>
        <w:t xml:space="preserve">                                  </w:t>
      </w:r>
      <w:r w:rsidRPr="00601514">
        <w:rPr>
          <w:rFonts w:eastAsia="Calibri"/>
          <w:sz w:val="28"/>
          <w:szCs w:val="28"/>
          <w:lang w:eastAsia="en-US"/>
        </w:rPr>
        <w:lastRenderedPageBreak/>
        <w:t>по муниципальному контролю осуществляется на основе системы показателей результативности и эффективности деятельности  администрации сельсовета.</w:t>
      </w:r>
    </w:p>
    <w:p w:rsidR="00601514" w:rsidRPr="00601514" w:rsidRDefault="00601514" w:rsidP="00601514">
      <w:pPr>
        <w:ind w:firstLine="709"/>
        <w:jc w:val="both"/>
        <w:rPr>
          <w:rFonts w:eastAsia="Calibri"/>
          <w:sz w:val="28"/>
          <w:szCs w:val="28"/>
          <w:lang w:eastAsia="en-US"/>
        </w:rPr>
      </w:pPr>
      <w:r w:rsidRPr="00601514">
        <w:rPr>
          <w:rFonts w:eastAsia="Calibri"/>
          <w:sz w:val="28"/>
          <w:szCs w:val="28"/>
          <w:lang w:eastAsia="en-US"/>
        </w:rPr>
        <w:t xml:space="preserve">7.2.В систему показателей результативности и эффективности деятельности </w:t>
      </w:r>
      <w:r w:rsidRPr="00601514">
        <w:rPr>
          <w:rFonts w:eastAsia="Calibri"/>
          <w:iCs/>
          <w:sz w:val="28"/>
          <w:szCs w:val="28"/>
          <w:lang w:eastAsia="en-US"/>
        </w:rPr>
        <w:t xml:space="preserve"> администрации сельсовета</w:t>
      </w:r>
      <w:r w:rsidRPr="00601514">
        <w:rPr>
          <w:rFonts w:eastAsia="Calibri"/>
          <w:sz w:val="28"/>
          <w:szCs w:val="28"/>
          <w:lang w:eastAsia="en-US"/>
        </w:rPr>
        <w:t xml:space="preserve"> при осуществлении муниципального контроля входят:</w:t>
      </w:r>
    </w:p>
    <w:p w:rsidR="00601514" w:rsidRPr="00601514" w:rsidRDefault="00601514" w:rsidP="00601514">
      <w:pPr>
        <w:ind w:firstLine="709"/>
        <w:jc w:val="both"/>
        <w:rPr>
          <w:rFonts w:eastAsia="Calibri"/>
          <w:sz w:val="28"/>
          <w:szCs w:val="28"/>
          <w:lang w:eastAsia="en-US"/>
        </w:rPr>
      </w:pPr>
      <w:r w:rsidRPr="00601514">
        <w:rPr>
          <w:rFonts w:eastAsia="Calibri"/>
          <w:sz w:val="28"/>
          <w:szCs w:val="28"/>
          <w:lang w:eastAsia="en-US"/>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rsidRPr="00601514">
        <w:rPr>
          <w:rFonts w:eastAsia="Calibri"/>
          <w:i/>
          <w:sz w:val="28"/>
          <w:szCs w:val="28"/>
          <w:lang w:eastAsia="en-US"/>
        </w:rPr>
        <w:t xml:space="preserve"> </w:t>
      </w:r>
      <w:r w:rsidRPr="00601514">
        <w:rPr>
          <w:rFonts w:eastAsia="Calibri"/>
          <w:sz w:val="28"/>
          <w:szCs w:val="28"/>
          <w:lang w:eastAsia="en-US"/>
        </w:rPr>
        <w:t xml:space="preserve">и достижение которых должна обеспечить </w:t>
      </w:r>
      <w:r w:rsidRPr="00601514">
        <w:rPr>
          <w:rFonts w:eastAsia="Calibri"/>
          <w:iCs/>
          <w:sz w:val="28"/>
          <w:szCs w:val="28"/>
          <w:lang w:eastAsia="en-US"/>
        </w:rPr>
        <w:t xml:space="preserve"> администрации сельсовета</w:t>
      </w:r>
      <w:r w:rsidRPr="00601514">
        <w:rPr>
          <w:rFonts w:eastAsia="Calibri"/>
          <w:sz w:val="28"/>
          <w:szCs w:val="28"/>
          <w:lang w:eastAsia="en-US"/>
        </w:rPr>
        <w:t xml:space="preserve">; </w:t>
      </w:r>
    </w:p>
    <w:p w:rsidR="00601514" w:rsidRPr="00601514" w:rsidRDefault="00601514" w:rsidP="00601514">
      <w:pPr>
        <w:ind w:firstLine="709"/>
        <w:jc w:val="both"/>
        <w:rPr>
          <w:rFonts w:eastAsia="Calibri"/>
          <w:sz w:val="28"/>
          <w:szCs w:val="28"/>
          <w:lang w:eastAsia="en-US"/>
        </w:rPr>
      </w:pPr>
      <w:proofErr w:type="gramStart"/>
      <w:r w:rsidRPr="00601514">
        <w:rPr>
          <w:rFonts w:eastAsia="Calibri"/>
          <w:sz w:val="28"/>
          <w:szCs w:val="28"/>
          <w:lang w:eastAsia="en-US"/>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601514" w:rsidRPr="00601514" w:rsidRDefault="00601514" w:rsidP="00601514">
      <w:pPr>
        <w:ind w:firstLine="709"/>
        <w:jc w:val="both"/>
        <w:rPr>
          <w:rFonts w:eastAsia="Calibri"/>
          <w:sz w:val="28"/>
          <w:szCs w:val="28"/>
          <w:lang w:eastAsia="en-US"/>
        </w:rPr>
      </w:pPr>
      <w:r w:rsidRPr="00601514">
        <w:rPr>
          <w:rFonts w:eastAsia="Calibri"/>
          <w:iCs/>
          <w:sz w:val="28"/>
          <w:szCs w:val="28"/>
          <w:lang w:eastAsia="en-US"/>
        </w:rPr>
        <w:t>7.3. Администрации сельсовета</w:t>
      </w:r>
      <w:r w:rsidRPr="00601514">
        <w:rPr>
          <w:rFonts w:eastAsia="Calibri"/>
          <w:i/>
          <w:iCs/>
          <w:sz w:val="28"/>
          <w:szCs w:val="28"/>
          <w:lang w:eastAsia="en-US"/>
        </w:rPr>
        <w:t xml:space="preserve"> </w:t>
      </w:r>
      <w:r w:rsidRPr="00601514">
        <w:rPr>
          <w:rFonts w:eastAsia="Calibri"/>
          <w:sz w:val="28"/>
          <w:szCs w:val="28"/>
          <w:lang w:eastAsia="en-US"/>
        </w:rPr>
        <w:t xml:space="preserve">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601514" w:rsidRPr="00601514" w:rsidRDefault="00601514" w:rsidP="00601514">
      <w:pPr>
        <w:ind w:firstLine="709"/>
        <w:jc w:val="both"/>
        <w:rPr>
          <w:rFonts w:eastAsia="Calibri"/>
          <w:sz w:val="28"/>
          <w:szCs w:val="28"/>
          <w:lang w:eastAsia="en-US"/>
        </w:rPr>
      </w:pPr>
      <w:r w:rsidRPr="00601514">
        <w:rPr>
          <w:rFonts w:eastAsia="Calibri"/>
          <w:sz w:val="28"/>
          <w:szCs w:val="28"/>
          <w:lang w:eastAsia="en-US"/>
        </w:rPr>
        <w:t>7.4. Перечень показателей результативности и эффективности деятельности администрации сельсовета</w:t>
      </w:r>
      <w:r w:rsidRPr="00601514">
        <w:rPr>
          <w:rFonts w:eastAsia="Calibri"/>
          <w:i/>
          <w:iCs/>
          <w:sz w:val="28"/>
          <w:szCs w:val="28"/>
          <w:lang w:eastAsia="en-US"/>
        </w:rPr>
        <w:t xml:space="preserve"> </w:t>
      </w:r>
      <w:r w:rsidRPr="00601514">
        <w:rPr>
          <w:rFonts w:eastAsia="Calibri"/>
          <w:sz w:val="28"/>
          <w:szCs w:val="28"/>
          <w:lang w:eastAsia="en-US"/>
        </w:rPr>
        <w:t xml:space="preserve"> при осуществлении муниципального контроля установлен приложением № 1 к настоящему Положению.</w:t>
      </w:r>
    </w:p>
    <w:p w:rsidR="00601514" w:rsidRPr="00601514" w:rsidRDefault="00601514" w:rsidP="00601514">
      <w:pPr>
        <w:jc w:val="both"/>
        <w:rPr>
          <w:rFonts w:eastAsia="Calibri"/>
          <w:sz w:val="28"/>
          <w:szCs w:val="28"/>
          <w:lang w:eastAsia="en-US"/>
        </w:rPr>
      </w:pPr>
    </w:p>
    <w:p w:rsidR="00601514" w:rsidRPr="00601514" w:rsidRDefault="00601514" w:rsidP="00601514">
      <w:pPr>
        <w:ind w:firstLine="851"/>
        <w:contextualSpacing/>
        <w:jc w:val="both"/>
        <w:rPr>
          <w:sz w:val="28"/>
          <w:szCs w:val="28"/>
        </w:rPr>
      </w:pPr>
      <w:r w:rsidRPr="00601514">
        <w:rPr>
          <w:sz w:val="28"/>
          <w:szCs w:val="28"/>
        </w:rPr>
        <w:t xml:space="preserve"> </w:t>
      </w:r>
    </w:p>
    <w:p w:rsidR="00601514" w:rsidRPr="00601514" w:rsidRDefault="00601514" w:rsidP="00601514">
      <w:pPr>
        <w:ind w:firstLine="709"/>
        <w:contextualSpacing/>
        <w:jc w:val="right"/>
        <w:rPr>
          <w:sz w:val="28"/>
          <w:szCs w:val="28"/>
        </w:rPr>
      </w:pPr>
    </w:p>
    <w:p w:rsidR="00601514" w:rsidRPr="00601514" w:rsidRDefault="00601514" w:rsidP="00601514">
      <w:pPr>
        <w:ind w:firstLine="709"/>
        <w:contextualSpacing/>
        <w:jc w:val="right"/>
        <w:rPr>
          <w:sz w:val="28"/>
          <w:szCs w:val="28"/>
        </w:rPr>
      </w:pPr>
    </w:p>
    <w:p w:rsidR="00601514" w:rsidRPr="00601514" w:rsidRDefault="00601514" w:rsidP="00601514">
      <w:pPr>
        <w:ind w:firstLine="709"/>
        <w:contextualSpacing/>
        <w:jc w:val="right"/>
        <w:rPr>
          <w:sz w:val="28"/>
          <w:szCs w:val="28"/>
        </w:rPr>
        <w:sectPr w:rsidR="00601514" w:rsidRPr="00601514" w:rsidSect="00940B84">
          <w:headerReference w:type="default" r:id="rId29"/>
          <w:pgSz w:w="11906" w:h="16838"/>
          <w:pgMar w:top="426" w:right="567" w:bottom="1134" w:left="1701" w:header="709" w:footer="709" w:gutter="0"/>
          <w:cols w:space="708"/>
          <w:docGrid w:linePitch="360"/>
        </w:sectPr>
      </w:pPr>
    </w:p>
    <w:p w:rsidR="00601514" w:rsidRPr="00601514" w:rsidRDefault="00601514" w:rsidP="00601514">
      <w:pPr>
        <w:ind w:firstLine="709"/>
        <w:contextualSpacing/>
        <w:jc w:val="right"/>
      </w:pPr>
      <w:r w:rsidRPr="00601514">
        <w:lastRenderedPageBreak/>
        <w:t>Приложение № 1</w:t>
      </w:r>
    </w:p>
    <w:p w:rsidR="00601514" w:rsidRPr="00601514" w:rsidRDefault="00601514" w:rsidP="00601514">
      <w:pPr>
        <w:ind w:firstLine="709"/>
        <w:contextualSpacing/>
        <w:jc w:val="right"/>
      </w:pPr>
      <w:r w:rsidRPr="00601514">
        <w:t xml:space="preserve">к Положению о </w:t>
      </w:r>
      <w:proofErr w:type="gramStart"/>
      <w:r w:rsidRPr="00601514">
        <w:t>муниципальном</w:t>
      </w:r>
      <w:proofErr w:type="gramEnd"/>
      <w:r w:rsidRPr="00601514">
        <w:t xml:space="preserve"> </w:t>
      </w:r>
    </w:p>
    <w:p w:rsidR="00601514" w:rsidRPr="00601514" w:rsidRDefault="00601514" w:rsidP="00601514">
      <w:pPr>
        <w:ind w:firstLine="709"/>
        <w:contextualSpacing/>
        <w:jc w:val="right"/>
      </w:pPr>
      <w:r w:rsidRPr="00601514">
        <w:t xml:space="preserve">жилищном </w:t>
      </w:r>
      <w:proofErr w:type="gramStart"/>
      <w:r w:rsidRPr="00601514">
        <w:t>контроле</w:t>
      </w:r>
      <w:proofErr w:type="gramEnd"/>
    </w:p>
    <w:p w:rsidR="00601514" w:rsidRPr="00601514" w:rsidRDefault="00601514" w:rsidP="00601514">
      <w:pPr>
        <w:autoSpaceDE w:val="0"/>
        <w:autoSpaceDN w:val="0"/>
        <w:adjustRightInd w:val="0"/>
        <w:jc w:val="center"/>
        <w:rPr>
          <w:rFonts w:eastAsia="Calibri"/>
          <w:bCs/>
          <w:lang w:eastAsia="en-US"/>
        </w:rPr>
      </w:pPr>
      <w:bookmarkStart w:id="2" w:name="_Hlk77072410"/>
      <w:r w:rsidRPr="00601514">
        <w:rPr>
          <w:rFonts w:eastAsia="Calibri"/>
          <w:bCs/>
          <w:lang w:eastAsia="en-US"/>
        </w:rPr>
        <w:t xml:space="preserve">ПЕРЕЧЕНЬ ПОКАЗАТЕЛЕЙ РЕЗУЛЬТАТИВНОСТИ И ЭФФЕКТИВНОСТИ ДЕЯТЕЛЬСНОСТИ </w:t>
      </w:r>
    </w:p>
    <w:p w:rsidR="00601514" w:rsidRPr="00601514" w:rsidRDefault="00601514" w:rsidP="00601514">
      <w:pPr>
        <w:autoSpaceDE w:val="0"/>
        <w:autoSpaceDN w:val="0"/>
        <w:adjustRightInd w:val="0"/>
        <w:jc w:val="center"/>
        <w:rPr>
          <w:rFonts w:eastAsia="Calibri"/>
          <w:bCs/>
          <w:iCs/>
          <w:lang w:eastAsia="en-US"/>
        </w:rPr>
      </w:pPr>
      <w:r w:rsidRPr="00601514">
        <w:rPr>
          <w:rFonts w:eastAsia="Calibri"/>
          <w:bCs/>
          <w:iCs/>
          <w:lang w:eastAsia="en-US"/>
        </w:rPr>
        <w:t xml:space="preserve"> АДМИНИСТРАЦИИ УСТЬ-ЯРУЛЬСКОГО СЕЛЬСОВЕТА</w:t>
      </w:r>
    </w:p>
    <w:p w:rsidR="00601514" w:rsidRPr="00601514" w:rsidRDefault="00601514" w:rsidP="00601514">
      <w:pPr>
        <w:autoSpaceDE w:val="0"/>
        <w:autoSpaceDN w:val="0"/>
        <w:adjustRightInd w:val="0"/>
        <w:jc w:val="both"/>
        <w:rPr>
          <w:rFonts w:eastAsia="Calibri"/>
          <w:bCs/>
          <w:i/>
          <w:i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819"/>
        <w:gridCol w:w="1985"/>
        <w:gridCol w:w="3544"/>
        <w:gridCol w:w="708"/>
        <w:gridCol w:w="285"/>
        <w:gridCol w:w="849"/>
        <w:gridCol w:w="145"/>
        <w:gridCol w:w="994"/>
      </w:tblGrid>
      <w:tr w:rsidR="00601514" w:rsidRPr="00601514" w:rsidTr="0048495C">
        <w:trPr>
          <w:trHeight w:val="390"/>
        </w:trPr>
        <w:tc>
          <w:tcPr>
            <w:tcW w:w="846" w:type="dxa"/>
            <w:vMerge w:val="restart"/>
            <w:tcBorders>
              <w:top w:val="single" w:sz="4" w:space="0" w:color="auto"/>
              <w:left w:val="single" w:sz="4" w:space="0" w:color="auto"/>
              <w:right w:val="single" w:sz="4" w:space="0" w:color="auto"/>
            </w:tcBorders>
            <w:shd w:val="clear" w:color="auto" w:fill="auto"/>
            <w:vAlign w:val="center"/>
          </w:tcPr>
          <w:p w:rsidR="00601514" w:rsidRPr="00601514" w:rsidRDefault="00601514" w:rsidP="00601514">
            <w:pPr>
              <w:autoSpaceDE w:val="0"/>
              <w:autoSpaceDN w:val="0"/>
              <w:adjustRightInd w:val="0"/>
              <w:jc w:val="center"/>
              <w:rPr>
                <w:rFonts w:eastAsia="Calibri"/>
                <w:bCs/>
                <w:sz w:val="22"/>
                <w:szCs w:val="22"/>
                <w:lang w:eastAsia="en-US"/>
              </w:rPr>
            </w:pPr>
            <w:r w:rsidRPr="00601514">
              <w:rPr>
                <w:sz w:val="20"/>
                <w:szCs w:val="20"/>
              </w:rPr>
              <w:t xml:space="preserve">№ </w:t>
            </w:r>
            <w:proofErr w:type="gramStart"/>
            <w:r w:rsidRPr="00601514">
              <w:rPr>
                <w:sz w:val="20"/>
                <w:szCs w:val="20"/>
              </w:rPr>
              <w:t>п</w:t>
            </w:r>
            <w:proofErr w:type="gramEnd"/>
            <w:r w:rsidRPr="00601514">
              <w:rPr>
                <w:sz w:val="20"/>
                <w:szCs w:val="20"/>
              </w:rPr>
              <w:t>/п</w:t>
            </w:r>
          </w:p>
        </w:tc>
        <w:tc>
          <w:tcPr>
            <w:tcW w:w="4819" w:type="dxa"/>
            <w:vMerge w:val="restart"/>
            <w:tcBorders>
              <w:top w:val="single" w:sz="4" w:space="0" w:color="auto"/>
              <w:left w:val="nil"/>
              <w:right w:val="single" w:sz="4" w:space="0" w:color="auto"/>
            </w:tcBorders>
            <w:shd w:val="clear" w:color="auto" w:fill="auto"/>
            <w:vAlign w:val="center"/>
          </w:tcPr>
          <w:p w:rsidR="00601514" w:rsidRPr="00601514" w:rsidRDefault="00601514" w:rsidP="00601514">
            <w:pPr>
              <w:autoSpaceDE w:val="0"/>
              <w:autoSpaceDN w:val="0"/>
              <w:adjustRightInd w:val="0"/>
              <w:jc w:val="center"/>
              <w:rPr>
                <w:rFonts w:eastAsia="Calibri"/>
                <w:bCs/>
                <w:sz w:val="22"/>
                <w:szCs w:val="22"/>
                <w:lang w:eastAsia="en-US"/>
              </w:rPr>
            </w:pPr>
            <w:r w:rsidRPr="00601514">
              <w:rPr>
                <w:sz w:val="20"/>
                <w:szCs w:val="20"/>
              </w:rPr>
              <w:t>Наименование показателя</w:t>
            </w:r>
          </w:p>
        </w:tc>
        <w:tc>
          <w:tcPr>
            <w:tcW w:w="1985" w:type="dxa"/>
            <w:vMerge w:val="restart"/>
            <w:tcBorders>
              <w:top w:val="single" w:sz="4" w:space="0" w:color="auto"/>
              <w:left w:val="nil"/>
              <w:right w:val="single" w:sz="4" w:space="0" w:color="auto"/>
            </w:tcBorders>
            <w:shd w:val="clear" w:color="auto" w:fill="auto"/>
            <w:vAlign w:val="center"/>
          </w:tcPr>
          <w:p w:rsidR="00601514" w:rsidRPr="00601514" w:rsidRDefault="00601514" w:rsidP="00601514">
            <w:pPr>
              <w:autoSpaceDE w:val="0"/>
              <w:autoSpaceDN w:val="0"/>
              <w:adjustRightInd w:val="0"/>
              <w:jc w:val="center"/>
              <w:rPr>
                <w:rFonts w:eastAsia="Calibri"/>
                <w:bCs/>
                <w:sz w:val="22"/>
                <w:szCs w:val="22"/>
                <w:lang w:eastAsia="en-US"/>
              </w:rPr>
            </w:pPr>
            <w:r w:rsidRPr="00601514">
              <w:rPr>
                <w:sz w:val="20"/>
                <w:szCs w:val="20"/>
              </w:rPr>
              <w:t>Формула расчета</w:t>
            </w:r>
          </w:p>
        </w:tc>
        <w:tc>
          <w:tcPr>
            <w:tcW w:w="3544" w:type="dxa"/>
            <w:vMerge w:val="restart"/>
            <w:tcBorders>
              <w:top w:val="single" w:sz="4" w:space="0" w:color="auto"/>
              <w:left w:val="nil"/>
              <w:right w:val="single" w:sz="4" w:space="0" w:color="auto"/>
            </w:tcBorders>
            <w:shd w:val="clear" w:color="auto" w:fill="auto"/>
            <w:vAlign w:val="center"/>
          </w:tcPr>
          <w:p w:rsidR="00601514" w:rsidRPr="00601514" w:rsidRDefault="00601514" w:rsidP="00601514">
            <w:pPr>
              <w:autoSpaceDE w:val="0"/>
              <w:autoSpaceDN w:val="0"/>
              <w:adjustRightInd w:val="0"/>
              <w:jc w:val="center"/>
              <w:rPr>
                <w:rFonts w:eastAsia="Calibri"/>
                <w:bCs/>
                <w:sz w:val="22"/>
                <w:szCs w:val="22"/>
                <w:lang w:eastAsia="en-US"/>
              </w:rPr>
            </w:pPr>
            <w:r w:rsidRPr="00601514">
              <w:rPr>
                <w:sz w:val="20"/>
                <w:szCs w:val="20"/>
              </w:rPr>
              <w:t>Комментарии                           (интерпретация значений)</w:t>
            </w:r>
          </w:p>
        </w:tc>
        <w:tc>
          <w:tcPr>
            <w:tcW w:w="2981" w:type="dxa"/>
            <w:gridSpan w:val="5"/>
            <w:shd w:val="clear" w:color="auto" w:fill="auto"/>
          </w:tcPr>
          <w:p w:rsidR="00601514" w:rsidRPr="00601514" w:rsidRDefault="00601514" w:rsidP="00601514">
            <w:pPr>
              <w:autoSpaceDE w:val="0"/>
              <w:autoSpaceDN w:val="0"/>
              <w:adjustRightInd w:val="0"/>
              <w:jc w:val="center"/>
              <w:rPr>
                <w:sz w:val="20"/>
                <w:szCs w:val="20"/>
              </w:rPr>
            </w:pPr>
            <w:r w:rsidRPr="00601514">
              <w:rPr>
                <w:sz w:val="20"/>
                <w:szCs w:val="20"/>
              </w:rPr>
              <w:t>Целевые значения показателей</w:t>
            </w:r>
          </w:p>
          <w:p w:rsidR="00601514" w:rsidRPr="00601514" w:rsidRDefault="00601514" w:rsidP="00601514">
            <w:pPr>
              <w:autoSpaceDE w:val="0"/>
              <w:autoSpaceDN w:val="0"/>
              <w:adjustRightInd w:val="0"/>
              <w:jc w:val="center"/>
              <w:rPr>
                <w:rFonts w:eastAsia="Calibri"/>
                <w:bCs/>
                <w:sz w:val="22"/>
                <w:szCs w:val="22"/>
                <w:lang w:eastAsia="en-US"/>
              </w:rPr>
            </w:pPr>
          </w:p>
        </w:tc>
      </w:tr>
      <w:tr w:rsidR="00601514" w:rsidRPr="00601514" w:rsidTr="0048495C">
        <w:trPr>
          <w:trHeight w:val="390"/>
        </w:trPr>
        <w:tc>
          <w:tcPr>
            <w:tcW w:w="846" w:type="dxa"/>
            <w:vMerge/>
            <w:tcBorders>
              <w:left w:val="single" w:sz="4" w:space="0" w:color="auto"/>
              <w:right w:val="single" w:sz="4" w:space="0" w:color="auto"/>
            </w:tcBorders>
            <w:shd w:val="clear" w:color="auto" w:fill="auto"/>
            <w:vAlign w:val="center"/>
          </w:tcPr>
          <w:p w:rsidR="00601514" w:rsidRPr="00601514" w:rsidRDefault="00601514" w:rsidP="00601514">
            <w:pPr>
              <w:autoSpaceDE w:val="0"/>
              <w:autoSpaceDN w:val="0"/>
              <w:adjustRightInd w:val="0"/>
              <w:jc w:val="center"/>
              <w:rPr>
                <w:sz w:val="20"/>
                <w:szCs w:val="20"/>
              </w:rPr>
            </w:pPr>
          </w:p>
        </w:tc>
        <w:tc>
          <w:tcPr>
            <w:tcW w:w="4819" w:type="dxa"/>
            <w:vMerge/>
            <w:tcBorders>
              <w:left w:val="nil"/>
              <w:right w:val="single" w:sz="4" w:space="0" w:color="auto"/>
            </w:tcBorders>
            <w:shd w:val="clear" w:color="auto" w:fill="auto"/>
            <w:vAlign w:val="center"/>
          </w:tcPr>
          <w:p w:rsidR="00601514" w:rsidRPr="00601514" w:rsidRDefault="00601514" w:rsidP="00601514">
            <w:pPr>
              <w:autoSpaceDE w:val="0"/>
              <w:autoSpaceDN w:val="0"/>
              <w:adjustRightInd w:val="0"/>
              <w:jc w:val="center"/>
              <w:rPr>
                <w:sz w:val="20"/>
                <w:szCs w:val="20"/>
              </w:rPr>
            </w:pPr>
          </w:p>
        </w:tc>
        <w:tc>
          <w:tcPr>
            <w:tcW w:w="1985" w:type="dxa"/>
            <w:vMerge/>
            <w:tcBorders>
              <w:left w:val="nil"/>
              <w:right w:val="single" w:sz="4" w:space="0" w:color="auto"/>
            </w:tcBorders>
            <w:shd w:val="clear" w:color="auto" w:fill="auto"/>
            <w:vAlign w:val="center"/>
          </w:tcPr>
          <w:p w:rsidR="00601514" w:rsidRPr="00601514" w:rsidRDefault="00601514" w:rsidP="00601514">
            <w:pPr>
              <w:autoSpaceDE w:val="0"/>
              <w:autoSpaceDN w:val="0"/>
              <w:adjustRightInd w:val="0"/>
              <w:jc w:val="center"/>
              <w:rPr>
                <w:sz w:val="20"/>
                <w:szCs w:val="20"/>
              </w:rPr>
            </w:pPr>
          </w:p>
        </w:tc>
        <w:tc>
          <w:tcPr>
            <w:tcW w:w="3544" w:type="dxa"/>
            <w:vMerge/>
            <w:tcBorders>
              <w:left w:val="nil"/>
              <w:right w:val="single" w:sz="4" w:space="0" w:color="auto"/>
            </w:tcBorders>
            <w:shd w:val="clear" w:color="auto" w:fill="auto"/>
            <w:vAlign w:val="center"/>
          </w:tcPr>
          <w:p w:rsidR="00601514" w:rsidRPr="00601514" w:rsidRDefault="00601514" w:rsidP="00601514">
            <w:pPr>
              <w:autoSpaceDE w:val="0"/>
              <w:autoSpaceDN w:val="0"/>
              <w:adjustRightInd w:val="0"/>
              <w:jc w:val="center"/>
              <w:rPr>
                <w:sz w:val="20"/>
                <w:szCs w:val="20"/>
              </w:rPr>
            </w:pPr>
          </w:p>
        </w:tc>
        <w:tc>
          <w:tcPr>
            <w:tcW w:w="708" w:type="dxa"/>
            <w:shd w:val="clear" w:color="auto" w:fill="auto"/>
          </w:tcPr>
          <w:p w:rsidR="00601514" w:rsidRPr="00601514" w:rsidRDefault="00601514" w:rsidP="00601514">
            <w:pPr>
              <w:autoSpaceDE w:val="0"/>
              <w:autoSpaceDN w:val="0"/>
              <w:adjustRightInd w:val="0"/>
              <w:jc w:val="center"/>
              <w:rPr>
                <w:sz w:val="20"/>
                <w:szCs w:val="20"/>
              </w:rPr>
            </w:pPr>
            <w:r w:rsidRPr="00601514">
              <w:rPr>
                <w:sz w:val="20"/>
                <w:szCs w:val="20"/>
              </w:rPr>
              <w:t>год</w:t>
            </w:r>
          </w:p>
        </w:tc>
        <w:tc>
          <w:tcPr>
            <w:tcW w:w="1134" w:type="dxa"/>
            <w:gridSpan w:val="2"/>
            <w:shd w:val="clear" w:color="auto" w:fill="auto"/>
          </w:tcPr>
          <w:p w:rsidR="00601514" w:rsidRPr="00601514" w:rsidRDefault="00601514" w:rsidP="00601514">
            <w:pPr>
              <w:autoSpaceDE w:val="0"/>
              <w:autoSpaceDN w:val="0"/>
              <w:adjustRightInd w:val="0"/>
              <w:jc w:val="center"/>
              <w:rPr>
                <w:sz w:val="20"/>
                <w:szCs w:val="20"/>
              </w:rPr>
            </w:pPr>
            <w:r w:rsidRPr="00601514">
              <w:rPr>
                <w:sz w:val="20"/>
                <w:szCs w:val="20"/>
              </w:rPr>
              <w:t>год</w:t>
            </w:r>
          </w:p>
        </w:tc>
        <w:tc>
          <w:tcPr>
            <w:tcW w:w="1139" w:type="dxa"/>
            <w:gridSpan w:val="2"/>
            <w:shd w:val="clear" w:color="auto" w:fill="auto"/>
          </w:tcPr>
          <w:p w:rsidR="00601514" w:rsidRPr="00601514" w:rsidRDefault="00601514" w:rsidP="00601514">
            <w:pPr>
              <w:autoSpaceDE w:val="0"/>
              <w:autoSpaceDN w:val="0"/>
              <w:adjustRightInd w:val="0"/>
              <w:jc w:val="center"/>
              <w:rPr>
                <w:sz w:val="20"/>
                <w:szCs w:val="20"/>
              </w:rPr>
            </w:pPr>
            <w:r w:rsidRPr="00601514">
              <w:rPr>
                <w:sz w:val="20"/>
                <w:szCs w:val="20"/>
              </w:rPr>
              <w:t>год</w:t>
            </w:r>
          </w:p>
        </w:tc>
      </w:tr>
      <w:tr w:rsidR="00601514" w:rsidRPr="00601514" w:rsidTr="0048495C">
        <w:tc>
          <w:tcPr>
            <w:tcW w:w="846" w:type="dxa"/>
            <w:tcBorders>
              <w:left w:val="single" w:sz="4" w:space="0" w:color="auto"/>
              <w:bottom w:val="single" w:sz="4" w:space="0" w:color="auto"/>
              <w:right w:val="single" w:sz="4" w:space="0" w:color="auto"/>
            </w:tcBorders>
            <w:shd w:val="clear" w:color="auto" w:fill="auto"/>
            <w:vAlign w:val="center"/>
          </w:tcPr>
          <w:p w:rsidR="00601514" w:rsidRPr="00601514" w:rsidRDefault="00601514" w:rsidP="00601514">
            <w:pPr>
              <w:autoSpaceDE w:val="0"/>
              <w:autoSpaceDN w:val="0"/>
              <w:adjustRightInd w:val="0"/>
              <w:jc w:val="center"/>
              <w:rPr>
                <w:rFonts w:eastAsia="Calibri"/>
                <w:bCs/>
                <w:sz w:val="20"/>
                <w:szCs w:val="20"/>
                <w:lang w:eastAsia="en-US"/>
              </w:rPr>
            </w:pPr>
          </w:p>
        </w:tc>
        <w:tc>
          <w:tcPr>
            <w:tcW w:w="13329" w:type="dxa"/>
            <w:gridSpan w:val="8"/>
            <w:tcBorders>
              <w:left w:val="nil"/>
              <w:bottom w:val="single" w:sz="4" w:space="0" w:color="auto"/>
            </w:tcBorders>
            <w:shd w:val="clear" w:color="auto" w:fill="auto"/>
            <w:vAlign w:val="center"/>
          </w:tcPr>
          <w:p w:rsidR="00601514" w:rsidRPr="00601514" w:rsidRDefault="00601514" w:rsidP="00601514">
            <w:pPr>
              <w:autoSpaceDE w:val="0"/>
              <w:autoSpaceDN w:val="0"/>
              <w:adjustRightInd w:val="0"/>
              <w:jc w:val="center"/>
              <w:rPr>
                <w:rFonts w:eastAsia="Calibri"/>
                <w:sz w:val="20"/>
                <w:szCs w:val="20"/>
                <w:lang w:eastAsia="en-US"/>
              </w:rPr>
            </w:pPr>
            <w:r w:rsidRPr="00601514">
              <w:rPr>
                <w:rFonts w:eastAsia="Calibri"/>
                <w:sz w:val="20"/>
                <w:szCs w:val="20"/>
                <w:lang w:eastAsia="en-US"/>
              </w:rPr>
              <w:t>КЛЮЧЕВЫЕ ПОКАЗАТЕЛИ</w:t>
            </w:r>
          </w:p>
        </w:tc>
      </w:tr>
      <w:tr w:rsidR="00601514" w:rsidRPr="00601514" w:rsidTr="0048495C">
        <w:tc>
          <w:tcPr>
            <w:tcW w:w="846" w:type="dxa"/>
            <w:shd w:val="clear" w:color="auto" w:fill="auto"/>
          </w:tcPr>
          <w:p w:rsidR="00601514" w:rsidRPr="00601514" w:rsidRDefault="00601514" w:rsidP="00601514">
            <w:pPr>
              <w:autoSpaceDE w:val="0"/>
              <w:autoSpaceDN w:val="0"/>
              <w:adjustRightInd w:val="0"/>
              <w:jc w:val="center"/>
              <w:rPr>
                <w:rFonts w:eastAsia="Calibri"/>
                <w:sz w:val="20"/>
                <w:szCs w:val="20"/>
                <w:lang w:eastAsia="en-US"/>
              </w:rPr>
            </w:pPr>
            <w:r w:rsidRPr="00601514">
              <w:rPr>
                <w:rFonts w:eastAsia="Calibri"/>
                <w:sz w:val="20"/>
                <w:szCs w:val="20"/>
                <w:lang w:eastAsia="en-US"/>
              </w:rPr>
              <w:t>1</w:t>
            </w:r>
          </w:p>
        </w:tc>
        <w:tc>
          <w:tcPr>
            <w:tcW w:w="13329" w:type="dxa"/>
            <w:gridSpan w:val="8"/>
            <w:shd w:val="clear" w:color="auto" w:fill="auto"/>
          </w:tcPr>
          <w:p w:rsidR="00601514" w:rsidRPr="00601514" w:rsidRDefault="00601514" w:rsidP="00601514">
            <w:pPr>
              <w:autoSpaceDE w:val="0"/>
              <w:autoSpaceDN w:val="0"/>
              <w:adjustRightInd w:val="0"/>
              <w:jc w:val="center"/>
              <w:rPr>
                <w:rFonts w:eastAsia="Calibri"/>
                <w:sz w:val="20"/>
                <w:szCs w:val="20"/>
                <w:lang w:eastAsia="en-US"/>
              </w:rPr>
            </w:pPr>
            <w:r w:rsidRPr="00601514">
              <w:rPr>
                <w:rFonts w:eastAsia="Calibri"/>
                <w:sz w:val="20"/>
                <w:szCs w:val="20"/>
                <w:lang w:eastAsia="en-US"/>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601514" w:rsidRPr="00601514" w:rsidTr="0048495C">
        <w:tc>
          <w:tcPr>
            <w:tcW w:w="846" w:type="dxa"/>
            <w:shd w:val="clear" w:color="auto" w:fill="auto"/>
          </w:tcPr>
          <w:p w:rsidR="00601514" w:rsidRPr="00601514" w:rsidRDefault="00601514" w:rsidP="00601514">
            <w:pPr>
              <w:autoSpaceDE w:val="0"/>
              <w:autoSpaceDN w:val="0"/>
              <w:adjustRightInd w:val="0"/>
              <w:jc w:val="center"/>
              <w:rPr>
                <w:rFonts w:eastAsia="Calibri"/>
                <w:bCs/>
                <w:sz w:val="20"/>
                <w:szCs w:val="20"/>
                <w:lang w:eastAsia="en-US"/>
              </w:rPr>
            </w:pPr>
            <w:r w:rsidRPr="00601514">
              <w:rPr>
                <w:rFonts w:eastAsia="Calibri"/>
                <w:bCs/>
                <w:sz w:val="20"/>
                <w:szCs w:val="20"/>
                <w:lang w:eastAsia="en-US"/>
              </w:rPr>
              <w:t>1.1.</w:t>
            </w:r>
          </w:p>
        </w:tc>
        <w:tc>
          <w:tcPr>
            <w:tcW w:w="4819" w:type="dxa"/>
            <w:shd w:val="clear" w:color="auto" w:fill="auto"/>
          </w:tcPr>
          <w:p w:rsidR="00601514" w:rsidRPr="00601514" w:rsidRDefault="00601514" w:rsidP="00601514">
            <w:pPr>
              <w:autoSpaceDE w:val="0"/>
              <w:autoSpaceDN w:val="0"/>
              <w:adjustRightInd w:val="0"/>
              <w:rPr>
                <w:rFonts w:eastAsia="Calibri"/>
                <w:bCs/>
                <w:sz w:val="22"/>
                <w:szCs w:val="22"/>
                <w:lang w:eastAsia="en-US"/>
              </w:rPr>
            </w:pPr>
            <w:r w:rsidRPr="00601514">
              <w:rPr>
                <w:sz w:val="20"/>
                <w:szCs w:val="20"/>
              </w:rPr>
              <w:t>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985" w:type="dxa"/>
            <w:shd w:val="clear" w:color="auto" w:fill="auto"/>
          </w:tcPr>
          <w:p w:rsidR="00601514" w:rsidRPr="00601514" w:rsidRDefault="00601514" w:rsidP="00601514">
            <w:pPr>
              <w:autoSpaceDE w:val="0"/>
              <w:autoSpaceDN w:val="0"/>
              <w:adjustRightInd w:val="0"/>
              <w:jc w:val="both"/>
              <w:rPr>
                <w:rFonts w:eastAsia="Calibri"/>
                <w:bCs/>
                <w:sz w:val="22"/>
                <w:szCs w:val="22"/>
                <w:lang w:eastAsia="en-US"/>
              </w:rPr>
            </w:pPr>
            <w:proofErr w:type="spellStart"/>
            <w:r w:rsidRPr="00601514">
              <w:rPr>
                <w:sz w:val="20"/>
                <w:szCs w:val="20"/>
              </w:rPr>
              <w:t>Сп</w:t>
            </w:r>
            <w:proofErr w:type="spellEnd"/>
            <w:r w:rsidRPr="00601514">
              <w:rPr>
                <w:sz w:val="20"/>
                <w:szCs w:val="20"/>
              </w:rPr>
              <w:t>*100 / ВРП</w:t>
            </w:r>
          </w:p>
        </w:tc>
        <w:tc>
          <w:tcPr>
            <w:tcW w:w="3544" w:type="dxa"/>
            <w:shd w:val="clear" w:color="auto" w:fill="auto"/>
          </w:tcPr>
          <w:p w:rsidR="00601514" w:rsidRPr="00601514" w:rsidRDefault="00601514" w:rsidP="00601514">
            <w:pPr>
              <w:rPr>
                <w:sz w:val="20"/>
                <w:szCs w:val="20"/>
              </w:rPr>
            </w:pPr>
            <w:proofErr w:type="spellStart"/>
            <w:r w:rsidRPr="00601514">
              <w:rPr>
                <w:sz w:val="20"/>
                <w:szCs w:val="20"/>
              </w:rPr>
              <w:t>Сп</w:t>
            </w:r>
            <w:proofErr w:type="spellEnd"/>
            <w:r w:rsidRPr="00601514">
              <w:rPr>
                <w:sz w:val="20"/>
                <w:szCs w:val="20"/>
              </w:rPr>
              <w:t xml:space="preserve">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w:t>
            </w:r>
          </w:p>
          <w:p w:rsidR="00601514" w:rsidRPr="00601514" w:rsidRDefault="00601514" w:rsidP="00601514">
            <w:pPr>
              <w:rPr>
                <w:sz w:val="20"/>
                <w:szCs w:val="20"/>
              </w:rPr>
            </w:pPr>
            <w:r w:rsidRPr="00601514">
              <w:rPr>
                <w:sz w:val="20"/>
                <w:szCs w:val="20"/>
              </w:rPr>
              <w:t>ВРП - утвержденный валовой региональный продукт, млн. руб.</w:t>
            </w:r>
          </w:p>
          <w:p w:rsidR="00601514" w:rsidRPr="00601514" w:rsidRDefault="00601514" w:rsidP="00601514">
            <w:pPr>
              <w:rPr>
                <w:sz w:val="20"/>
                <w:szCs w:val="20"/>
              </w:rPr>
            </w:pPr>
            <w:r w:rsidRPr="00601514">
              <w:rPr>
                <w:sz w:val="20"/>
                <w:szCs w:val="20"/>
              </w:rPr>
              <w:t xml:space="preserve">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601514" w:rsidRPr="00601514" w:rsidRDefault="00601514" w:rsidP="00601514">
            <w:pPr>
              <w:autoSpaceDE w:val="0"/>
              <w:autoSpaceDN w:val="0"/>
              <w:adjustRightInd w:val="0"/>
              <w:jc w:val="both"/>
              <w:rPr>
                <w:rFonts w:eastAsia="Calibri"/>
                <w:bCs/>
                <w:sz w:val="22"/>
                <w:szCs w:val="22"/>
                <w:lang w:eastAsia="en-US"/>
              </w:rPr>
            </w:pPr>
          </w:p>
        </w:tc>
        <w:tc>
          <w:tcPr>
            <w:tcW w:w="993" w:type="dxa"/>
            <w:gridSpan w:val="2"/>
            <w:shd w:val="clear" w:color="auto" w:fill="auto"/>
          </w:tcPr>
          <w:p w:rsidR="00601514" w:rsidRPr="00601514" w:rsidRDefault="00601514" w:rsidP="00601514">
            <w:pPr>
              <w:autoSpaceDE w:val="0"/>
              <w:autoSpaceDN w:val="0"/>
              <w:adjustRightInd w:val="0"/>
              <w:jc w:val="both"/>
              <w:rPr>
                <w:rFonts w:eastAsia="Calibri"/>
                <w:bCs/>
                <w:sz w:val="22"/>
                <w:szCs w:val="22"/>
                <w:lang w:eastAsia="en-US"/>
              </w:rPr>
            </w:pPr>
          </w:p>
        </w:tc>
        <w:tc>
          <w:tcPr>
            <w:tcW w:w="994" w:type="dxa"/>
            <w:gridSpan w:val="2"/>
            <w:shd w:val="clear" w:color="auto" w:fill="auto"/>
          </w:tcPr>
          <w:p w:rsidR="00601514" w:rsidRPr="00601514" w:rsidRDefault="00601514" w:rsidP="00601514">
            <w:pPr>
              <w:autoSpaceDE w:val="0"/>
              <w:autoSpaceDN w:val="0"/>
              <w:adjustRightInd w:val="0"/>
              <w:jc w:val="both"/>
              <w:rPr>
                <w:rFonts w:eastAsia="Calibri"/>
                <w:bCs/>
                <w:sz w:val="22"/>
                <w:szCs w:val="22"/>
                <w:lang w:eastAsia="en-US"/>
              </w:rPr>
            </w:pPr>
          </w:p>
        </w:tc>
        <w:tc>
          <w:tcPr>
            <w:tcW w:w="994" w:type="dxa"/>
            <w:shd w:val="clear" w:color="auto" w:fill="auto"/>
          </w:tcPr>
          <w:p w:rsidR="00601514" w:rsidRPr="00601514" w:rsidRDefault="00601514" w:rsidP="00601514">
            <w:pPr>
              <w:autoSpaceDE w:val="0"/>
              <w:autoSpaceDN w:val="0"/>
              <w:adjustRightInd w:val="0"/>
              <w:jc w:val="both"/>
              <w:rPr>
                <w:rFonts w:eastAsia="Calibri"/>
                <w:bCs/>
                <w:sz w:val="22"/>
                <w:szCs w:val="22"/>
                <w:lang w:eastAsia="en-US"/>
              </w:rPr>
            </w:pPr>
          </w:p>
        </w:tc>
      </w:tr>
      <w:tr w:rsidR="00601514" w:rsidRPr="00601514" w:rsidTr="0048495C">
        <w:tc>
          <w:tcPr>
            <w:tcW w:w="846" w:type="dxa"/>
            <w:shd w:val="clear" w:color="auto" w:fill="auto"/>
          </w:tcPr>
          <w:p w:rsidR="00601514" w:rsidRPr="00601514" w:rsidRDefault="00601514" w:rsidP="00601514">
            <w:pPr>
              <w:autoSpaceDE w:val="0"/>
              <w:autoSpaceDN w:val="0"/>
              <w:adjustRightInd w:val="0"/>
              <w:jc w:val="both"/>
              <w:rPr>
                <w:rFonts w:eastAsia="Calibri"/>
                <w:bCs/>
                <w:sz w:val="20"/>
                <w:szCs w:val="20"/>
                <w:lang w:eastAsia="en-US"/>
              </w:rPr>
            </w:pPr>
          </w:p>
        </w:tc>
        <w:tc>
          <w:tcPr>
            <w:tcW w:w="13329" w:type="dxa"/>
            <w:gridSpan w:val="8"/>
            <w:shd w:val="clear" w:color="auto" w:fill="auto"/>
          </w:tcPr>
          <w:p w:rsidR="00601514" w:rsidRPr="00601514" w:rsidRDefault="00601514" w:rsidP="00601514">
            <w:pPr>
              <w:autoSpaceDE w:val="0"/>
              <w:autoSpaceDN w:val="0"/>
              <w:adjustRightInd w:val="0"/>
              <w:jc w:val="center"/>
              <w:rPr>
                <w:rFonts w:eastAsia="Calibri"/>
                <w:sz w:val="20"/>
                <w:szCs w:val="20"/>
                <w:lang w:eastAsia="en-US"/>
              </w:rPr>
            </w:pPr>
            <w:r w:rsidRPr="00601514">
              <w:rPr>
                <w:rFonts w:eastAsia="Calibri"/>
                <w:sz w:val="20"/>
                <w:szCs w:val="20"/>
                <w:lang w:eastAsia="en-US"/>
              </w:rPr>
              <w:t>ИНДИКАТИВНЫЕ ПОКАЗАТЕЛИ</w:t>
            </w:r>
          </w:p>
        </w:tc>
      </w:tr>
      <w:tr w:rsidR="00601514" w:rsidRPr="00601514" w:rsidTr="0048495C">
        <w:tc>
          <w:tcPr>
            <w:tcW w:w="846" w:type="dxa"/>
            <w:shd w:val="clear" w:color="auto" w:fill="auto"/>
          </w:tcPr>
          <w:p w:rsidR="00601514" w:rsidRPr="00601514" w:rsidRDefault="00601514" w:rsidP="00601514">
            <w:pPr>
              <w:autoSpaceDE w:val="0"/>
              <w:autoSpaceDN w:val="0"/>
              <w:adjustRightInd w:val="0"/>
              <w:jc w:val="both"/>
              <w:rPr>
                <w:rFonts w:eastAsia="Calibri"/>
                <w:sz w:val="20"/>
                <w:szCs w:val="20"/>
                <w:lang w:eastAsia="en-US"/>
              </w:rPr>
            </w:pPr>
            <w:r w:rsidRPr="00601514">
              <w:rPr>
                <w:rFonts w:eastAsia="Calibri"/>
                <w:sz w:val="20"/>
                <w:szCs w:val="20"/>
                <w:lang w:eastAsia="en-US"/>
              </w:rPr>
              <w:t>2</w:t>
            </w:r>
          </w:p>
        </w:tc>
        <w:tc>
          <w:tcPr>
            <w:tcW w:w="13329" w:type="dxa"/>
            <w:gridSpan w:val="8"/>
            <w:shd w:val="clear" w:color="auto" w:fill="auto"/>
          </w:tcPr>
          <w:p w:rsidR="00601514" w:rsidRPr="00601514" w:rsidRDefault="00601514" w:rsidP="00601514">
            <w:pPr>
              <w:autoSpaceDE w:val="0"/>
              <w:autoSpaceDN w:val="0"/>
              <w:adjustRightInd w:val="0"/>
              <w:jc w:val="center"/>
              <w:rPr>
                <w:rFonts w:eastAsia="Calibri"/>
                <w:sz w:val="20"/>
                <w:szCs w:val="20"/>
                <w:lang w:eastAsia="en-US"/>
              </w:rPr>
            </w:pPr>
            <w:r w:rsidRPr="00601514">
              <w:rPr>
                <w:rFonts w:eastAsia="Calibri"/>
                <w:sz w:val="20"/>
                <w:szCs w:val="20"/>
                <w:lang w:eastAsia="en-US"/>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601514" w:rsidRPr="00601514" w:rsidRDefault="00601514" w:rsidP="00601514">
            <w:pPr>
              <w:autoSpaceDE w:val="0"/>
              <w:autoSpaceDN w:val="0"/>
              <w:adjustRightInd w:val="0"/>
              <w:jc w:val="center"/>
              <w:rPr>
                <w:rFonts w:eastAsia="Calibri"/>
                <w:sz w:val="20"/>
                <w:szCs w:val="20"/>
                <w:lang w:eastAsia="en-US"/>
              </w:rPr>
            </w:pPr>
            <w:r w:rsidRPr="00601514">
              <w:rPr>
                <w:rFonts w:eastAsia="Calibri"/>
                <w:sz w:val="20"/>
                <w:szCs w:val="20"/>
                <w:lang w:eastAsia="en-US"/>
              </w:rPr>
              <w:t>и объемом трудовых, материальных и финансовых ресурсов, а также уровень вмешательства в деятельность контролируемых лиц</w:t>
            </w:r>
          </w:p>
        </w:tc>
      </w:tr>
      <w:tr w:rsidR="00601514" w:rsidRPr="00601514" w:rsidTr="0048495C">
        <w:tc>
          <w:tcPr>
            <w:tcW w:w="846" w:type="dxa"/>
            <w:shd w:val="clear" w:color="auto" w:fill="auto"/>
          </w:tcPr>
          <w:p w:rsidR="00601514" w:rsidRPr="00601514" w:rsidRDefault="00601514" w:rsidP="00601514">
            <w:pPr>
              <w:autoSpaceDE w:val="0"/>
              <w:autoSpaceDN w:val="0"/>
              <w:adjustRightInd w:val="0"/>
              <w:jc w:val="both"/>
              <w:rPr>
                <w:rFonts w:eastAsia="Calibri"/>
                <w:bCs/>
                <w:sz w:val="20"/>
                <w:szCs w:val="20"/>
                <w:lang w:eastAsia="en-US"/>
              </w:rPr>
            </w:pPr>
          </w:p>
        </w:tc>
        <w:tc>
          <w:tcPr>
            <w:tcW w:w="13329" w:type="dxa"/>
            <w:gridSpan w:val="8"/>
            <w:shd w:val="clear" w:color="auto" w:fill="auto"/>
            <w:vAlign w:val="center"/>
          </w:tcPr>
          <w:p w:rsidR="00601514" w:rsidRPr="00601514" w:rsidRDefault="00601514" w:rsidP="00601514">
            <w:pPr>
              <w:autoSpaceDE w:val="0"/>
              <w:autoSpaceDN w:val="0"/>
              <w:adjustRightInd w:val="0"/>
              <w:jc w:val="center"/>
              <w:rPr>
                <w:rFonts w:eastAsia="Calibri"/>
                <w:bCs/>
                <w:sz w:val="20"/>
                <w:szCs w:val="20"/>
                <w:lang w:eastAsia="en-US"/>
              </w:rPr>
            </w:pPr>
            <w:r w:rsidRPr="00601514">
              <w:rPr>
                <w:bCs/>
                <w:sz w:val="22"/>
                <w:szCs w:val="22"/>
              </w:rPr>
              <w:t xml:space="preserve">2.1. Контрольные мероприятия при взаимодействии с контролируемым лицом </w:t>
            </w:r>
          </w:p>
        </w:tc>
      </w:tr>
      <w:tr w:rsidR="00601514" w:rsidRPr="00601514" w:rsidTr="0048495C">
        <w:tc>
          <w:tcPr>
            <w:tcW w:w="846" w:type="dxa"/>
            <w:shd w:val="clear" w:color="auto" w:fill="auto"/>
          </w:tcPr>
          <w:p w:rsidR="00601514" w:rsidRPr="00601514" w:rsidRDefault="00601514" w:rsidP="00601514">
            <w:pPr>
              <w:autoSpaceDE w:val="0"/>
              <w:autoSpaceDN w:val="0"/>
              <w:adjustRightInd w:val="0"/>
              <w:jc w:val="both"/>
              <w:rPr>
                <w:rFonts w:eastAsia="Calibri"/>
                <w:bCs/>
                <w:sz w:val="20"/>
                <w:szCs w:val="20"/>
                <w:lang w:eastAsia="en-US"/>
              </w:rPr>
            </w:pPr>
            <w:r w:rsidRPr="00601514">
              <w:rPr>
                <w:rFonts w:eastAsia="Calibri"/>
                <w:bCs/>
                <w:sz w:val="20"/>
                <w:szCs w:val="20"/>
                <w:lang w:eastAsia="en-US"/>
              </w:rPr>
              <w:t>2.1.1.</w:t>
            </w:r>
          </w:p>
        </w:tc>
        <w:tc>
          <w:tcPr>
            <w:tcW w:w="4819" w:type="dxa"/>
            <w:shd w:val="clear" w:color="auto" w:fill="auto"/>
          </w:tcPr>
          <w:p w:rsidR="00601514" w:rsidRPr="00601514" w:rsidRDefault="00601514" w:rsidP="00601514">
            <w:pPr>
              <w:autoSpaceDE w:val="0"/>
              <w:autoSpaceDN w:val="0"/>
              <w:adjustRightInd w:val="0"/>
              <w:jc w:val="both"/>
              <w:rPr>
                <w:rFonts w:eastAsia="Calibri"/>
                <w:bCs/>
                <w:sz w:val="20"/>
                <w:szCs w:val="20"/>
                <w:lang w:eastAsia="en-US"/>
              </w:rPr>
            </w:pPr>
            <w:r w:rsidRPr="00601514">
              <w:rPr>
                <w:rFonts w:eastAsia="Calibri"/>
                <w:bCs/>
                <w:sz w:val="20"/>
                <w:szCs w:val="20"/>
                <w:lang w:eastAsia="en-US"/>
              </w:rPr>
              <w:t xml:space="preserve">Доля проверок в рамках муниципального контроля, проведенных в установленные сроки, по отношению к общему количеству контрольных мероприятий, </w:t>
            </w:r>
            <w:r w:rsidRPr="00601514">
              <w:rPr>
                <w:rFonts w:eastAsia="Calibri"/>
                <w:bCs/>
                <w:sz w:val="20"/>
                <w:szCs w:val="20"/>
                <w:lang w:eastAsia="en-US"/>
              </w:rPr>
              <w:lastRenderedPageBreak/>
              <w:t xml:space="preserve">проведенных в рамках осуществления муниципального контроля </w:t>
            </w:r>
          </w:p>
        </w:tc>
        <w:tc>
          <w:tcPr>
            <w:tcW w:w="1985" w:type="dxa"/>
            <w:shd w:val="clear" w:color="auto" w:fill="auto"/>
          </w:tcPr>
          <w:p w:rsidR="00601514" w:rsidRPr="00601514" w:rsidRDefault="00601514" w:rsidP="00601514">
            <w:pPr>
              <w:autoSpaceDE w:val="0"/>
              <w:autoSpaceDN w:val="0"/>
              <w:adjustRightInd w:val="0"/>
              <w:jc w:val="both"/>
              <w:rPr>
                <w:rFonts w:eastAsia="Calibri"/>
                <w:bCs/>
                <w:sz w:val="20"/>
                <w:szCs w:val="20"/>
                <w:lang w:eastAsia="en-US"/>
              </w:rPr>
            </w:pPr>
            <w:proofErr w:type="spellStart"/>
            <w:r w:rsidRPr="00601514">
              <w:rPr>
                <w:rFonts w:eastAsia="Calibri"/>
                <w:bCs/>
                <w:sz w:val="20"/>
                <w:szCs w:val="20"/>
                <w:lang w:eastAsia="en-US"/>
              </w:rPr>
              <w:lastRenderedPageBreak/>
              <w:t>Пву</w:t>
            </w:r>
            <w:proofErr w:type="spellEnd"/>
            <w:r w:rsidRPr="00601514">
              <w:rPr>
                <w:rFonts w:eastAsia="Calibri"/>
                <w:bCs/>
                <w:sz w:val="20"/>
                <w:szCs w:val="20"/>
                <w:lang w:eastAsia="en-US"/>
              </w:rPr>
              <w:t xml:space="preserve">*100% / </w:t>
            </w:r>
            <w:proofErr w:type="spellStart"/>
            <w:r w:rsidRPr="00601514">
              <w:rPr>
                <w:rFonts w:eastAsia="Calibri"/>
                <w:bCs/>
                <w:sz w:val="20"/>
                <w:szCs w:val="20"/>
                <w:lang w:eastAsia="en-US"/>
              </w:rPr>
              <w:t>Пок</w:t>
            </w:r>
            <w:proofErr w:type="spellEnd"/>
          </w:p>
        </w:tc>
        <w:tc>
          <w:tcPr>
            <w:tcW w:w="3544" w:type="dxa"/>
            <w:shd w:val="clear" w:color="auto" w:fill="auto"/>
          </w:tcPr>
          <w:p w:rsidR="00601514" w:rsidRPr="00601514" w:rsidRDefault="00601514" w:rsidP="00601514">
            <w:pPr>
              <w:autoSpaceDE w:val="0"/>
              <w:autoSpaceDN w:val="0"/>
              <w:adjustRightInd w:val="0"/>
              <w:jc w:val="both"/>
              <w:rPr>
                <w:rFonts w:eastAsia="Calibri"/>
                <w:bCs/>
                <w:sz w:val="20"/>
                <w:szCs w:val="20"/>
                <w:lang w:eastAsia="en-US"/>
              </w:rPr>
            </w:pPr>
            <w:proofErr w:type="spellStart"/>
            <w:r w:rsidRPr="00601514">
              <w:rPr>
                <w:rFonts w:eastAsia="Calibri"/>
                <w:bCs/>
                <w:sz w:val="20"/>
                <w:szCs w:val="20"/>
                <w:lang w:eastAsia="en-US"/>
              </w:rPr>
              <w:t>Пву</w:t>
            </w:r>
            <w:proofErr w:type="spellEnd"/>
            <w:r w:rsidRPr="00601514">
              <w:rPr>
                <w:rFonts w:eastAsia="Calibri"/>
                <w:bCs/>
                <w:sz w:val="20"/>
                <w:szCs w:val="20"/>
                <w:lang w:eastAsia="en-US"/>
              </w:rPr>
              <w:t xml:space="preserve"> – количество проверок в рамках муниципального контроля, проведенных в установленные сроки</w:t>
            </w:r>
          </w:p>
          <w:p w:rsidR="00601514" w:rsidRPr="00601514" w:rsidRDefault="00601514" w:rsidP="00601514">
            <w:pPr>
              <w:autoSpaceDE w:val="0"/>
              <w:autoSpaceDN w:val="0"/>
              <w:adjustRightInd w:val="0"/>
              <w:jc w:val="both"/>
              <w:rPr>
                <w:rFonts w:eastAsia="Calibri"/>
                <w:bCs/>
                <w:sz w:val="20"/>
                <w:szCs w:val="20"/>
                <w:lang w:eastAsia="en-US"/>
              </w:rPr>
            </w:pPr>
          </w:p>
          <w:p w:rsidR="00601514" w:rsidRPr="00601514" w:rsidRDefault="00601514" w:rsidP="00601514">
            <w:pPr>
              <w:autoSpaceDE w:val="0"/>
              <w:autoSpaceDN w:val="0"/>
              <w:adjustRightInd w:val="0"/>
              <w:jc w:val="both"/>
              <w:rPr>
                <w:rFonts w:eastAsia="Calibri"/>
                <w:bCs/>
                <w:sz w:val="20"/>
                <w:szCs w:val="20"/>
                <w:lang w:eastAsia="en-US"/>
              </w:rPr>
            </w:pPr>
            <w:proofErr w:type="spellStart"/>
            <w:r w:rsidRPr="00601514">
              <w:rPr>
                <w:rFonts w:eastAsia="Calibri"/>
                <w:bCs/>
                <w:sz w:val="20"/>
                <w:szCs w:val="20"/>
                <w:lang w:eastAsia="en-US"/>
              </w:rPr>
              <w:t>Пок</w:t>
            </w:r>
            <w:proofErr w:type="spellEnd"/>
            <w:r w:rsidRPr="00601514">
              <w:rPr>
                <w:rFonts w:eastAsia="Calibri"/>
                <w:bCs/>
                <w:sz w:val="20"/>
                <w:szCs w:val="20"/>
                <w:lang w:eastAsia="en-US"/>
              </w:rPr>
              <w:t xml:space="preserve"> – общее количество проведенных контрольных мероприятий в рамках муниципального контроля </w:t>
            </w:r>
          </w:p>
        </w:tc>
        <w:tc>
          <w:tcPr>
            <w:tcW w:w="993" w:type="dxa"/>
            <w:gridSpan w:val="2"/>
            <w:shd w:val="clear" w:color="auto" w:fill="auto"/>
          </w:tcPr>
          <w:p w:rsidR="00601514" w:rsidRPr="00601514" w:rsidRDefault="00601514" w:rsidP="00601514">
            <w:pPr>
              <w:autoSpaceDE w:val="0"/>
              <w:autoSpaceDN w:val="0"/>
              <w:adjustRightInd w:val="0"/>
              <w:jc w:val="both"/>
              <w:rPr>
                <w:rFonts w:eastAsia="Calibri"/>
                <w:bCs/>
                <w:sz w:val="20"/>
                <w:szCs w:val="20"/>
                <w:lang w:eastAsia="en-US"/>
              </w:rPr>
            </w:pPr>
          </w:p>
        </w:tc>
        <w:tc>
          <w:tcPr>
            <w:tcW w:w="994" w:type="dxa"/>
            <w:gridSpan w:val="2"/>
            <w:shd w:val="clear" w:color="auto" w:fill="auto"/>
          </w:tcPr>
          <w:p w:rsidR="00601514" w:rsidRPr="00601514" w:rsidRDefault="00601514" w:rsidP="00601514">
            <w:pPr>
              <w:autoSpaceDE w:val="0"/>
              <w:autoSpaceDN w:val="0"/>
              <w:adjustRightInd w:val="0"/>
              <w:jc w:val="both"/>
              <w:rPr>
                <w:rFonts w:eastAsia="Calibri"/>
                <w:bCs/>
                <w:sz w:val="20"/>
                <w:szCs w:val="20"/>
                <w:lang w:eastAsia="en-US"/>
              </w:rPr>
            </w:pPr>
          </w:p>
        </w:tc>
        <w:tc>
          <w:tcPr>
            <w:tcW w:w="994" w:type="dxa"/>
            <w:shd w:val="clear" w:color="auto" w:fill="auto"/>
          </w:tcPr>
          <w:p w:rsidR="00601514" w:rsidRPr="00601514" w:rsidRDefault="00601514" w:rsidP="00601514">
            <w:pPr>
              <w:autoSpaceDE w:val="0"/>
              <w:autoSpaceDN w:val="0"/>
              <w:adjustRightInd w:val="0"/>
              <w:jc w:val="both"/>
              <w:rPr>
                <w:rFonts w:eastAsia="Calibri"/>
                <w:bCs/>
                <w:sz w:val="20"/>
                <w:szCs w:val="20"/>
                <w:lang w:eastAsia="en-US"/>
              </w:rPr>
            </w:pPr>
          </w:p>
        </w:tc>
      </w:tr>
      <w:tr w:rsidR="00601514" w:rsidRPr="00601514" w:rsidTr="0048495C">
        <w:tc>
          <w:tcPr>
            <w:tcW w:w="846" w:type="dxa"/>
            <w:shd w:val="clear" w:color="auto" w:fill="auto"/>
          </w:tcPr>
          <w:p w:rsidR="00601514" w:rsidRPr="00601514" w:rsidRDefault="00601514" w:rsidP="00601514">
            <w:pPr>
              <w:autoSpaceDE w:val="0"/>
              <w:autoSpaceDN w:val="0"/>
              <w:adjustRightInd w:val="0"/>
              <w:jc w:val="both"/>
              <w:rPr>
                <w:rFonts w:eastAsia="Calibri"/>
                <w:bCs/>
                <w:sz w:val="20"/>
                <w:szCs w:val="20"/>
                <w:lang w:eastAsia="en-US"/>
              </w:rPr>
            </w:pPr>
            <w:r w:rsidRPr="00601514">
              <w:rPr>
                <w:rFonts w:eastAsia="Calibri"/>
                <w:bCs/>
                <w:sz w:val="20"/>
                <w:szCs w:val="20"/>
                <w:lang w:eastAsia="en-US"/>
              </w:rPr>
              <w:lastRenderedPageBreak/>
              <w:t xml:space="preserve">2.1.2. </w:t>
            </w:r>
          </w:p>
        </w:tc>
        <w:tc>
          <w:tcPr>
            <w:tcW w:w="4819" w:type="dxa"/>
            <w:shd w:val="clear" w:color="auto" w:fill="auto"/>
          </w:tcPr>
          <w:p w:rsidR="00601514" w:rsidRPr="00601514" w:rsidRDefault="00601514" w:rsidP="00601514">
            <w:pPr>
              <w:autoSpaceDE w:val="0"/>
              <w:autoSpaceDN w:val="0"/>
              <w:adjustRightInd w:val="0"/>
              <w:jc w:val="both"/>
              <w:rPr>
                <w:rFonts w:eastAsia="Calibri"/>
                <w:bCs/>
                <w:sz w:val="20"/>
                <w:szCs w:val="20"/>
                <w:lang w:eastAsia="en-US"/>
              </w:rPr>
            </w:pPr>
            <w:r w:rsidRPr="00601514">
              <w:rPr>
                <w:rFonts w:eastAsia="Calibri"/>
                <w:bCs/>
                <w:sz w:val="20"/>
                <w:szCs w:val="20"/>
                <w:lang w:eastAsia="en-US"/>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601514">
              <w:rPr>
                <w:rFonts w:eastAsia="Calibri"/>
                <w:bCs/>
                <w:i/>
                <w:iCs/>
                <w:sz w:val="20"/>
                <w:szCs w:val="20"/>
                <w:lang w:eastAsia="en-US"/>
              </w:rPr>
              <w:t xml:space="preserve">местной администрацией </w:t>
            </w:r>
            <w:r w:rsidRPr="00601514">
              <w:rPr>
                <w:rFonts w:eastAsia="Calibri"/>
                <w:bCs/>
                <w:sz w:val="20"/>
                <w:szCs w:val="20"/>
                <w:lang w:eastAsia="en-US"/>
              </w:rPr>
              <w:t xml:space="preserve">в ходе осуществления муниципального контроля </w:t>
            </w:r>
          </w:p>
        </w:tc>
        <w:tc>
          <w:tcPr>
            <w:tcW w:w="1985" w:type="dxa"/>
            <w:shd w:val="clear" w:color="auto" w:fill="auto"/>
          </w:tcPr>
          <w:p w:rsidR="00601514" w:rsidRPr="00601514" w:rsidRDefault="00601514" w:rsidP="00601514">
            <w:pPr>
              <w:autoSpaceDE w:val="0"/>
              <w:autoSpaceDN w:val="0"/>
              <w:adjustRightInd w:val="0"/>
              <w:jc w:val="both"/>
              <w:rPr>
                <w:rFonts w:eastAsia="Calibri"/>
                <w:bCs/>
                <w:sz w:val="20"/>
                <w:szCs w:val="20"/>
                <w:lang w:eastAsia="en-US"/>
              </w:rPr>
            </w:pPr>
            <w:proofErr w:type="spellStart"/>
            <w:r w:rsidRPr="00601514">
              <w:rPr>
                <w:rFonts w:eastAsia="Calibri"/>
                <w:bCs/>
                <w:sz w:val="20"/>
                <w:szCs w:val="20"/>
                <w:lang w:eastAsia="en-US"/>
              </w:rPr>
              <w:t>ПРн</w:t>
            </w:r>
            <w:proofErr w:type="spellEnd"/>
            <w:r w:rsidRPr="00601514">
              <w:rPr>
                <w:rFonts w:eastAsia="Calibri"/>
                <w:bCs/>
                <w:sz w:val="20"/>
                <w:szCs w:val="20"/>
                <w:lang w:eastAsia="en-US"/>
              </w:rPr>
              <w:t xml:space="preserve">*100% / </w:t>
            </w:r>
            <w:proofErr w:type="spellStart"/>
            <w:r w:rsidRPr="00601514">
              <w:rPr>
                <w:rFonts w:eastAsia="Calibri"/>
                <w:bCs/>
                <w:sz w:val="20"/>
                <w:szCs w:val="20"/>
                <w:lang w:eastAsia="en-US"/>
              </w:rPr>
              <w:t>ПРо</w:t>
            </w:r>
            <w:proofErr w:type="spellEnd"/>
          </w:p>
        </w:tc>
        <w:tc>
          <w:tcPr>
            <w:tcW w:w="3544" w:type="dxa"/>
            <w:shd w:val="clear" w:color="auto" w:fill="auto"/>
          </w:tcPr>
          <w:p w:rsidR="00601514" w:rsidRPr="00601514" w:rsidRDefault="00601514" w:rsidP="00601514">
            <w:pPr>
              <w:autoSpaceDE w:val="0"/>
              <w:autoSpaceDN w:val="0"/>
              <w:adjustRightInd w:val="0"/>
              <w:jc w:val="both"/>
              <w:rPr>
                <w:rFonts w:eastAsia="Calibri"/>
                <w:bCs/>
                <w:sz w:val="20"/>
                <w:szCs w:val="20"/>
                <w:lang w:eastAsia="en-US"/>
              </w:rPr>
            </w:pPr>
            <w:proofErr w:type="spellStart"/>
            <w:r w:rsidRPr="00601514">
              <w:rPr>
                <w:rFonts w:eastAsia="Calibri"/>
                <w:bCs/>
                <w:sz w:val="20"/>
                <w:szCs w:val="20"/>
                <w:lang w:eastAsia="en-US"/>
              </w:rPr>
              <w:t>ПРн</w:t>
            </w:r>
            <w:proofErr w:type="spellEnd"/>
            <w:r w:rsidRPr="00601514">
              <w:rPr>
                <w:rFonts w:eastAsia="Calibri"/>
                <w:bCs/>
                <w:sz w:val="20"/>
                <w:szCs w:val="20"/>
                <w:lang w:eastAsia="en-US"/>
              </w:rPr>
              <w:t xml:space="preserve"> - количество предписаний,  признанных незаконными в судебном порядке;</w:t>
            </w:r>
          </w:p>
          <w:p w:rsidR="00601514" w:rsidRPr="00601514" w:rsidRDefault="00601514" w:rsidP="00601514">
            <w:pPr>
              <w:autoSpaceDE w:val="0"/>
              <w:autoSpaceDN w:val="0"/>
              <w:adjustRightInd w:val="0"/>
              <w:jc w:val="both"/>
              <w:rPr>
                <w:rFonts w:eastAsia="Calibri"/>
                <w:bCs/>
                <w:sz w:val="20"/>
                <w:szCs w:val="20"/>
                <w:lang w:eastAsia="en-US"/>
              </w:rPr>
            </w:pPr>
          </w:p>
          <w:p w:rsidR="00601514" w:rsidRPr="00601514" w:rsidRDefault="00601514" w:rsidP="00601514">
            <w:pPr>
              <w:autoSpaceDE w:val="0"/>
              <w:autoSpaceDN w:val="0"/>
              <w:adjustRightInd w:val="0"/>
              <w:jc w:val="both"/>
              <w:rPr>
                <w:rFonts w:eastAsia="Calibri"/>
                <w:bCs/>
                <w:sz w:val="20"/>
                <w:szCs w:val="20"/>
                <w:lang w:eastAsia="en-US"/>
              </w:rPr>
            </w:pPr>
            <w:r w:rsidRPr="00601514">
              <w:rPr>
                <w:rFonts w:eastAsia="Calibri"/>
                <w:bCs/>
                <w:sz w:val="20"/>
                <w:szCs w:val="20"/>
                <w:lang w:eastAsia="en-US"/>
              </w:rPr>
              <w:t xml:space="preserve">Про - общее количеству предписаний, выданных в ходе муниципального контроля </w:t>
            </w:r>
          </w:p>
        </w:tc>
        <w:tc>
          <w:tcPr>
            <w:tcW w:w="993" w:type="dxa"/>
            <w:gridSpan w:val="2"/>
            <w:shd w:val="clear" w:color="auto" w:fill="auto"/>
          </w:tcPr>
          <w:p w:rsidR="00601514" w:rsidRPr="00601514" w:rsidRDefault="00601514" w:rsidP="00601514">
            <w:pPr>
              <w:autoSpaceDE w:val="0"/>
              <w:autoSpaceDN w:val="0"/>
              <w:adjustRightInd w:val="0"/>
              <w:jc w:val="both"/>
              <w:rPr>
                <w:rFonts w:eastAsia="Calibri"/>
                <w:bCs/>
                <w:sz w:val="20"/>
                <w:szCs w:val="20"/>
                <w:lang w:eastAsia="en-US"/>
              </w:rPr>
            </w:pPr>
          </w:p>
        </w:tc>
        <w:tc>
          <w:tcPr>
            <w:tcW w:w="994" w:type="dxa"/>
            <w:gridSpan w:val="2"/>
            <w:shd w:val="clear" w:color="auto" w:fill="auto"/>
          </w:tcPr>
          <w:p w:rsidR="00601514" w:rsidRPr="00601514" w:rsidRDefault="00601514" w:rsidP="00601514">
            <w:pPr>
              <w:autoSpaceDE w:val="0"/>
              <w:autoSpaceDN w:val="0"/>
              <w:adjustRightInd w:val="0"/>
              <w:jc w:val="both"/>
              <w:rPr>
                <w:rFonts w:eastAsia="Calibri"/>
                <w:bCs/>
                <w:sz w:val="20"/>
                <w:szCs w:val="20"/>
                <w:lang w:eastAsia="en-US"/>
              </w:rPr>
            </w:pPr>
          </w:p>
        </w:tc>
        <w:tc>
          <w:tcPr>
            <w:tcW w:w="994" w:type="dxa"/>
            <w:shd w:val="clear" w:color="auto" w:fill="auto"/>
          </w:tcPr>
          <w:p w:rsidR="00601514" w:rsidRPr="00601514" w:rsidRDefault="00601514" w:rsidP="00601514">
            <w:pPr>
              <w:autoSpaceDE w:val="0"/>
              <w:autoSpaceDN w:val="0"/>
              <w:adjustRightInd w:val="0"/>
              <w:jc w:val="both"/>
              <w:rPr>
                <w:rFonts w:eastAsia="Calibri"/>
                <w:bCs/>
                <w:sz w:val="20"/>
                <w:szCs w:val="20"/>
                <w:lang w:eastAsia="en-US"/>
              </w:rPr>
            </w:pPr>
          </w:p>
        </w:tc>
      </w:tr>
      <w:tr w:rsidR="00601514" w:rsidRPr="00601514" w:rsidTr="0048495C">
        <w:tc>
          <w:tcPr>
            <w:tcW w:w="846" w:type="dxa"/>
            <w:shd w:val="clear" w:color="auto" w:fill="auto"/>
          </w:tcPr>
          <w:p w:rsidR="00601514" w:rsidRPr="00601514" w:rsidRDefault="00601514" w:rsidP="00601514">
            <w:pPr>
              <w:autoSpaceDE w:val="0"/>
              <w:autoSpaceDN w:val="0"/>
              <w:adjustRightInd w:val="0"/>
              <w:jc w:val="both"/>
              <w:rPr>
                <w:rFonts w:eastAsia="Calibri"/>
                <w:bCs/>
                <w:sz w:val="20"/>
                <w:szCs w:val="20"/>
                <w:lang w:eastAsia="en-US"/>
              </w:rPr>
            </w:pPr>
            <w:r w:rsidRPr="00601514">
              <w:rPr>
                <w:rFonts w:eastAsia="Calibri"/>
                <w:bCs/>
                <w:sz w:val="20"/>
                <w:szCs w:val="20"/>
                <w:lang w:eastAsia="en-US"/>
              </w:rPr>
              <w:t>2.1.3.</w:t>
            </w:r>
          </w:p>
        </w:tc>
        <w:tc>
          <w:tcPr>
            <w:tcW w:w="4819" w:type="dxa"/>
            <w:tcBorders>
              <w:top w:val="single" w:sz="4" w:space="0" w:color="auto"/>
              <w:left w:val="nil"/>
              <w:bottom w:val="single" w:sz="4" w:space="0" w:color="auto"/>
              <w:right w:val="single" w:sz="4" w:space="0" w:color="auto"/>
            </w:tcBorders>
            <w:shd w:val="clear" w:color="000000" w:fill="FFFFFF"/>
          </w:tcPr>
          <w:p w:rsidR="00601514" w:rsidRPr="00601514" w:rsidRDefault="00601514" w:rsidP="00601514">
            <w:pPr>
              <w:autoSpaceDE w:val="0"/>
              <w:autoSpaceDN w:val="0"/>
              <w:adjustRightInd w:val="0"/>
              <w:jc w:val="both"/>
              <w:rPr>
                <w:rFonts w:eastAsia="Calibri"/>
                <w:bCs/>
                <w:sz w:val="20"/>
                <w:szCs w:val="20"/>
                <w:lang w:eastAsia="en-US"/>
              </w:rPr>
            </w:pPr>
            <w:r w:rsidRPr="00601514">
              <w:rPr>
                <w:sz w:val="20"/>
                <w:szCs w:val="20"/>
              </w:rPr>
              <w:t>Доля контрольных мероприятий, проведенных                   в рамках муниципального 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601514" w:rsidRPr="00601514" w:rsidRDefault="00601514" w:rsidP="00601514">
            <w:pPr>
              <w:autoSpaceDE w:val="0"/>
              <w:autoSpaceDN w:val="0"/>
              <w:adjustRightInd w:val="0"/>
              <w:jc w:val="both"/>
              <w:rPr>
                <w:rFonts w:eastAsia="Calibri"/>
                <w:bCs/>
                <w:sz w:val="20"/>
                <w:szCs w:val="20"/>
                <w:lang w:eastAsia="en-US"/>
              </w:rPr>
            </w:pPr>
            <w:proofErr w:type="spellStart"/>
            <w:r w:rsidRPr="00601514">
              <w:rPr>
                <w:sz w:val="20"/>
                <w:szCs w:val="20"/>
              </w:rPr>
              <w:t>Ппн</w:t>
            </w:r>
            <w:proofErr w:type="spellEnd"/>
            <w:r w:rsidRPr="00601514">
              <w:rPr>
                <w:sz w:val="20"/>
                <w:szCs w:val="20"/>
              </w:rPr>
              <w:t xml:space="preserve">*100% / </w:t>
            </w:r>
            <w:proofErr w:type="spellStart"/>
            <w:r w:rsidRPr="00601514">
              <w:rPr>
                <w:sz w:val="20"/>
                <w:szCs w:val="20"/>
              </w:rPr>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rsidR="00601514" w:rsidRPr="00601514" w:rsidRDefault="00601514" w:rsidP="00601514">
            <w:pPr>
              <w:jc w:val="both"/>
              <w:rPr>
                <w:sz w:val="20"/>
                <w:szCs w:val="20"/>
              </w:rPr>
            </w:pPr>
            <w:proofErr w:type="spellStart"/>
            <w:r w:rsidRPr="00601514">
              <w:rPr>
                <w:sz w:val="20"/>
                <w:szCs w:val="20"/>
              </w:rPr>
              <w:t>Ппн</w:t>
            </w:r>
            <w:proofErr w:type="spellEnd"/>
            <w:r w:rsidRPr="00601514">
              <w:rPr>
                <w:sz w:val="20"/>
                <w:szCs w:val="20"/>
              </w:rPr>
              <w:t xml:space="preserve"> – количество контрольных мероприятий, результаты которых признаны недействительными;</w:t>
            </w:r>
          </w:p>
          <w:p w:rsidR="00601514" w:rsidRPr="00601514" w:rsidRDefault="00601514" w:rsidP="00601514">
            <w:pPr>
              <w:autoSpaceDE w:val="0"/>
              <w:autoSpaceDN w:val="0"/>
              <w:adjustRightInd w:val="0"/>
              <w:jc w:val="both"/>
              <w:rPr>
                <w:rFonts w:eastAsia="Calibri"/>
                <w:bCs/>
                <w:sz w:val="20"/>
                <w:szCs w:val="20"/>
                <w:lang w:eastAsia="en-US"/>
              </w:rPr>
            </w:pPr>
            <w:proofErr w:type="spellStart"/>
            <w:r w:rsidRPr="00601514">
              <w:rPr>
                <w:sz w:val="20"/>
                <w:szCs w:val="20"/>
              </w:rPr>
              <w:t>Пок</w:t>
            </w:r>
            <w:proofErr w:type="spellEnd"/>
            <w:r w:rsidRPr="00601514">
              <w:rPr>
                <w:sz w:val="20"/>
                <w:szCs w:val="20"/>
              </w:rPr>
              <w:t xml:space="preserve"> - общее количество контрольных мероприятий, проведенных в рамках муниципального контроля </w:t>
            </w:r>
          </w:p>
        </w:tc>
        <w:tc>
          <w:tcPr>
            <w:tcW w:w="993" w:type="dxa"/>
            <w:gridSpan w:val="2"/>
            <w:shd w:val="clear" w:color="auto" w:fill="auto"/>
          </w:tcPr>
          <w:p w:rsidR="00601514" w:rsidRPr="00601514" w:rsidRDefault="00601514" w:rsidP="00601514">
            <w:pPr>
              <w:autoSpaceDE w:val="0"/>
              <w:autoSpaceDN w:val="0"/>
              <w:adjustRightInd w:val="0"/>
              <w:jc w:val="both"/>
              <w:rPr>
                <w:rFonts w:eastAsia="Calibri"/>
                <w:bCs/>
                <w:sz w:val="20"/>
                <w:szCs w:val="20"/>
                <w:lang w:eastAsia="en-US"/>
              </w:rPr>
            </w:pPr>
          </w:p>
        </w:tc>
        <w:tc>
          <w:tcPr>
            <w:tcW w:w="994" w:type="dxa"/>
            <w:gridSpan w:val="2"/>
            <w:shd w:val="clear" w:color="auto" w:fill="auto"/>
          </w:tcPr>
          <w:p w:rsidR="00601514" w:rsidRPr="00601514" w:rsidRDefault="00601514" w:rsidP="00601514">
            <w:pPr>
              <w:autoSpaceDE w:val="0"/>
              <w:autoSpaceDN w:val="0"/>
              <w:adjustRightInd w:val="0"/>
              <w:jc w:val="both"/>
              <w:rPr>
                <w:rFonts w:eastAsia="Calibri"/>
                <w:bCs/>
                <w:sz w:val="20"/>
                <w:szCs w:val="20"/>
                <w:lang w:eastAsia="en-US"/>
              </w:rPr>
            </w:pPr>
          </w:p>
        </w:tc>
        <w:tc>
          <w:tcPr>
            <w:tcW w:w="994" w:type="dxa"/>
            <w:shd w:val="clear" w:color="auto" w:fill="auto"/>
          </w:tcPr>
          <w:p w:rsidR="00601514" w:rsidRPr="00601514" w:rsidRDefault="00601514" w:rsidP="00601514">
            <w:pPr>
              <w:autoSpaceDE w:val="0"/>
              <w:autoSpaceDN w:val="0"/>
              <w:adjustRightInd w:val="0"/>
              <w:jc w:val="both"/>
              <w:rPr>
                <w:rFonts w:eastAsia="Calibri"/>
                <w:bCs/>
                <w:sz w:val="20"/>
                <w:szCs w:val="20"/>
                <w:lang w:eastAsia="en-US"/>
              </w:rPr>
            </w:pPr>
          </w:p>
        </w:tc>
      </w:tr>
      <w:tr w:rsidR="00601514" w:rsidRPr="00601514" w:rsidTr="0048495C">
        <w:tc>
          <w:tcPr>
            <w:tcW w:w="846" w:type="dxa"/>
            <w:shd w:val="clear" w:color="auto" w:fill="auto"/>
          </w:tcPr>
          <w:p w:rsidR="00601514" w:rsidRPr="00601514" w:rsidRDefault="00601514" w:rsidP="00601514">
            <w:pPr>
              <w:autoSpaceDE w:val="0"/>
              <w:autoSpaceDN w:val="0"/>
              <w:adjustRightInd w:val="0"/>
              <w:jc w:val="both"/>
              <w:rPr>
                <w:rFonts w:eastAsia="Calibri"/>
                <w:bCs/>
                <w:sz w:val="20"/>
                <w:szCs w:val="20"/>
                <w:lang w:eastAsia="en-US"/>
              </w:rPr>
            </w:pPr>
            <w:r w:rsidRPr="00601514">
              <w:rPr>
                <w:rFonts w:eastAsia="Calibri"/>
                <w:bCs/>
                <w:sz w:val="20"/>
                <w:szCs w:val="20"/>
                <w:lang w:eastAsia="en-US"/>
              </w:rPr>
              <w:t>2.1.4.</w:t>
            </w:r>
          </w:p>
        </w:tc>
        <w:tc>
          <w:tcPr>
            <w:tcW w:w="4819" w:type="dxa"/>
            <w:tcBorders>
              <w:top w:val="single" w:sz="4" w:space="0" w:color="auto"/>
              <w:left w:val="nil"/>
              <w:bottom w:val="single" w:sz="4" w:space="0" w:color="auto"/>
              <w:right w:val="single" w:sz="4" w:space="0" w:color="auto"/>
            </w:tcBorders>
            <w:shd w:val="clear" w:color="000000" w:fill="FFFFFF"/>
            <w:vAlign w:val="center"/>
          </w:tcPr>
          <w:p w:rsidR="00601514" w:rsidRPr="00601514" w:rsidRDefault="00601514" w:rsidP="00601514">
            <w:pPr>
              <w:jc w:val="both"/>
              <w:rPr>
                <w:sz w:val="20"/>
                <w:szCs w:val="20"/>
              </w:rPr>
            </w:pPr>
            <w:r w:rsidRPr="00601514">
              <w:rPr>
                <w:sz w:val="20"/>
                <w:szCs w:val="20"/>
              </w:rPr>
              <w:t xml:space="preserve">Доля контрольных мероприятий, проведенных </w:t>
            </w:r>
            <w:r w:rsidRPr="00601514">
              <w:rPr>
                <w:i/>
                <w:iCs/>
                <w:sz w:val="20"/>
                <w:szCs w:val="20"/>
              </w:rPr>
              <w:t>местной администрацией</w:t>
            </w:r>
            <w:r w:rsidRPr="00601514">
              <w:rPr>
                <w:sz w:val="20"/>
                <w:szCs w:val="20"/>
              </w:rPr>
              <w:t xml:space="preserve">, с нарушениями требований законодательства Российской Федерации о порядке их проведения, по </w:t>
            </w:r>
            <w:proofErr w:type="gramStart"/>
            <w:r w:rsidRPr="00601514">
              <w:rPr>
                <w:sz w:val="20"/>
                <w:szCs w:val="20"/>
              </w:rPr>
              <w:t>результатам</w:t>
            </w:r>
            <w:proofErr w:type="gramEnd"/>
            <w:r w:rsidRPr="00601514">
              <w:rPr>
                <w:sz w:val="20"/>
                <w:szCs w:val="20"/>
              </w:rPr>
              <w:t xml:space="preserve"> выявления которых к должностным лицам </w:t>
            </w:r>
            <w:r w:rsidRPr="00601514">
              <w:rPr>
                <w:i/>
                <w:iCs/>
                <w:sz w:val="20"/>
                <w:szCs w:val="20"/>
              </w:rPr>
              <w:t>местной администрации</w:t>
            </w:r>
            <w:r w:rsidRPr="00601514">
              <w:rPr>
                <w:sz w:val="20"/>
                <w:szCs w:val="20"/>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601514" w:rsidRPr="00601514" w:rsidRDefault="00601514" w:rsidP="00601514">
            <w:pPr>
              <w:rPr>
                <w:sz w:val="20"/>
                <w:szCs w:val="20"/>
              </w:rPr>
            </w:pPr>
          </w:p>
          <w:p w:rsidR="00601514" w:rsidRPr="00601514" w:rsidRDefault="00601514" w:rsidP="00601514">
            <w:pPr>
              <w:rPr>
                <w:sz w:val="20"/>
                <w:szCs w:val="20"/>
              </w:rPr>
            </w:pPr>
          </w:p>
          <w:p w:rsidR="00601514" w:rsidRPr="00601514" w:rsidRDefault="00601514" w:rsidP="00601514">
            <w:pPr>
              <w:rPr>
                <w:sz w:val="20"/>
                <w:szCs w:val="20"/>
              </w:rPr>
            </w:pPr>
          </w:p>
          <w:p w:rsidR="00601514" w:rsidRPr="00601514" w:rsidRDefault="00601514" w:rsidP="00601514">
            <w:pPr>
              <w:rPr>
                <w:sz w:val="20"/>
                <w:szCs w:val="20"/>
              </w:rPr>
            </w:pPr>
          </w:p>
          <w:p w:rsidR="00601514" w:rsidRPr="00601514" w:rsidRDefault="00601514" w:rsidP="00601514">
            <w:pPr>
              <w:rPr>
                <w:sz w:val="20"/>
                <w:szCs w:val="20"/>
              </w:rPr>
            </w:pPr>
          </w:p>
          <w:p w:rsidR="00601514" w:rsidRPr="00601514" w:rsidRDefault="00601514" w:rsidP="00601514">
            <w:pPr>
              <w:rPr>
                <w:sz w:val="20"/>
                <w:szCs w:val="20"/>
              </w:rPr>
            </w:pPr>
          </w:p>
          <w:p w:rsidR="00601514" w:rsidRPr="00601514" w:rsidRDefault="00601514" w:rsidP="00601514">
            <w:pPr>
              <w:autoSpaceDE w:val="0"/>
              <w:autoSpaceDN w:val="0"/>
              <w:adjustRightInd w:val="0"/>
              <w:jc w:val="both"/>
              <w:rPr>
                <w:rFonts w:eastAsia="Calibri"/>
                <w:bCs/>
                <w:sz w:val="20"/>
                <w:szCs w:val="20"/>
                <w:lang w:eastAsia="en-US"/>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601514" w:rsidRPr="00601514" w:rsidRDefault="00601514" w:rsidP="00601514">
            <w:pPr>
              <w:autoSpaceDE w:val="0"/>
              <w:autoSpaceDN w:val="0"/>
              <w:adjustRightInd w:val="0"/>
              <w:jc w:val="both"/>
              <w:rPr>
                <w:rFonts w:eastAsia="Calibri"/>
                <w:bCs/>
                <w:sz w:val="20"/>
                <w:szCs w:val="20"/>
                <w:lang w:eastAsia="en-US"/>
              </w:rPr>
            </w:pPr>
            <w:proofErr w:type="spellStart"/>
            <w:r w:rsidRPr="00601514">
              <w:rPr>
                <w:sz w:val="22"/>
                <w:szCs w:val="20"/>
              </w:rPr>
              <w:t>Псн</w:t>
            </w:r>
            <w:proofErr w:type="spellEnd"/>
            <w:r w:rsidRPr="00601514">
              <w:rPr>
                <w:sz w:val="20"/>
                <w:szCs w:val="20"/>
              </w:rPr>
              <w:t xml:space="preserve">*100% / </w:t>
            </w:r>
            <w:proofErr w:type="spellStart"/>
            <w:r w:rsidRPr="00601514">
              <w:rPr>
                <w:sz w:val="20"/>
                <w:szCs w:val="20"/>
              </w:rPr>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rsidR="00601514" w:rsidRPr="00601514" w:rsidRDefault="00601514" w:rsidP="00601514">
            <w:pPr>
              <w:jc w:val="both"/>
              <w:rPr>
                <w:sz w:val="20"/>
                <w:szCs w:val="20"/>
              </w:rPr>
            </w:pPr>
            <w:proofErr w:type="spellStart"/>
            <w:r w:rsidRPr="00601514">
              <w:rPr>
                <w:sz w:val="20"/>
                <w:szCs w:val="20"/>
              </w:rPr>
              <w:t>Псн</w:t>
            </w:r>
            <w:proofErr w:type="spellEnd"/>
            <w:r w:rsidRPr="00601514">
              <w:rPr>
                <w:sz w:val="20"/>
                <w:szCs w:val="20"/>
              </w:rPr>
              <w:t xml:space="preserve"> – количество контрольных мероприятий, проведенных в рамках муниципального контроля, </w:t>
            </w:r>
          </w:p>
          <w:p w:rsidR="00601514" w:rsidRPr="00601514" w:rsidRDefault="00601514" w:rsidP="00601514">
            <w:pPr>
              <w:jc w:val="both"/>
              <w:rPr>
                <w:sz w:val="20"/>
                <w:szCs w:val="20"/>
              </w:rPr>
            </w:pPr>
            <w:r w:rsidRPr="00601514">
              <w:rPr>
                <w:sz w:val="20"/>
                <w:szCs w:val="20"/>
              </w:rPr>
              <w:t xml:space="preserve">с нарушениями требований законодательства РФ о порядке </w:t>
            </w:r>
          </w:p>
          <w:p w:rsidR="00601514" w:rsidRPr="00601514" w:rsidRDefault="00601514" w:rsidP="00601514">
            <w:pPr>
              <w:jc w:val="both"/>
              <w:rPr>
                <w:sz w:val="20"/>
                <w:szCs w:val="20"/>
              </w:rPr>
            </w:pPr>
            <w:r w:rsidRPr="00601514">
              <w:rPr>
                <w:sz w:val="20"/>
                <w:szCs w:val="20"/>
              </w:rPr>
              <w:t xml:space="preserve">их проведения, по </w:t>
            </w:r>
            <w:proofErr w:type="gramStart"/>
            <w:r w:rsidRPr="00601514">
              <w:rPr>
                <w:sz w:val="20"/>
                <w:szCs w:val="20"/>
              </w:rPr>
              <w:t>результатам</w:t>
            </w:r>
            <w:proofErr w:type="gramEnd"/>
            <w:r w:rsidRPr="00601514">
              <w:rPr>
                <w:sz w:val="20"/>
                <w:szCs w:val="20"/>
              </w:rPr>
              <w:t xml:space="preserve"> выявления которых к должностным лицам </w:t>
            </w:r>
            <w:r w:rsidRPr="00601514">
              <w:rPr>
                <w:i/>
                <w:iCs/>
                <w:sz w:val="20"/>
                <w:szCs w:val="20"/>
              </w:rPr>
              <w:t>местной администрации</w:t>
            </w:r>
            <w:r w:rsidRPr="00601514">
              <w:rPr>
                <w:sz w:val="20"/>
                <w:szCs w:val="20"/>
              </w:rPr>
              <w:t>, осуществившим такие проверки, применены меры дисциплинарного, административного наказания</w:t>
            </w:r>
          </w:p>
          <w:p w:rsidR="00601514" w:rsidRPr="00601514" w:rsidRDefault="00601514" w:rsidP="00601514">
            <w:pPr>
              <w:jc w:val="center"/>
              <w:rPr>
                <w:sz w:val="20"/>
                <w:szCs w:val="20"/>
              </w:rPr>
            </w:pPr>
          </w:p>
          <w:p w:rsidR="00601514" w:rsidRPr="00601514" w:rsidRDefault="00601514" w:rsidP="00601514">
            <w:pPr>
              <w:autoSpaceDE w:val="0"/>
              <w:autoSpaceDN w:val="0"/>
              <w:adjustRightInd w:val="0"/>
              <w:jc w:val="both"/>
              <w:rPr>
                <w:rFonts w:eastAsia="Calibri"/>
                <w:bCs/>
                <w:sz w:val="20"/>
                <w:szCs w:val="20"/>
                <w:lang w:eastAsia="en-US"/>
              </w:rPr>
            </w:pPr>
            <w:proofErr w:type="spellStart"/>
            <w:r w:rsidRPr="00601514">
              <w:rPr>
                <w:sz w:val="20"/>
                <w:szCs w:val="20"/>
              </w:rPr>
              <w:t>По</w:t>
            </w:r>
            <w:proofErr w:type="gramStart"/>
            <w:r w:rsidRPr="00601514">
              <w:rPr>
                <w:sz w:val="20"/>
                <w:szCs w:val="20"/>
              </w:rPr>
              <w:t>к</w:t>
            </w:r>
            <w:proofErr w:type="spellEnd"/>
            <w:r w:rsidRPr="00601514">
              <w:rPr>
                <w:sz w:val="20"/>
                <w:szCs w:val="20"/>
              </w:rPr>
              <w:t>-</w:t>
            </w:r>
            <w:proofErr w:type="gramEnd"/>
            <w:r w:rsidRPr="00601514">
              <w:rPr>
                <w:sz w:val="20"/>
                <w:szCs w:val="20"/>
              </w:rPr>
              <w:t xml:space="preserve"> общее количество контрольных мероприятий, проведенных в рамках муниципального контроля </w:t>
            </w:r>
          </w:p>
        </w:tc>
        <w:tc>
          <w:tcPr>
            <w:tcW w:w="993" w:type="dxa"/>
            <w:gridSpan w:val="2"/>
            <w:shd w:val="clear" w:color="auto" w:fill="auto"/>
          </w:tcPr>
          <w:p w:rsidR="00601514" w:rsidRPr="00601514" w:rsidRDefault="00601514" w:rsidP="00601514">
            <w:pPr>
              <w:autoSpaceDE w:val="0"/>
              <w:autoSpaceDN w:val="0"/>
              <w:adjustRightInd w:val="0"/>
              <w:jc w:val="both"/>
              <w:rPr>
                <w:rFonts w:eastAsia="Calibri"/>
                <w:bCs/>
                <w:sz w:val="20"/>
                <w:szCs w:val="20"/>
                <w:lang w:eastAsia="en-US"/>
              </w:rPr>
            </w:pPr>
          </w:p>
        </w:tc>
        <w:tc>
          <w:tcPr>
            <w:tcW w:w="994" w:type="dxa"/>
            <w:gridSpan w:val="2"/>
            <w:shd w:val="clear" w:color="auto" w:fill="auto"/>
          </w:tcPr>
          <w:p w:rsidR="00601514" w:rsidRPr="00601514" w:rsidRDefault="00601514" w:rsidP="00601514">
            <w:pPr>
              <w:autoSpaceDE w:val="0"/>
              <w:autoSpaceDN w:val="0"/>
              <w:adjustRightInd w:val="0"/>
              <w:jc w:val="both"/>
              <w:rPr>
                <w:rFonts w:eastAsia="Calibri"/>
                <w:bCs/>
                <w:sz w:val="20"/>
                <w:szCs w:val="20"/>
                <w:lang w:eastAsia="en-US"/>
              </w:rPr>
            </w:pPr>
          </w:p>
        </w:tc>
        <w:tc>
          <w:tcPr>
            <w:tcW w:w="994" w:type="dxa"/>
            <w:shd w:val="clear" w:color="auto" w:fill="auto"/>
          </w:tcPr>
          <w:p w:rsidR="00601514" w:rsidRPr="00601514" w:rsidRDefault="00601514" w:rsidP="00601514">
            <w:pPr>
              <w:autoSpaceDE w:val="0"/>
              <w:autoSpaceDN w:val="0"/>
              <w:adjustRightInd w:val="0"/>
              <w:jc w:val="both"/>
              <w:rPr>
                <w:rFonts w:eastAsia="Calibri"/>
                <w:bCs/>
                <w:sz w:val="20"/>
                <w:szCs w:val="20"/>
                <w:lang w:eastAsia="en-US"/>
              </w:rPr>
            </w:pPr>
          </w:p>
        </w:tc>
      </w:tr>
      <w:tr w:rsidR="00601514" w:rsidRPr="00601514" w:rsidTr="0048495C">
        <w:tc>
          <w:tcPr>
            <w:tcW w:w="846" w:type="dxa"/>
            <w:shd w:val="clear" w:color="auto" w:fill="auto"/>
          </w:tcPr>
          <w:p w:rsidR="00601514" w:rsidRPr="00601514" w:rsidRDefault="00601514" w:rsidP="00601514">
            <w:pPr>
              <w:autoSpaceDE w:val="0"/>
              <w:autoSpaceDN w:val="0"/>
              <w:adjustRightInd w:val="0"/>
              <w:jc w:val="both"/>
              <w:rPr>
                <w:rFonts w:eastAsia="Calibri"/>
                <w:bCs/>
                <w:sz w:val="20"/>
                <w:szCs w:val="20"/>
                <w:lang w:eastAsia="en-US"/>
              </w:rPr>
            </w:pPr>
          </w:p>
        </w:tc>
        <w:tc>
          <w:tcPr>
            <w:tcW w:w="13329"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601514" w:rsidRPr="00601514" w:rsidRDefault="00601514" w:rsidP="00601514">
            <w:pPr>
              <w:autoSpaceDE w:val="0"/>
              <w:autoSpaceDN w:val="0"/>
              <w:adjustRightInd w:val="0"/>
              <w:jc w:val="center"/>
              <w:rPr>
                <w:rFonts w:eastAsia="Calibri"/>
                <w:bCs/>
                <w:sz w:val="20"/>
                <w:szCs w:val="20"/>
                <w:lang w:eastAsia="en-US"/>
              </w:rPr>
            </w:pPr>
            <w:r w:rsidRPr="00601514">
              <w:rPr>
                <w:bCs/>
                <w:sz w:val="22"/>
                <w:szCs w:val="22"/>
              </w:rPr>
              <w:t xml:space="preserve">2.2. Контрольные мероприятия без взаимодействия </w:t>
            </w:r>
            <w:r w:rsidRPr="00601514">
              <w:rPr>
                <w:sz w:val="22"/>
                <w:szCs w:val="22"/>
              </w:rPr>
              <w:t>с контролируемым лицом</w:t>
            </w:r>
          </w:p>
        </w:tc>
      </w:tr>
      <w:tr w:rsidR="00601514" w:rsidRPr="00601514" w:rsidTr="0048495C">
        <w:tc>
          <w:tcPr>
            <w:tcW w:w="846" w:type="dxa"/>
            <w:tcBorders>
              <w:top w:val="nil"/>
              <w:left w:val="single" w:sz="4" w:space="0" w:color="auto"/>
              <w:bottom w:val="single" w:sz="4" w:space="0" w:color="auto"/>
              <w:right w:val="single" w:sz="4" w:space="0" w:color="auto"/>
            </w:tcBorders>
            <w:shd w:val="clear" w:color="000000" w:fill="FFFFFF"/>
            <w:vAlign w:val="center"/>
          </w:tcPr>
          <w:p w:rsidR="00601514" w:rsidRPr="00601514" w:rsidRDefault="00601514" w:rsidP="00601514">
            <w:pPr>
              <w:autoSpaceDE w:val="0"/>
              <w:autoSpaceDN w:val="0"/>
              <w:adjustRightInd w:val="0"/>
              <w:jc w:val="both"/>
              <w:rPr>
                <w:rFonts w:eastAsia="Calibri"/>
                <w:bCs/>
                <w:sz w:val="20"/>
                <w:szCs w:val="20"/>
                <w:lang w:eastAsia="en-US"/>
              </w:rPr>
            </w:pPr>
            <w:r w:rsidRPr="00601514">
              <w:rPr>
                <w:sz w:val="20"/>
                <w:szCs w:val="20"/>
              </w:rPr>
              <w:t>2.2.1.</w:t>
            </w:r>
          </w:p>
        </w:tc>
        <w:tc>
          <w:tcPr>
            <w:tcW w:w="4819" w:type="dxa"/>
            <w:tcBorders>
              <w:top w:val="nil"/>
              <w:left w:val="nil"/>
              <w:bottom w:val="single" w:sz="4" w:space="0" w:color="auto"/>
              <w:right w:val="single" w:sz="4" w:space="0" w:color="auto"/>
            </w:tcBorders>
            <w:shd w:val="clear" w:color="000000" w:fill="FFFFFF"/>
          </w:tcPr>
          <w:p w:rsidR="00601514" w:rsidRPr="00601514" w:rsidRDefault="00601514" w:rsidP="00601514">
            <w:pPr>
              <w:autoSpaceDE w:val="0"/>
              <w:autoSpaceDN w:val="0"/>
              <w:adjustRightInd w:val="0"/>
              <w:jc w:val="both"/>
              <w:rPr>
                <w:rFonts w:eastAsia="Calibri"/>
                <w:bCs/>
                <w:sz w:val="20"/>
                <w:szCs w:val="20"/>
                <w:lang w:eastAsia="en-US"/>
              </w:rPr>
            </w:pPr>
            <w:r w:rsidRPr="00601514">
              <w:rPr>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601514">
              <w:rPr>
                <w:i/>
                <w:iCs/>
                <w:sz w:val="20"/>
                <w:szCs w:val="20"/>
              </w:rPr>
              <w:t xml:space="preserve">местной администрацией </w:t>
            </w:r>
            <w:r w:rsidRPr="00601514">
              <w:rPr>
                <w:sz w:val="20"/>
                <w:szCs w:val="20"/>
              </w:rPr>
              <w:t xml:space="preserve">по результатам контрольных мероприятий по контролю без взаимодействия с </w:t>
            </w:r>
            <w:r w:rsidRPr="00601514">
              <w:rPr>
                <w:sz w:val="20"/>
                <w:szCs w:val="20"/>
              </w:rPr>
              <w:lastRenderedPageBreak/>
              <w:t>юридическими лицами (индивидуальными предпринимателями)</w:t>
            </w:r>
          </w:p>
        </w:tc>
        <w:tc>
          <w:tcPr>
            <w:tcW w:w="1985" w:type="dxa"/>
            <w:tcBorders>
              <w:top w:val="nil"/>
              <w:left w:val="nil"/>
              <w:bottom w:val="single" w:sz="4" w:space="0" w:color="auto"/>
              <w:right w:val="single" w:sz="4" w:space="0" w:color="auto"/>
            </w:tcBorders>
            <w:shd w:val="clear" w:color="000000" w:fill="FFFFFF"/>
            <w:vAlign w:val="center"/>
          </w:tcPr>
          <w:p w:rsidR="00601514" w:rsidRPr="00601514" w:rsidRDefault="00601514" w:rsidP="00601514">
            <w:pPr>
              <w:autoSpaceDE w:val="0"/>
              <w:autoSpaceDN w:val="0"/>
              <w:adjustRightInd w:val="0"/>
              <w:jc w:val="both"/>
              <w:rPr>
                <w:rFonts w:eastAsia="Calibri"/>
                <w:bCs/>
                <w:sz w:val="20"/>
                <w:szCs w:val="20"/>
                <w:lang w:eastAsia="en-US"/>
              </w:rPr>
            </w:pPr>
            <w:proofErr w:type="spellStart"/>
            <w:r w:rsidRPr="00601514">
              <w:rPr>
                <w:sz w:val="20"/>
                <w:szCs w:val="20"/>
              </w:rPr>
              <w:lastRenderedPageBreak/>
              <w:t>ПРМБВн</w:t>
            </w:r>
            <w:proofErr w:type="spellEnd"/>
            <w:r w:rsidRPr="00601514">
              <w:rPr>
                <w:sz w:val="20"/>
                <w:szCs w:val="20"/>
              </w:rPr>
              <w:t xml:space="preserve">*100% / </w:t>
            </w:r>
            <w:proofErr w:type="spellStart"/>
            <w:r w:rsidRPr="00601514">
              <w:rPr>
                <w:sz w:val="20"/>
                <w:szCs w:val="20"/>
              </w:rPr>
              <w:t>ПРМБВо</w:t>
            </w:r>
            <w:proofErr w:type="spellEnd"/>
          </w:p>
        </w:tc>
        <w:tc>
          <w:tcPr>
            <w:tcW w:w="3544" w:type="dxa"/>
            <w:tcBorders>
              <w:top w:val="nil"/>
              <w:left w:val="nil"/>
              <w:bottom w:val="single" w:sz="4" w:space="0" w:color="auto"/>
              <w:right w:val="single" w:sz="4" w:space="0" w:color="auto"/>
            </w:tcBorders>
            <w:shd w:val="clear" w:color="000000" w:fill="FFFFFF"/>
            <w:vAlign w:val="center"/>
          </w:tcPr>
          <w:p w:rsidR="00601514" w:rsidRPr="00601514" w:rsidRDefault="00601514" w:rsidP="00601514">
            <w:pPr>
              <w:jc w:val="both"/>
              <w:rPr>
                <w:sz w:val="20"/>
                <w:szCs w:val="20"/>
              </w:rPr>
            </w:pPr>
            <w:proofErr w:type="spellStart"/>
            <w:r w:rsidRPr="00601514">
              <w:rPr>
                <w:sz w:val="20"/>
                <w:szCs w:val="20"/>
              </w:rPr>
              <w:t>ПРМБВн</w:t>
            </w:r>
            <w:proofErr w:type="spellEnd"/>
            <w:r w:rsidRPr="00601514">
              <w:rPr>
                <w:sz w:val="20"/>
                <w:szCs w:val="20"/>
              </w:rPr>
              <w:t xml:space="preserve"> – количество предписаний, выданных </w:t>
            </w:r>
            <w:r w:rsidRPr="00601514">
              <w:rPr>
                <w:i/>
                <w:iCs/>
                <w:sz w:val="20"/>
                <w:szCs w:val="20"/>
              </w:rPr>
              <w:t>местной администрацией</w:t>
            </w:r>
            <w:r w:rsidRPr="00601514">
              <w:rPr>
                <w:sz w:val="20"/>
                <w:szCs w:val="20"/>
              </w:rPr>
              <w:t xml:space="preserve"> по результатам мероприятий по контролю без взаимодействия с юридическими лицами (индивидуальными </w:t>
            </w:r>
            <w:r w:rsidRPr="00601514">
              <w:rPr>
                <w:sz w:val="20"/>
                <w:szCs w:val="20"/>
              </w:rPr>
              <w:lastRenderedPageBreak/>
              <w:t>предпринимателями) признанных незаконными в судебном порядке</w:t>
            </w:r>
          </w:p>
          <w:p w:rsidR="00601514" w:rsidRPr="00601514" w:rsidRDefault="00601514" w:rsidP="00601514">
            <w:pPr>
              <w:jc w:val="center"/>
              <w:rPr>
                <w:sz w:val="20"/>
                <w:szCs w:val="20"/>
              </w:rPr>
            </w:pPr>
          </w:p>
          <w:p w:rsidR="00601514" w:rsidRPr="00601514" w:rsidRDefault="00601514" w:rsidP="00601514">
            <w:pPr>
              <w:autoSpaceDE w:val="0"/>
              <w:autoSpaceDN w:val="0"/>
              <w:adjustRightInd w:val="0"/>
              <w:jc w:val="both"/>
              <w:rPr>
                <w:rFonts w:eastAsia="Calibri"/>
                <w:bCs/>
                <w:sz w:val="20"/>
                <w:szCs w:val="20"/>
                <w:lang w:eastAsia="en-US"/>
              </w:rPr>
            </w:pPr>
            <w:proofErr w:type="spellStart"/>
            <w:r w:rsidRPr="00601514">
              <w:rPr>
                <w:sz w:val="20"/>
                <w:szCs w:val="20"/>
              </w:rPr>
              <w:t>ПРМБВо</w:t>
            </w:r>
            <w:proofErr w:type="spellEnd"/>
            <w:r w:rsidRPr="00601514">
              <w:rPr>
                <w:sz w:val="20"/>
                <w:szCs w:val="20"/>
              </w:rPr>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shd w:val="clear" w:color="auto" w:fill="auto"/>
          </w:tcPr>
          <w:p w:rsidR="00601514" w:rsidRPr="00601514" w:rsidRDefault="00601514" w:rsidP="00601514">
            <w:pPr>
              <w:autoSpaceDE w:val="0"/>
              <w:autoSpaceDN w:val="0"/>
              <w:adjustRightInd w:val="0"/>
              <w:jc w:val="both"/>
              <w:rPr>
                <w:rFonts w:eastAsia="Calibri"/>
                <w:bCs/>
                <w:sz w:val="20"/>
                <w:szCs w:val="20"/>
                <w:lang w:eastAsia="en-US"/>
              </w:rPr>
            </w:pPr>
          </w:p>
        </w:tc>
        <w:tc>
          <w:tcPr>
            <w:tcW w:w="994" w:type="dxa"/>
            <w:gridSpan w:val="2"/>
            <w:shd w:val="clear" w:color="auto" w:fill="auto"/>
          </w:tcPr>
          <w:p w:rsidR="00601514" w:rsidRPr="00601514" w:rsidRDefault="00601514" w:rsidP="00601514">
            <w:pPr>
              <w:autoSpaceDE w:val="0"/>
              <w:autoSpaceDN w:val="0"/>
              <w:adjustRightInd w:val="0"/>
              <w:jc w:val="both"/>
              <w:rPr>
                <w:rFonts w:eastAsia="Calibri"/>
                <w:bCs/>
                <w:sz w:val="20"/>
                <w:szCs w:val="20"/>
                <w:lang w:eastAsia="en-US"/>
              </w:rPr>
            </w:pPr>
          </w:p>
        </w:tc>
        <w:tc>
          <w:tcPr>
            <w:tcW w:w="994" w:type="dxa"/>
            <w:shd w:val="clear" w:color="auto" w:fill="auto"/>
          </w:tcPr>
          <w:p w:rsidR="00601514" w:rsidRPr="00601514" w:rsidRDefault="00601514" w:rsidP="00601514">
            <w:pPr>
              <w:autoSpaceDE w:val="0"/>
              <w:autoSpaceDN w:val="0"/>
              <w:adjustRightInd w:val="0"/>
              <w:jc w:val="both"/>
              <w:rPr>
                <w:rFonts w:eastAsia="Calibri"/>
                <w:bCs/>
                <w:sz w:val="20"/>
                <w:szCs w:val="20"/>
                <w:lang w:eastAsia="en-US"/>
              </w:rPr>
            </w:pPr>
          </w:p>
        </w:tc>
      </w:tr>
      <w:bookmarkEnd w:id="2"/>
    </w:tbl>
    <w:p w:rsidR="00601514" w:rsidRPr="00601514" w:rsidRDefault="00601514" w:rsidP="00601514">
      <w:pPr>
        <w:contextualSpacing/>
        <w:jc w:val="both"/>
        <w:rPr>
          <w:sz w:val="28"/>
          <w:szCs w:val="28"/>
        </w:rPr>
      </w:pPr>
    </w:p>
    <w:p w:rsidR="00601514" w:rsidRPr="00601514" w:rsidRDefault="00601514" w:rsidP="00601514">
      <w:pPr>
        <w:contextualSpacing/>
        <w:jc w:val="both"/>
        <w:rPr>
          <w:sz w:val="28"/>
          <w:szCs w:val="28"/>
        </w:rPr>
      </w:pPr>
    </w:p>
    <w:p w:rsidR="00601514" w:rsidRDefault="00601514" w:rsidP="004C59CA">
      <w:pPr>
        <w:rPr>
          <w:sz w:val="28"/>
          <w:szCs w:val="28"/>
        </w:rPr>
        <w:sectPr w:rsidR="00601514" w:rsidSect="00466AF6">
          <w:pgSz w:w="16838" w:h="11906" w:orient="landscape"/>
          <w:pgMar w:top="1134" w:right="567" w:bottom="1134" w:left="1134" w:header="709" w:footer="709" w:gutter="0"/>
          <w:cols w:space="708"/>
          <w:docGrid w:linePitch="360"/>
        </w:sectPr>
      </w:pPr>
    </w:p>
    <w:p w:rsidR="00601514" w:rsidRPr="00601514" w:rsidRDefault="00601514" w:rsidP="00601514">
      <w:pPr>
        <w:ind w:right="-441"/>
        <w:jc w:val="center"/>
        <w:rPr>
          <w:b/>
          <w:sz w:val="28"/>
          <w:szCs w:val="28"/>
        </w:rPr>
      </w:pPr>
      <w:r>
        <w:rPr>
          <w:b/>
          <w:noProof/>
          <w:sz w:val="28"/>
          <w:szCs w:val="28"/>
        </w:rPr>
        <w:lastRenderedPageBreak/>
        <w:drawing>
          <wp:anchor distT="0" distB="0" distL="114300" distR="114300" simplePos="0" relativeHeight="251671552" behindDoc="0" locked="0" layoutInCell="1" allowOverlap="1">
            <wp:simplePos x="0" y="0"/>
            <wp:positionH relativeFrom="column">
              <wp:posOffset>2773045</wp:posOffset>
            </wp:positionH>
            <wp:positionV relativeFrom="paragraph">
              <wp:posOffset>-225425</wp:posOffset>
            </wp:positionV>
            <wp:extent cx="584835" cy="711200"/>
            <wp:effectExtent l="0" t="0" r="571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pic:spPr>
                </pic:pic>
              </a:graphicData>
            </a:graphic>
            <wp14:sizeRelH relativeFrom="page">
              <wp14:pctWidth>0</wp14:pctWidth>
            </wp14:sizeRelH>
            <wp14:sizeRelV relativeFrom="page">
              <wp14:pctHeight>0</wp14:pctHeight>
            </wp14:sizeRelV>
          </wp:anchor>
        </w:drawing>
      </w:r>
    </w:p>
    <w:p w:rsidR="00601514" w:rsidRPr="00601514" w:rsidRDefault="00601514" w:rsidP="00601514">
      <w:pPr>
        <w:ind w:right="-441"/>
        <w:jc w:val="center"/>
        <w:rPr>
          <w:b/>
          <w:sz w:val="28"/>
          <w:szCs w:val="28"/>
        </w:rPr>
      </w:pPr>
    </w:p>
    <w:p w:rsidR="00601514" w:rsidRPr="00601514" w:rsidRDefault="00601514" w:rsidP="00601514">
      <w:pPr>
        <w:ind w:right="-441"/>
        <w:jc w:val="center"/>
        <w:rPr>
          <w:b/>
          <w:sz w:val="28"/>
          <w:szCs w:val="28"/>
        </w:rPr>
      </w:pPr>
    </w:p>
    <w:tbl>
      <w:tblPr>
        <w:tblW w:w="0" w:type="auto"/>
        <w:tblLayout w:type="fixed"/>
        <w:tblCellMar>
          <w:left w:w="0" w:type="dxa"/>
          <w:right w:w="0" w:type="dxa"/>
        </w:tblCellMar>
        <w:tblLook w:val="04A0" w:firstRow="1" w:lastRow="0" w:firstColumn="1" w:lastColumn="0" w:noHBand="0" w:noVBand="1"/>
      </w:tblPr>
      <w:tblGrid>
        <w:gridCol w:w="1057"/>
        <w:gridCol w:w="1056"/>
        <w:gridCol w:w="1056"/>
        <w:gridCol w:w="696"/>
        <w:gridCol w:w="1056"/>
        <w:gridCol w:w="1056"/>
        <w:gridCol w:w="1056"/>
        <w:gridCol w:w="869"/>
        <w:gridCol w:w="747"/>
        <w:gridCol w:w="1056"/>
      </w:tblGrid>
      <w:tr w:rsidR="00601514" w:rsidRPr="00601514" w:rsidTr="0048495C">
        <w:trPr>
          <w:trHeight w:val="405"/>
        </w:trPr>
        <w:tc>
          <w:tcPr>
            <w:tcW w:w="9705" w:type="dxa"/>
            <w:gridSpan w:val="10"/>
            <w:shd w:val="clear" w:color="auto" w:fill="auto"/>
            <w:noWrap/>
            <w:vAlign w:val="bottom"/>
          </w:tcPr>
          <w:p w:rsidR="00601514" w:rsidRPr="00601514" w:rsidRDefault="00601514" w:rsidP="00601514">
            <w:pPr>
              <w:autoSpaceDE w:val="0"/>
              <w:autoSpaceDN w:val="0"/>
              <w:adjustRightInd w:val="0"/>
              <w:jc w:val="center"/>
              <w:rPr>
                <w:sz w:val="32"/>
                <w:szCs w:val="32"/>
                <w:lang w:eastAsia="en-US"/>
              </w:rPr>
            </w:pPr>
            <w:r w:rsidRPr="00601514">
              <w:rPr>
                <w:sz w:val="32"/>
                <w:szCs w:val="32"/>
                <w:lang w:eastAsia="en-US"/>
              </w:rPr>
              <w:t>УСТЬ-ЯРУЛЬСКИЙ СЕЛЬСКИЙ СОВЕТ ДЕПУТАТОВ</w:t>
            </w:r>
          </w:p>
          <w:p w:rsidR="00601514" w:rsidRPr="00601514" w:rsidRDefault="00601514" w:rsidP="00601514">
            <w:pPr>
              <w:autoSpaceDE w:val="0"/>
              <w:autoSpaceDN w:val="0"/>
              <w:adjustRightInd w:val="0"/>
              <w:ind w:firstLine="540"/>
              <w:jc w:val="center"/>
              <w:rPr>
                <w:sz w:val="28"/>
                <w:szCs w:val="28"/>
                <w:lang w:eastAsia="en-US"/>
              </w:rPr>
            </w:pPr>
            <w:r w:rsidRPr="00601514">
              <w:rPr>
                <w:sz w:val="32"/>
                <w:szCs w:val="32"/>
                <w:lang w:eastAsia="en-US"/>
              </w:rPr>
              <w:t>ИРБЕЙСКОГО РАЙОНА КРАСНОЯРСКОГО КРАЯ</w:t>
            </w:r>
          </w:p>
        </w:tc>
      </w:tr>
      <w:tr w:rsidR="00601514" w:rsidRPr="00601514" w:rsidTr="0048495C">
        <w:trPr>
          <w:trHeight w:val="959"/>
        </w:trPr>
        <w:tc>
          <w:tcPr>
            <w:tcW w:w="9705" w:type="dxa"/>
            <w:gridSpan w:val="10"/>
            <w:shd w:val="clear" w:color="auto" w:fill="auto"/>
            <w:noWrap/>
            <w:vAlign w:val="bottom"/>
          </w:tcPr>
          <w:p w:rsidR="00601514" w:rsidRPr="00601514" w:rsidRDefault="00601514" w:rsidP="00601514">
            <w:pPr>
              <w:jc w:val="center"/>
              <w:rPr>
                <w:sz w:val="40"/>
                <w:szCs w:val="40"/>
              </w:rPr>
            </w:pPr>
            <w:r w:rsidRPr="00601514">
              <w:rPr>
                <w:sz w:val="40"/>
                <w:szCs w:val="40"/>
              </w:rPr>
              <w:t xml:space="preserve">РЕШЕНИЕ </w:t>
            </w:r>
          </w:p>
        </w:tc>
      </w:tr>
      <w:tr w:rsidR="00601514" w:rsidRPr="00601514" w:rsidTr="0048495C">
        <w:trPr>
          <w:trHeight w:val="375"/>
        </w:trPr>
        <w:tc>
          <w:tcPr>
            <w:tcW w:w="1057" w:type="dxa"/>
            <w:shd w:val="clear" w:color="auto" w:fill="auto"/>
            <w:noWrap/>
            <w:vAlign w:val="bottom"/>
          </w:tcPr>
          <w:p w:rsidR="00601514" w:rsidRPr="00601514" w:rsidRDefault="00601514" w:rsidP="00601514">
            <w:pPr>
              <w:rPr>
                <w:sz w:val="28"/>
                <w:szCs w:val="28"/>
              </w:rPr>
            </w:pPr>
          </w:p>
        </w:tc>
        <w:tc>
          <w:tcPr>
            <w:tcW w:w="1056" w:type="dxa"/>
            <w:shd w:val="clear" w:color="auto" w:fill="auto"/>
            <w:noWrap/>
            <w:vAlign w:val="bottom"/>
          </w:tcPr>
          <w:p w:rsidR="00601514" w:rsidRPr="00601514" w:rsidRDefault="00601514" w:rsidP="00601514">
            <w:pPr>
              <w:rPr>
                <w:sz w:val="28"/>
                <w:szCs w:val="28"/>
              </w:rPr>
            </w:pPr>
          </w:p>
        </w:tc>
        <w:tc>
          <w:tcPr>
            <w:tcW w:w="1056" w:type="dxa"/>
            <w:shd w:val="clear" w:color="auto" w:fill="auto"/>
            <w:noWrap/>
            <w:vAlign w:val="bottom"/>
          </w:tcPr>
          <w:p w:rsidR="00601514" w:rsidRPr="00601514" w:rsidRDefault="00601514" w:rsidP="00601514">
            <w:pPr>
              <w:rPr>
                <w:sz w:val="28"/>
                <w:szCs w:val="28"/>
              </w:rPr>
            </w:pPr>
          </w:p>
        </w:tc>
        <w:tc>
          <w:tcPr>
            <w:tcW w:w="696" w:type="dxa"/>
            <w:shd w:val="clear" w:color="auto" w:fill="auto"/>
            <w:noWrap/>
            <w:vAlign w:val="bottom"/>
          </w:tcPr>
          <w:p w:rsidR="00601514" w:rsidRPr="00601514" w:rsidRDefault="00601514" w:rsidP="00601514">
            <w:pPr>
              <w:rPr>
                <w:sz w:val="28"/>
                <w:szCs w:val="28"/>
              </w:rPr>
            </w:pPr>
          </w:p>
        </w:tc>
        <w:tc>
          <w:tcPr>
            <w:tcW w:w="1056" w:type="dxa"/>
            <w:shd w:val="clear" w:color="auto" w:fill="auto"/>
            <w:noWrap/>
            <w:vAlign w:val="bottom"/>
          </w:tcPr>
          <w:p w:rsidR="00601514" w:rsidRPr="00601514" w:rsidRDefault="00601514" w:rsidP="00601514">
            <w:pPr>
              <w:rPr>
                <w:sz w:val="28"/>
                <w:szCs w:val="28"/>
              </w:rPr>
            </w:pPr>
          </w:p>
        </w:tc>
        <w:tc>
          <w:tcPr>
            <w:tcW w:w="1056" w:type="dxa"/>
            <w:shd w:val="clear" w:color="auto" w:fill="auto"/>
            <w:noWrap/>
            <w:vAlign w:val="bottom"/>
          </w:tcPr>
          <w:p w:rsidR="00601514" w:rsidRPr="00601514" w:rsidRDefault="00601514" w:rsidP="00601514">
            <w:pPr>
              <w:rPr>
                <w:sz w:val="28"/>
                <w:szCs w:val="28"/>
              </w:rPr>
            </w:pPr>
          </w:p>
        </w:tc>
        <w:tc>
          <w:tcPr>
            <w:tcW w:w="1056" w:type="dxa"/>
            <w:shd w:val="clear" w:color="auto" w:fill="auto"/>
            <w:noWrap/>
            <w:vAlign w:val="bottom"/>
          </w:tcPr>
          <w:p w:rsidR="00601514" w:rsidRPr="00601514" w:rsidRDefault="00601514" w:rsidP="00601514">
            <w:pPr>
              <w:rPr>
                <w:sz w:val="28"/>
                <w:szCs w:val="28"/>
              </w:rPr>
            </w:pPr>
          </w:p>
        </w:tc>
        <w:tc>
          <w:tcPr>
            <w:tcW w:w="869" w:type="dxa"/>
            <w:shd w:val="clear" w:color="auto" w:fill="auto"/>
            <w:noWrap/>
            <w:vAlign w:val="bottom"/>
          </w:tcPr>
          <w:p w:rsidR="00601514" w:rsidRPr="00601514" w:rsidRDefault="00601514" w:rsidP="00601514">
            <w:pPr>
              <w:rPr>
                <w:sz w:val="28"/>
                <w:szCs w:val="28"/>
              </w:rPr>
            </w:pPr>
          </w:p>
        </w:tc>
        <w:tc>
          <w:tcPr>
            <w:tcW w:w="747" w:type="dxa"/>
            <w:shd w:val="clear" w:color="auto" w:fill="auto"/>
            <w:noWrap/>
            <w:vAlign w:val="bottom"/>
          </w:tcPr>
          <w:p w:rsidR="00601514" w:rsidRPr="00601514" w:rsidRDefault="00601514" w:rsidP="00601514">
            <w:pPr>
              <w:rPr>
                <w:sz w:val="28"/>
                <w:szCs w:val="28"/>
              </w:rPr>
            </w:pPr>
          </w:p>
        </w:tc>
        <w:tc>
          <w:tcPr>
            <w:tcW w:w="1056" w:type="dxa"/>
            <w:shd w:val="clear" w:color="auto" w:fill="auto"/>
            <w:noWrap/>
            <w:vAlign w:val="bottom"/>
          </w:tcPr>
          <w:p w:rsidR="00601514" w:rsidRPr="00601514" w:rsidRDefault="00601514" w:rsidP="00601514">
            <w:pPr>
              <w:rPr>
                <w:sz w:val="28"/>
                <w:szCs w:val="28"/>
              </w:rPr>
            </w:pPr>
          </w:p>
        </w:tc>
      </w:tr>
      <w:tr w:rsidR="00601514" w:rsidRPr="00601514" w:rsidTr="0048495C">
        <w:trPr>
          <w:trHeight w:val="375"/>
        </w:trPr>
        <w:tc>
          <w:tcPr>
            <w:tcW w:w="3865" w:type="dxa"/>
            <w:gridSpan w:val="4"/>
            <w:shd w:val="clear" w:color="auto" w:fill="auto"/>
            <w:noWrap/>
            <w:vAlign w:val="center"/>
          </w:tcPr>
          <w:p w:rsidR="00601514" w:rsidRPr="00601514" w:rsidRDefault="00601514" w:rsidP="00601514">
            <w:pPr>
              <w:rPr>
                <w:sz w:val="28"/>
                <w:szCs w:val="28"/>
              </w:rPr>
            </w:pPr>
            <w:r w:rsidRPr="00601514">
              <w:rPr>
                <w:sz w:val="28"/>
                <w:szCs w:val="28"/>
              </w:rPr>
              <w:t>20.10.2021г.</w:t>
            </w:r>
          </w:p>
        </w:tc>
        <w:tc>
          <w:tcPr>
            <w:tcW w:w="2112" w:type="dxa"/>
            <w:gridSpan w:val="2"/>
            <w:shd w:val="clear" w:color="auto" w:fill="auto"/>
            <w:noWrap/>
            <w:vAlign w:val="center"/>
          </w:tcPr>
          <w:p w:rsidR="00601514" w:rsidRPr="00601514" w:rsidRDefault="00601514" w:rsidP="00601514">
            <w:pPr>
              <w:rPr>
                <w:sz w:val="28"/>
                <w:szCs w:val="28"/>
              </w:rPr>
            </w:pPr>
            <w:r w:rsidRPr="00601514">
              <w:rPr>
                <w:sz w:val="28"/>
                <w:szCs w:val="28"/>
              </w:rPr>
              <w:t xml:space="preserve"> с. Усть-Яруль</w:t>
            </w:r>
          </w:p>
        </w:tc>
        <w:tc>
          <w:tcPr>
            <w:tcW w:w="1056" w:type="dxa"/>
            <w:shd w:val="clear" w:color="auto" w:fill="auto"/>
            <w:noWrap/>
            <w:vAlign w:val="center"/>
          </w:tcPr>
          <w:p w:rsidR="00601514" w:rsidRPr="00601514" w:rsidRDefault="00601514" w:rsidP="00601514">
            <w:pPr>
              <w:rPr>
                <w:sz w:val="28"/>
                <w:szCs w:val="28"/>
              </w:rPr>
            </w:pPr>
          </w:p>
        </w:tc>
        <w:tc>
          <w:tcPr>
            <w:tcW w:w="2672" w:type="dxa"/>
            <w:gridSpan w:val="3"/>
            <w:shd w:val="clear" w:color="auto" w:fill="auto"/>
            <w:noWrap/>
            <w:vAlign w:val="center"/>
          </w:tcPr>
          <w:p w:rsidR="00601514" w:rsidRPr="00601514" w:rsidRDefault="00601514" w:rsidP="00601514">
            <w:pPr>
              <w:rPr>
                <w:sz w:val="28"/>
                <w:szCs w:val="28"/>
              </w:rPr>
            </w:pPr>
            <w:r w:rsidRPr="00601514">
              <w:rPr>
                <w:sz w:val="28"/>
                <w:szCs w:val="28"/>
              </w:rPr>
              <w:t xml:space="preserve">                      №  49</w:t>
            </w:r>
          </w:p>
          <w:p w:rsidR="00601514" w:rsidRPr="00601514" w:rsidRDefault="00601514" w:rsidP="00601514">
            <w:pPr>
              <w:rPr>
                <w:sz w:val="28"/>
                <w:szCs w:val="28"/>
              </w:rPr>
            </w:pPr>
          </w:p>
        </w:tc>
      </w:tr>
    </w:tbl>
    <w:p w:rsidR="00601514" w:rsidRPr="00601514" w:rsidRDefault="00601514" w:rsidP="00601514">
      <w:pPr>
        <w:ind w:right="-441"/>
        <w:rPr>
          <w:sz w:val="28"/>
          <w:szCs w:val="28"/>
        </w:rPr>
      </w:pPr>
      <w:r w:rsidRPr="00601514">
        <w:rPr>
          <w:sz w:val="28"/>
          <w:szCs w:val="28"/>
        </w:rPr>
        <w:t xml:space="preserve">Об утверждении Положения о порядке </w:t>
      </w:r>
    </w:p>
    <w:p w:rsidR="00601514" w:rsidRPr="00601514" w:rsidRDefault="00601514" w:rsidP="00601514">
      <w:pPr>
        <w:ind w:right="-441"/>
        <w:rPr>
          <w:sz w:val="28"/>
          <w:szCs w:val="28"/>
        </w:rPr>
      </w:pPr>
      <w:r w:rsidRPr="00601514">
        <w:rPr>
          <w:sz w:val="28"/>
          <w:szCs w:val="28"/>
        </w:rPr>
        <w:t>проведения конкурса по отбору кандидатур</w:t>
      </w:r>
    </w:p>
    <w:p w:rsidR="00601514" w:rsidRPr="00601514" w:rsidRDefault="00601514" w:rsidP="00601514">
      <w:pPr>
        <w:ind w:right="-441"/>
        <w:rPr>
          <w:sz w:val="28"/>
          <w:szCs w:val="28"/>
        </w:rPr>
      </w:pPr>
      <w:r w:rsidRPr="00601514">
        <w:rPr>
          <w:sz w:val="28"/>
          <w:szCs w:val="28"/>
        </w:rPr>
        <w:t>на должность главы Усть-Ярульского сельсовета.</w:t>
      </w:r>
    </w:p>
    <w:p w:rsidR="00601514" w:rsidRPr="00601514" w:rsidRDefault="00601514" w:rsidP="00601514"/>
    <w:p w:rsidR="00601514" w:rsidRPr="00601514" w:rsidRDefault="00601514" w:rsidP="00601514">
      <w:pPr>
        <w:spacing w:after="100" w:afterAutospacing="1"/>
        <w:ind w:firstLine="708"/>
        <w:contextualSpacing/>
        <w:jc w:val="both"/>
        <w:rPr>
          <w:sz w:val="28"/>
          <w:szCs w:val="28"/>
        </w:rPr>
      </w:pPr>
      <w:r w:rsidRPr="00601514">
        <w:rPr>
          <w:sz w:val="28"/>
          <w:szCs w:val="28"/>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Уставом Усть-Ярульского сельсовета, Усть-Ярульский сельский Совет депутатов РЕШИЛ:</w:t>
      </w:r>
    </w:p>
    <w:p w:rsidR="00601514" w:rsidRPr="00601514" w:rsidRDefault="00601514" w:rsidP="00601514">
      <w:pPr>
        <w:autoSpaceDE w:val="0"/>
        <w:autoSpaceDN w:val="0"/>
        <w:adjustRightInd w:val="0"/>
        <w:ind w:firstLine="709"/>
        <w:jc w:val="both"/>
        <w:rPr>
          <w:sz w:val="28"/>
          <w:szCs w:val="28"/>
        </w:rPr>
      </w:pPr>
      <w:r w:rsidRPr="00601514">
        <w:rPr>
          <w:sz w:val="28"/>
          <w:szCs w:val="28"/>
        </w:rPr>
        <w:t>1. Утвердить Положение о порядке проведения конкурса по отбору кандидатур на должность главы Усть-Ярульского сельсовета согласно приложению к настоящему Решению.</w:t>
      </w:r>
    </w:p>
    <w:p w:rsidR="00601514" w:rsidRPr="00601514" w:rsidRDefault="00601514" w:rsidP="00601514">
      <w:pPr>
        <w:ind w:firstLine="709"/>
        <w:jc w:val="both"/>
        <w:rPr>
          <w:rFonts w:eastAsia="Calibri"/>
          <w:spacing w:val="2"/>
          <w:sz w:val="28"/>
          <w:szCs w:val="28"/>
          <w:lang w:eastAsia="en-US"/>
        </w:rPr>
      </w:pPr>
      <w:r w:rsidRPr="00601514">
        <w:t xml:space="preserve">2.  </w:t>
      </w:r>
      <w:r w:rsidRPr="00601514">
        <w:rPr>
          <w:rFonts w:eastAsia="Calibri"/>
          <w:bCs/>
          <w:spacing w:val="2"/>
          <w:sz w:val="28"/>
          <w:szCs w:val="28"/>
          <w:lang w:eastAsia="en-US"/>
        </w:rPr>
        <w:t xml:space="preserve">Признать утратившими силу Решение </w:t>
      </w:r>
      <w:r w:rsidRPr="00601514">
        <w:rPr>
          <w:bCs/>
          <w:sz w:val="28"/>
          <w:szCs w:val="28"/>
        </w:rPr>
        <w:t xml:space="preserve">Усть-Ярульского сельского Совета депутатов </w:t>
      </w:r>
      <w:r w:rsidRPr="00601514">
        <w:rPr>
          <w:rFonts w:eastAsia="Calibri"/>
          <w:spacing w:val="2"/>
          <w:sz w:val="28"/>
          <w:szCs w:val="28"/>
          <w:lang w:eastAsia="en-US"/>
        </w:rPr>
        <w:t>от 16.11.2015г. № 1, от  04.12.2020г №16,</w:t>
      </w:r>
    </w:p>
    <w:p w:rsidR="00601514" w:rsidRPr="00601514" w:rsidRDefault="00601514" w:rsidP="00601514">
      <w:pPr>
        <w:jc w:val="both"/>
        <w:rPr>
          <w:color w:val="000000"/>
          <w:sz w:val="28"/>
          <w:szCs w:val="28"/>
        </w:rPr>
      </w:pPr>
      <w:r w:rsidRPr="00601514">
        <w:rPr>
          <w:rFonts w:eastAsia="Calibri"/>
          <w:spacing w:val="2"/>
          <w:sz w:val="28"/>
          <w:szCs w:val="28"/>
          <w:lang w:eastAsia="en-US"/>
        </w:rPr>
        <w:t xml:space="preserve"> от 15.04.2021г. №36 .</w:t>
      </w:r>
    </w:p>
    <w:p w:rsidR="00601514" w:rsidRPr="00601514" w:rsidRDefault="00601514" w:rsidP="00601514">
      <w:pPr>
        <w:autoSpaceDE w:val="0"/>
        <w:autoSpaceDN w:val="0"/>
        <w:adjustRightInd w:val="0"/>
        <w:ind w:firstLine="709"/>
        <w:jc w:val="both"/>
        <w:rPr>
          <w:i/>
          <w:sz w:val="28"/>
          <w:szCs w:val="28"/>
        </w:rPr>
      </w:pPr>
      <w:r w:rsidRPr="00601514">
        <w:rPr>
          <w:sz w:val="28"/>
          <w:szCs w:val="28"/>
        </w:rPr>
        <w:t xml:space="preserve">3. </w:t>
      </w:r>
      <w:proofErr w:type="gramStart"/>
      <w:r w:rsidRPr="00601514">
        <w:rPr>
          <w:sz w:val="28"/>
          <w:szCs w:val="28"/>
        </w:rPr>
        <w:t>Контроль за</w:t>
      </w:r>
      <w:proofErr w:type="gramEnd"/>
      <w:r w:rsidRPr="00601514">
        <w:rPr>
          <w:sz w:val="28"/>
          <w:szCs w:val="28"/>
        </w:rPr>
        <w:t xml:space="preserve"> исполнением настоящего Решения возложить на главу.</w:t>
      </w:r>
    </w:p>
    <w:p w:rsidR="00601514" w:rsidRPr="00601514" w:rsidRDefault="00601514" w:rsidP="00601514">
      <w:pPr>
        <w:autoSpaceDE w:val="0"/>
        <w:autoSpaceDN w:val="0"/>
        <w:adjustRightInd w:val="0"/>
        <w:ind w:firstLine="709"/>
        <w:jc w:val="both"/>
        <w:outlineLvl w:val="0"/>
        <w:rPr>
          <w:sz w:val="28"/>
          <w:szCs w:val="28"/>
        </w:rPr>
      </w:pPr>
      <w:r w:rsidRPr="00601514">
        <w:rPr>
          <w:sz w:val="28"/>
          <w:szCs w:val="28"/>
        </w:rPr>
        <w:t>4. Решение вступает в силу после официального опубликования</w:t>
      </w:r>
      <w:r w:rsidRPr="00601514">
        <w:rPr>
          <w:i/>
          <w:sz w:val="28"/>
          <w:szCs w:val="28"/>
        </w:rPr>
        <w:t xml:space="preserve">  </w:t>
      </w:r>
      <w:r w:rsidRPr="00601514">
        <w:rPr>
          <w:sz w:val="28"/>
          <w:szCs w:val="28"/>
        </w:rPr>
        <w:t>в печатном издании</w:t>
      </w:r>
      <w:r w:rsidRPr="00601514">
        <w:rPr>
          <w:i/>
          <w:sz w:val="28"/>
          <w:szCs w:val="28"/>
        </w:rPr>
        <w:t xml:space="preserve"> </w:t>
      </w:r>
      <w:r w:rsidRPr="00601514">
        <w:rPr>
          <w:sz w:val="28"/>
          <w:szCs w:val="28"/>
        </w:rPr>
        <w:t>«Усть-Ярульский Вестник»</w:t>
      </w:r>
    </w:p>
    <w:p w:rsidR="00601514" w:rsidRPr="00601514" w:rsidRDefault="00601514" w:rsidP="00601514">
      <w:pPr>
        <w:autoSpaceDE w:val="0"/>
        <w:autoSpaceDN w:val="0"/>
        <w:adjustRightInd w:val="0"/>
        <w:ind w:firstLine="709"/>
        <w:jc w:val="both"/>
        <w:rPr>
          <w:i/>
          <w:sz w:val="28"/>
          <w:szCs w:val="28"/>
        </w:rPr>
      </w:pPr>
    </w:p>
    <w:p w:rsidR="00601514" w:rsidRPr="00601514" w:rsidRDefault="00601514" w:rsidP="00601514">
      <w:pPr>
        <w:autoSpaceDE w:val="0"/>
        <w:autoSpaceDN w:val="0"/>
        <w:adjustRightInd w:val="0"/>
        <w:jc w:val="both"/>
        <w:rPr>
          <w:i/>
          <w:sz w:val="28"/>
          <w:szCs w:val="28"/>
        </w:rPr>
      </w:pPr>
    </w:p>
    <w:p w:rsidR="00601514" w:rsidRPr="00601514" w:rsidRDefault="00601514" w:rsidP="00601514">
      <w:pPr>
        <w:autoSpaceDE w:val="0"/>
        <w:autoSpaceDN w:val="0"/>
        <w:adjustRightInd w:val="0"/>
        <w:jc w:val="both"/>
        <w:rPr>
          <w:sz w:val="28"/>
          <w:szCs w:val="28"/>
        </w:rPr>
      </w:pPr>
      <w:r w:rsidRPr="00601514">
        <w:rPr>
          <w:sz w:val="28"/>
          <w:szCs w:val="28"/>
        </w:rPr>
        <w:t>Глава Усть-Ярульского сельсовета                                        М.Д. Дезиндорф</w:t>
      </w:r>
    </w:p>
    <w:p w:rsidR="00601514" w:rsidRPr="00601514" w:rsidRDefault="00601514" w:rsidP="00601514">
      <w:pPr>
        <w:autoSpaceDE w:val="0"/>
        <w:autoSpaceDN w:val="0"/>
        <w:adjustRightInd w:val="0"/>
        <w:jc w:val="both"/>
        <w:rPr>
          <w:sz w:val="28"/>
          <w:szCs w:val="28"/>
        </w:rPr>
      </w:pPr>
    </w:p>
    <w:p w:rsidR="00601514" w:rsidRPr="00601514" w:rsidRDefault="00601514" w:rsidP="00601514">
      <w:pPr>
        <w:autoSpaceDE w:val="0"/>
        <w:autoSpaceDN w:val="0"/>
        <w:adjustRightInd w:val="0"/>
        <w:jc w:val="both"/>
        <w:rPr>
          <w:sz w:val="28"/>
          <w:szCs w:val="28"/>
        </w:rPr>
      </w:pPr>
    </w:p>
    <w:p w:rsidR="00601514" w:rsidRPr="00601514" w:rsidRDefault="00601514" w:rsidP="00601514">
      <w:pPr>
        <w:autoSpaceDE w:val="0"/>
        <w:autoSpaceDN w:val="0"/>
        <w:adjustRightInd w:val="0"/>
        <w:jc w:val="both"/>
        <w:rPr>
          <w:sz w:val="28"/>
          <w:szCs w:val="28"/>
        </w:rPr>
      </w:pPr>
      <w:r w:rsidRPr="00601514">
        <w:rPr>
          <w:sz w:val="28"/>
          <w:szCs w:val="28"/>
        </w:rPr>
        <w:t>Председатель Усть-Ярульского</w:t>
      </w:r>
    </w:p>
    <w:p w:rsidR="00601514" w:rsidRPr="00601514" w:rsidRDefault="00601514" w:rsidP="00601514">
      <w:pPr>
        <w:autoSpaceDE w:val="0"/>
        <w:autoSpaceDN w:val="0"/>
        <w:adjustRightInd w:val="0"/>
        <w:jc w:val="both"/>
        <w:rPr>
          <w:sz w:val="28"/>
          <w:szCs w:val="28"/>
        </w:rPr>
      </w:pPr>
      <w:r w:rsidRPr="00601514">
        <w:rPr>
          <w:sz w:val="28"/>
          <w:szCs w:val="28"/>
        </w:rPr>
        <w:t>Сельского Совета депутатов                                                        Е.В. Виншу</w:t>
      </w:r>
    </w:p>
    <w:p w:rsidR="00601514" w:rsidRPr="00601514" w:rsidRDefault="00601514" w:rsidP="00601514">
      <w:pPr>
        <w:tabs>
          <w:tab w:val="left" w:pos="4536"/>
        </w:tabs>
        <w:spacing w:after="100" w:afterAutospacing="1"/>
        <w:ind w:left="5400"/>
        <w:contextualSpacing/>
        <w:jc w:val="both"/>
        <w:rPr>
          <w:sz w:val="28"/>
          <w:szCs w:val="28"/>
        </w:rPr>
      </w:pPr>
    </w:p>
    <w:p w:rsidR="00601514" w:rsidRPr="00601514" w:rsidRDefault="00601514" w:rsidP="00601514">
      <w:pPr>
        <w:spacing w:after="100" w:afterAutospacing="1"/>
        <w:contextualSpacing/>
        <w:jc w:val="right"/>
        <w:rPr>
          <w:sz w:val="28"/>
          <w:szCs w:val="28"/>
        </w:rPr>
      </w:pPr>
    </w:p>
    <w:p w:rsidR="00601514" w:rsidRPr="00601514" w:rsidRDefault="00601514" w:rsidP="00601514">
      <w:pPr>
        <w:tabs>
          <w:tab w:val="left" w:pos="4536"/>
        </w:tabs>
        <w:spacing w:after="100" w:afterAutospacing="1"/>
        <w:contextualSpacing/>
        <w:jc w:val="center"/>
        <w:rPr>
          <w:sz w:val="28"/>
          <w:szCs w:val="28"/>
        </w:rPr>
      </w:pPr>
      <w:r w:rsidRPr="00601514">
        <w:rPr>
          <w:sz w:val="28"/>
          <w:szCs w:val="28"/>
        </w:rPr>
        <w:br w:type="page"/>
      </w:r>
      <w:r w:rsidRPr="00601514">
        <w:rPr>
          <w:sz w:val="28"/>
          <w:szCs w:val="28"/>
        </w:rPr>
        <w:lastRenderedPageBreak/>
        <w:t xml:space="preserve">                                           Приложение </w:t>
      </w:r>
    </w:p>
    <w:p w:rsidR="00601514" w:rsidRPr="00601514" w:rsidRDefault="00601514" w:rsidP="00601514">
      <w:pPr>
        <w:ind w:left="5400" w:right="-441"/>
        <w:rPr>
          <w:sz w:val="28"/>
          <w:szCs w:val="28"/>
        </w:rPr>
      </w:pPr>
      <w:r w:rsidRPr="00601514">
        <w:rPr>
          <w:sz w:val="28"/>
          <w:szCs w:val="28"/>
        </w:rPr>
        <w:t>к решению Усть-Ярульского сельского Совета депутатов</w:t>
      </w:r>
    </w:p>
    <w:p w:rsidR="00601514" w:rsidRPr="00601514" w:rsidRDefault="00601514" w:rsidP="00601514">
      <w:pPr>
        <w:ind w:left="5400" w:right="-441"/>
        <w:rPr>
          <w:sz w:val="28"/>
          <w:szCs w:val="28"/>
        </w:rPr>
      </w:pPr>
      <w:r w:rsidRPr="00601514">
        <w:rPr>
          <w:sz w:val="28"/>
          <w:szCs w:val="28"/>
        </w:rPr>
        <w:t>от 20.10.2021г.  № 49</w:t>
      </w:r>
    </w:p>
    <w:p w:rsidR="00601514" w:rsidRPr="00601514" w:rsidRDefault="00601514" w:rsidP="00601514">
      <w:pPr>
        <w:tabs>
          <w:tab w:val="left" w:pos="4536"/>
        </w:tabs>
        <w:spacing w:after="100" w:afterAutospacing="1"/>
        <w:ind w:left="5400"/>
        <w:contextualSpacing/>
        <w:rPr>
          <w:sz w:val="28"/>
          <w:szCs w:val="28"/>
        </w:rPr>
      </w:pPr>
    </w:p>
    <w:p w:rsidR="00601514" w:rsidRPr="00601514" w:rsidRDefault="00601514" w:rsidP="00601514">
      <w:pPr>
        <w:ind w:right="-441"/>
        <w:jc w:val="center"/>
        <w:rPr>
          <w:b/>
          <w:sz w:val="28"/>
          <w:szCs w:val="28"/>
        </w:rPr>
      </w:pPr>
      <w:r w:rsidRPr="00601514">
        <w:rPr>
          <w:b/>
          <w:sz w:val="28"/>
          <w:szCs w:val="28"/>
        </w:rPr>
        <w:t xml:space="preserve">Положение о порядке </w:t>
      </w:r>
    </w:p>
    <w:p w:rsidR="00601514" w:rsidRPr="00601514" w:rsidRDefault="00601514" w:rsidP="00601514">
      <w:pPr>
        <w:ind w:right="-441"/>
        <w:jc w:val="center"/>
        <w:rPr>
          <w:b/>
          <w:i/>
          <w:sz w:val="28"/>
          <w:szCs w:val="28"/>
          <w:u w:val="single"/>
        </w:rPr>
      </w:pPr>
      <w:r w:rsidRPr="00601514">
        <w:rPr>
          <w:b/>
          <w:sz w:val="28"/>
          <w:szCs w:val="28"/>
        </w:rPr>
        <w:t>проведения конкурса по отбору кандидатур на должность главы</w:t>
      </w:r>
    </w:p>
    <w:p w:rsidR="00601514" w:rsidRPr="00601514" w:rsidRDefault="00601514" w:rsidP="00601514">
      <w:pPr>
        <w:ind w:right="-441"/>
        <w:jc w:val="center"/>
        <w:rPr>
          <w:b/>
          <w:sz w:val="28"/>
          <w:szCs w:val="28"/>
        </w:rPr>
      </w:pPr>
      <w:r w:rsidRPr="00601514">
        <w:rPr>
          <w:b/>
          <w:sz w:val="28"/>
          <w:szCs w:val="28"/>
        </w:rPr>
        <w:t>Усть-Ярульского сельсовета</w:t>
      </w:r>
    </w:p>
    <w:p w:rsidR="00601514" w:rsidRPr="00601514" w:rsidRDefault="00601514" w:rsidP="00601514">
      <w:pPr>
        <w:ind w:right="-441"/>
        <w:jc w:val="center"/>
        <w:rPr>
          <w:b/>
          <w:sz w:val="28"/>
          <w:szCs w:val="28"/>
        </w:rPr>
      </w:pPr>
    </w:p>
    <w:p w:rsidR="00601514" w:rsidRPr="00601514" w:rsidRDefault="00601514" w:rsidP="00601514">
      <w:pPr>
        <w:ind w:right="-441"/>
        <w:jc w:val="center"/>
        <w:rPr>
          <w:b/>
          <w:sz w:val="28"/>
          <w:szCs w:val="28"/>
        </w:rPr>
      </w:pPr>
      <w:r w:rsidRPr="00601514">
        <w:rPr>
          <w:b/>
          <w:sz w:val="28"/>
          <w:szCs w:val="28"/>
        </w:rPr>
        <w:t>1. Общие положения</w:t>
      </w:r>
    </w:p>
    <w:p w:rsidR="00601514" w:rsidRPr="00601514" w:rsidRDefault="00601514" w:rsidP="00601514">
      <w:pPr>
        <w:tabs>
          <w:tab w:val="num" w:pos="1440"/>
        </w:tabs>
        <w:ind w:right="-289" w:firstLine="720"/>
        <w:jc w:val="both"/>
        <w:rPr>
          <w:sz w:val="28"/>
          <w:szCs w:val="28"/>
        </w:rPr>
      </w:pPr>
      <w:r w:rsidRPr="00601514">
        <w:rPr>
          <w:sz w:val="28"/>
          <w:szCs w:val="28"/>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муниципального образования.</w:t>
      </w:r>
    </w:p>
    <w:p w:rsidR="00601514" w:rsidRPr="00601514" w:rsidRDefault="00601514" w:rsidP="00601514">
      <w:pPr>
        <w:ind w:right="-289" w:firstLine="708"/>
        <w:jc w:val="both"/>
        <w:textAlignment w:val="baseline"/>
        <w:rPr>
          <w:sz w:val="28"/>
          <w:szCs w:val="28"/>
        </w:rPr>
      </w:pPr>
      <w:r w:rsidRPr="00601514">
        <w:rPr>
          <w:sz w:val="28"/>
          <w:szCs w:val="28"/>
        </w:rPr>
        <w:t xml:space="preserve">1.2. </w:t>
      </w:r>
      <w:proofErr w:type="gramStart"/>
      <w:r w:rsidRPr="00601514">
        <w:rPr>
          <w:sz w:val="28"/>
          <w:szCs w:val="28"/>
        </w:rPr>
        <w:t>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кандидатур,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601514">
        <w:rPr>
          <w:b/>
          <w:bCs/>
          <w:sz w:val="28"/>
          <w:szCs w:val="28"/>
        </w:rPr>
        <w:t> </w:t>
      </w:r>
      <w:proofErr w:type="gramEnd"/>
    </w:p>
    <w:p w:rsidR="00601514" w:rsidRPr="00601514" w:rsidRDefault="00601514" w:rsidP="00601514">
      <w:pPr>
        <w:ind w:right="-289" w:firstLine="720"/>
        <w:jc w:val="both"/>
        <w:rPr>
          <w:sz w:val="28"/>
          <w:szCs w:val="28"/>
        </w:rPr>
      </w:pPr>
      <w:r w:rsidRPr="00601514">
        <w:rPr>
          <w:sz w:val="28"/>
          <w:szCs w:val="28"/>
        </w:rPr>
        <w:t>1.3. Конкурс назначается решением представительного органа.</w:t>
      </w:r>
    </w:p>
    <w:p w:rsidR="00601514" w:rsidRPr="00601514" w:rsidRDefault="00601514" w:rsidP="00601514">
      <w:pPr>
        <w:ind w:right="-289" w:firstLine="720"/>
        <w:jc w:val="both"/>
        <w:rPr>
          <w:sz w:val="28"/>
          <w:szCs w:val="28"/>
        </w:rPr>
      </w:pPr>
      <w:r w:rsidRPr="00601514">
        <w:rPr>
          <w:sz w:val="28"/>
          <w:szCs w:val="28"/>
        </w:rPr>
        <w:t>1.4. Решение о проведении конкурса должно содержать следующую информацию:</w:t>
      </w:r>
    </w:p>
    <w:p w:rsidR="00601514" w:rsidRPr="00601514" w:rsidRDefault="00601514" w:rsidP="00601514">
      <w:pPr>
        <w:numPr>
          <w:ilvl w:val="0"/>
          <w:numId w:val="27"/>
        </w:numPr>
        <w:ind w:right="-289"/>
        <w:jc w:val="both"/>
        <w:rPr>
          <w:color w:val="000000"/>
          <w:sz w:val="28"/>
          <w:szCs w:val="28"/>
        </w:rPr>
      </w:pPr>
      <w:r w:rsidRPr="00601514">
        <w:rPr>
          <w:sz w:val="28"/>
          <w:szCs w:val="28"/>
        </w:rPr>
        <w:t>сведения о дате,</w:t>
      </w:r>
      <w:r w:rsidRPr="00601514">
        <w:rPr>
          <w:color w:val="000000"/>
          <w:sz w:val="28"/>
          <w:szCs w:val="28"/>
        </w:rPr>
        <w:t xml:space="preserve"> времени и месте  проведения конкурса;</w:t>
      </w:r>
    </w:p>
    <w:p w:rsidR="00601514" w:rsidRPr="00601514" w:rsidRDefault="00601514" w:rsidP="00601514">
      <w:pPr>
        <w:numPr>
          <w:ilvl w:val="0"/>
          <w:numId w:val="27"/>
        </w:numPr>
        <w:tabs>
          <w:tab w:val="left" w:pos="1080"/>
        </w:tabs>
        <w:ind w:left="0" w:right="-289" w:firstLine="720"/>
        <w:jc w:val="both"/>
        <w:rPr>
          <w:sz w:val="28"/>
          <w:szCs w:val="28"/>
        </w:rPr>
      </w:pPr>
      <w:r w:rsidRPr="00601514">
        <w:rPr>
          <w:color w:val="000000"/>
          <w:sz w:val="28"/>
          <w:szCs w:val="28"/>
        </w:rPr>
        <w:t>текст объявления о приеме документов от кандидатов, содержащий сроки приема документов и условия конкурса;</w:t>
      </w:r>
    </w:p>
    <w:p w:rsidR="00601514" w:rsidRPr="00601514" w:rsidRDefault="00601514" w:rsidP="00601514">
      <w:pPr>
        <w:numPr>
          <w:ilvl w:val="0"/>
          <w:numId w:val="27"/>
        </w:numPr>
        <w:tabs>
          <w:tab w:val="left" w:pos="1080"/>
        </w:tabs>
        <w:ind w:left="0" w:right="-289" w:firstLine="720"/>
        <w:jc w:val="both"/>
        <w:rPr>
          <w:sz w:val="28"/>
          <w:szCs w:val="28"/>
        </w:rPr>
      </w:pPr>
      <w:r w:rsidRPr="00601514">
        <w:rPr>
          <w:color w:val="000000"/>
          <w:sz w:val="28"/>
          <w:szCs w:val="28"/>
        </w:rPr>
        <w:t xml:space="preserve">Ф.И.О., должность работника, ответственного </w:t>
      </w:r>
      <w:r w:rsidRPr="00601514">
        <w:rPr>
          <w:sz w:val="28"/>
          <w:szCs w:val="28"/>
        </w:rPr>
        <w:t xml:space="preserve">за прием документов от кандидатов, их регистрацию, а также организационное обеспечение работы конкурсной комиссии. </w:t>
      </w:r>
    </w:p>
    <w:p w:rsidR="00601514" w:rsidRPr="00601514" w:rsidRDefault="00601514" w:rsidP="00601514">
      <w:pPr>
        <w:autoSpaceDE w:val="0"/>
        <w:autoSpaceDN w:val="0"/>
        <w:adjustRightInd w:val="0"/>
        <w:ind w:right="-285" w:firstLine="709"/>
        <w:jc w:val="both"/>
        <w:rPr>
          <w:sz w:val="28"/>
          <w:szCs w:val="28"/>
        </w:rPr>
      </w:pPr>
      <w:r w:rsidRPr="00601514">
        <w:rPr>
          <w:sz w:val="28"/>
          <w:szCs w:val="28"/>
        </w:rPr>
        <w:t>Решение о назначении конкурса публикуется газете «Усть-Ярульский Вестник»  не менее чем за 35 календарных дней</w:t>
      </w:r>
      <w:r w:rsidRPr="00601514">
        <w:rPr>
          <w:i/>
          <w:sz w:val="28"/>
          <w:szCs w:val="28"/>
        </w:rPr>
        <w:t xml:space="preserve"> </w:t>
      </w:r>
      <w:r w:rsidRPr="00601514">
        <w:rPr>
          <w:sz w:val="28"/>
          <w:szCs w:val="28"/>
        </w:rPr>
        <w:t>до дня проведения конкурса.</w:t>
      </w:r>
    </w:p>
    <w:p w:rsidR="00601514" w:rsidRPr="00601514" w:rsidRDefault="00601514" w:rsidP="00601514">
      <w:pPr>
        <w:tabs>
          <w:tab w:val="num" w:pos="1440"/>
        </w:tabs>
        <w:ind w:right="-289" w:firstLine="720"/>
        <w:jc w:val="both"/>
        <w:rPr>
          <w:sz w:val="28"/>
          <w:szCs w:val="28"/>
        </w:rPr>
      </w:pPr>
      <w:r w:rsidRPr="00601514">
        <w:rPr>
          <w:sz w:val="28"/>
          <w:szCs w:val="28"/>
        </w:rPr>
        <w:t>1.5. Не позднее дня, следующего за днем принятия решения, указанного в пункте 1.3 настоящего Положения, представительный орган</w:t>
      </w:r>
      <w:r w:rsidRPr="00601514">
        <w:rPr>
          <w:i/>
          <w:sz w:val="28"/>
          <w:szCs w:val="28"/>
        </w:rPr>
        <w:t xml:space="preserve"> </w:t>
      </w:r>
      <w:r w:rsidRPr="00601514">
        <w:rPr>
          <w:sz w:val="28"/>
          <w:szCs w:val="28"/>
        </w:rPr>
        <w:t>в письменной форме уведомляет Губернатора Красноярского края об объявлении конкурса и начале формирования конкурсной комиссии.</w:t>
      </w:r>
    </w:p>
    <w:p w:rsidR="00601514" w:rsidRPr="00601514" w:rsidRDefault="00601514" w:rsidP="00601514">
      <w:pPr>
        <w:tabs>
          <w:tab w:val="num" w:pos="1440"/>
        </w:tabs>
        <w:ind w:right="-289" w:firstLine="720"/>
        <w:jc w:val="both"/>
        <w:rPr>
          <w:sz w:val="28"/>
          <w:szCs w:val="28"/>
        </w:rPr>
      </w:pPr>
      <w:r w:rsidRPr="00601514">
        <w:rPr>
          <w:sz w:val="28"/>
          <w:szCs w:val="28"/>
        </w:rP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601514">
        <w:rPr>
          <w:sz w:val="28"/>
          <w:szCs w:val="28"/>
        </w:rPr>
        <w:t>дств св</w:t>
      </w:r>
      <w:proofErr w:type="gramEnd"/>
      <w:r w:rsidRPr="00601514">
        <w:rPr>
          <w:sz w:val="28"/>
          <w:szCs w:val="28"/>
        </w:rPr>
        <w:t>язи всех видов и другие расходы) кандидаты (далее также – конкурсанты) производят за свой счет.</w:t>
      </w:r>
    </w:p>
    <w:p w:rsidR="00601514" w:rsidRPr="00601514" w:rsidRDefault="00601514" w:rsidP="00601514">
      <w:pPr>
        <w:ind w:right="-289" w:firstLine="720"/>
        <w:jc w:val="both"/>
        <w:rPr>
          <w:sz w:val="28"/>
          <w:szCs w:val="28"/>
        </w:rPr>
      </w:pPr>
      <w:r w:rsidRPr="00601514">
        <w:rPr>
          <w:sz w:val="28"/>
          <w:szCs w:val="28"/>
        </w:rPr>
        <w:t>1.7. Спорные вопросы, связанные с проведением конкурса, рассматриваются в судебном порядке.</w:t>
      </w:r>
    </w:p>
    <w:p w:rsidR="00601514" w:rsidRPr="00601514" w:rsidRDefault="00601514" w:rsidP="00601514">
      <w:pPr>
        <w:ind w:right="-289" w:firstLine="720"/>
        <w:jc w:val="both"/>
        <w:rPr>
          <w:sz w:val="28"/>
          <w:szCs w:val="28"/>
        </w:rPr>
      </w:pPr>
    </w:p>
    <w:p w:rsidR="00601514" w:rsidRPr="00601514" w:rsidRDefault="00601514" w:rsidP="00601514">
      <w:pPr>
        <w:ind w:right="-289" w:firstLine="720"/>
        <w:jc w:val="both"/>
        <w:rPr>
          <w:sz w:val="28"/>
          <w:szCs w:val="28"/>
        </w:rPr>
      </w:pPr>
    </w:p>
    <w:p w:rsidR="00601514" w:rsidRPr="00601514" w:rsidRDefault="00601514" w:rsidP="00601514">
      <w:pPr>
        <w:tabs>
          <w:tab w:val="left" w:pos="1260"/>
          <w:tab w:val="num" w:pos="1440"/>
        </w:tabs>
        <w:ind w:right="-289"/>
        <w:jc w:val="center"/>
        <w:rPr>
          <w:b/>
          <w:sz w:val="28"/>
          <w:szCs w:val="28"/>
        </w:rPr>
      </w:pPr>
      <w:r w:rsidRPr="00601514">
        <w:rPr>
          <w:b/>
          <w:sz w:val="28"/>
          <w:szCs w:val="28"/>
        </w:rPr>
        <w:t>2.</w:t>
      </w:r>
      <w:r w:rsidRPr="00601514">
        <w:rPr>
          <w:sz w:val="28"/>
          <w:szCs w:val="28"/>
        </w:rPr>
        <w:t xml:space="preserve"> </w:t>
      </w:r>
      <w:r w:rsidRPr="00601514">
        <w:rPr>
          <w:b/>
          <w:sz w:val="28"/>
          <w:szCs w:val="28"/>
        </w:rPr>
        <w:t xml:space="preserve"> Конкурсная комиссия</w:t>
      </w:r>
    </w:p>
    <w:p w:rsidR="00601514" w:rsidRPr="00601514" w:rsidRDefault="00601514" w:rsidP="00601514">
      <w:pPr>
        <w:tabs>
          <w:tab w:val="left" w:pos="1260"/>
          <w:tab w:val="num" w:pos="1440"/>
        </w:tabs>
        <w:ind w:right="-289"/>
        <w:jc w:val="center"/>
        <w:rPr>
          <w:b/>
          <w:sz w:val="28"/>
          <w:szCs w:val="28"/>
        </w:rPr>
      </w:pPr>
    </w:p>
    <w:p w:rsidR="00601514" w:rsidRPr="00601514" w:rsidRDefault="00601514" w:rsidP="00601514">
      <w:pPr>
        <w:tabs>
          <w:tab w:val="num" w:pos="1440"/>
        </w:tabs>
        <w:ind w:right="-289" w:firstLine="720"/>
        <w:jc w:val="both"/>
        <w:rPr>
          <w:sz w:val="28"/>
          <w:szCs w:val="28"/>
        </w:rPr>
      </w:pPr>
      <w:r w:rsidRPr="00601514">
        <w:rPr>
          <w:sz w:val="28"/>
          <w:szCs w:val="28"/>
        </w:rPr>
        <w:t xml:space="preserve">2.1. Для проведения конкурса по отбору кандидатов на должность главы муниципального образования формируется конкурсная комиссия (далее – Комиссия) в составе 6 человек. Половина состава Комиссии назначается решением представительного органа, а вторая половина – Губернатором Красноярского края. </w:t>
      </w:r>
    </w:p>
    <w:p w:rsidR="00601514" w:rsidRPr="00601514" w:rsidRDefault="00601514" w:rsidP="00601514">
      <w:pPr>
        <w:tabs>
          <w:tab w:val="num" w:pos="1260"/>
        </w:tabs>
        <w:ind w:right="-289" w:firstLine="720"/>
        <w:jc w:val="both"/>
        <w:rPr>
          <w:sz w:val="28"/>
          <w:szCs w:val="28"/>
        </w:rPr>
      </w:pPr>
      <w:r w:rsidRPr="00601514">
        <w:rPr>
          <w:sz w:val="28"/>
          <w:szCs w:val="28"/>
        </w:rPr>
        <w:t xml:space="preserve">2.2. Комиссия должна быть сформирована в полном составе </w:t>
      </w:r>
      <w:r w:rsidRPr="00601514">
        <w:rPr>
          <w:i/>
          <w:sz w:val="28"/>
          <w:szCs w:val="28"/>
        </w:rPr>
        <w:t xml:space="preserve">не позднее, </w:t>
      </w:r>
      <w:r w:rsidRPr="00601514">
        <w:rPr>
          <w:sz w:val="28"/>
          <w:szCs w:val="28"/>
        </w:rPr>
        <w:t>чем за 1 календарный день до дня проведения конкурса</w:t>
      </w:r>
      <w:r w:rsidRPr="00601514">
        <w:rPr>
          <w:i/>
          <w:sz w:val="28"/>
          <w:szCs w:val="28"/>
        </w:rPr>
        <w:t>.</w:t>
      </w:r>
      <w:r w:rsidRPr="00601514">
        <w:rPr>
          <w:sz w:val="28"/>
          <w:szCs w:val="28"/>
        </w:rPr>
        <w:t xml:space="preserve"> </w:t>
      </w:r>
    </w:p>
    <w:p w:rsidR="00601514" w:rsidRPr="00601514" w:rsidRDefault="00601514" w:rsidP="00601514">
      <w:pPr>
        <w:tabs>
          <w:tab w:val="num" w:pos="1260"/>
        </w:tabs>
        <w:ind w:right="-289" w:firstLine="720"/>
        <w:jc w:val="both"/>
        <w:rPr>
          <w:sz w:val="28"/>
          <w:szCs w:val="28"/>
        </w:rPr>
      </w:pPr>
      <w:r w:rsidRPr="00601514">
        <w:rPr>
          <w:sz w:val="28"/>
          <w:szCs w:val="28"/>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601514" w:rsidRPr="00601514" w:rsidRDefault="00601514" w:rsidP="00601514">
      <w:pPr>
        <w:ind w:right="-289" w:firstLine="720"/>
        <w:jc w:val="both"/>
        <w:rPr>
          <w:sz w:val="28"/>
          <w:szCs w:val="28"/>
        </w:rPr>
      </w:pPr>
      <w:r w:rsidRPr="00601514">
        <w:rPr>
          <w:sz w:val="28"/>
          <w:szCs w:val="28"/>
        </w:rPr>
        <w:t>2.4. Из числа членов Комиссии избираются председатель и секретарь.</w:t>
      </w:r>
    </w:p>
    <w:p w:rsidR="00601514" w:rsidRPr="00601514" w:rsidRDefault="00601514" w:rsidP="00601514">
      <w:pPr>
        <w:ind w:right="-289" w:firstLine="720"/>
        <w:jc w:val="both"/>
        <w:rPr>
          <w:sz w:val="28"/>
          <w:szCs w:val="28"/>
        </w:rPr>
      </w:pPr>
      <w:r w:rsidRPr="00601514">
        <w:rPr>
          <w:sz w:val="28"/>
          <w:szCs w:val="28"/>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601514" w:rsidRPr="00601514" w:rsidRDefault="00601514" w:rsidP="00601514">
      <w:pPr>
        <w:tabs>
          <w:tab w:val="left" w:pos="1260"/>
        </w:tabs>
        <w:ind w:right="-289" w:firstLine="720"/>
        <w:jc w:val="both"/>
        <w:rPr>
          <w:sz w:val="28"/>
          <w:szCs w:val="28"/>
        </w:rPr>
      </w:pPr>
      <w:r w:rsidRPr="00601514">
        <w:rPr>
          <w:sz w:val="28"/>
          <w:szCs w:val="28"/>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w:t>
      </w:r>
      <w:proofErr w:type="gramStart"/>
      <w:r w:rsidRPr="00601514">
        <w:rPr>
          <w:sz w:val="28"/>
          <w:szCs w:val="28"/>
        </w:rPr>
        <w:t>позднее</w:t>
      </w:r>
      <w:proofErr w:type="gramEnd"/>
      <w:r w:rsidRPr="00601514">
        <w:rPr>
          <w:sz w:val="28"/>
          <w:szCs w:val="28"/>
        </w:rPr>
        <w:t xml:space="preserve"> чем на 7 календарных дней со дня принятия решения о его переносе. Кандидаты должны быть проинформированы о переносе заседания. </w:t>
      </w:r>
    </w:p>
    <w:p w:rsidR="00601514" w:rsidRPr="00601514" w:rsidRDefault="00601514" w:rsidP="00601514">
      <w:pPr>
        <w:ind w:right="-289" w:firstLine="720"/>
        <w:jc w:val="both"/>
        <w:rPr>
          <w:sz w:val="28"/>
          <w:szCs w:val="28"/>
        </w:rPr>
      </w:pPr>
    </w:p>
    <w:p w:rsidR="00601514" w:rsidRPr="00601514" w:rsidRDefault="00601514" w:rsidP="00601514">
      <w:pPr>
        <w:tabs>
          <w:tab w:val="left" w:pos="-2160"/>
        </w:tabs>
        <w:spacing w:before="240" w:after="120"/>
        <w:ind w:right="-289"/>
        <w:jc w:val="center"/>
        <w:rPr>
          <w:b/>
          <w:sz w:val="28"/>
          <w:szCs w:val="28"/>
        </w:rPr>
      </w:pPr>
      <w:r w:rsidRPr="00601514">
        <w:rPr>
          <w:b/>
          <w:sz w:val="28"/>
          <w:szCs w:val="28"/>
        </w:rPr>
        <w:t>3. Основания участия кандидата в конкурсе</w:t>
      </w:r>
    </w:p>
    <w:p w:rsidR="00601514" w:rsidRPr="00601514" w:rsidRDefault="00601514" w:rsidP="00601514">
      <w:pPr>
        <w:autoSpaceDE w:val="0"/>
        <w:autoSpaceDN w:val="0"/>
        <w:adjustRightInd w:val="0"/>
        <w:ind w:right="-289" w:firstLine="720"/>
        <w:jc w:val="both"/>
        <w:outlineLvl w:val="1"/>
        <w:rPr>
          <w:sz w:val="28"/>
          <w:szCs w:val="28"/>
        </w:rPr>
      </w:pPr>
      <w:r w:rsidRPr="00601514">
        <w:rPr>
          <w:sz w:val="28"/>
          <w:szCs w:val="28"/>
        </w:rPr>
        <w:t>3.1. Для участия в конкурсе кандидат представляет следующие документы:</w:t>
      </w:r>
    </w:p>
    <w:p w:rsidR="00601514" w:rsidRPr="00601514" w:rsidRDefault="00601514" w:rsidP="00601514">
      <w:pPr>
        <w:ind w:right="-289"/>
        <w:jc w:val="both"/>
        <w:textAlignment w:val="baseline"/>
        <w:rPr>
          <w:sz w:val="28"/>
          <w:szCs w:val="28"/>
        </w:rPr>
      </w:pPr>
      <w:r w:rsidRPr="00601514">
        <w:rPr>
          <w:sz w:val="28"/>
          <w:szCs w:val="28"/>
        </w:rPr>
        <w:tab/>
        <w:t>1) личное заявление на участие в конкурсе (Приложение 1);</w:t>
      </w:r>
    </w:p>
    <w:p w:rsidR="00601514" w:rsidRPr="00601514" w:rsidRDefault="00601514" w:rsidP="00601514">
      <w:pPr>
        <w:ind w:right="-289"/>
        <w:jc w:val="both"/>
        <w:textAlignment w:val="baseline"/>
        <w:rPr>
          <w:sz w:val="28"/>
          <w:szCs w:val="28"/>
        </w:rPr>
      </w:pPr>
      <w:r w:rsidRPr="00601514">
        <w:rPr>
          <w:sz w:val="28"/>
          <w:szCs w:val="28"/>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601514">
          <w:rPr>
            <w:sz w:val="28"/>
            <w:szCs w:val="28"/>
          </w:rPr>
          <w:t>5 см</w:t>
        </w:r>
      </w:smartTag>
      <w:r w:rsidRPr="00601514">
        <w:rPr>
          <w:sz w:val="28"/>
          <w:szCs w:val="28"/>
        </w:rPr>
        <w:t>., 3 шт. (Приложение  2);</w:t>
      </w:r>
    </w:p>
    <w:p w:rsidR="00601514" w:rsidRPr="00601514" w:rsidRDefault="00601514" w:rsidP="00601514">
      <w:pPr>
        <w:ind w:right="-289"/>
        <w:jc w:val="both"/>
        <w:textAlignment w:val="baseline"/>
        <w:rPr>
          <w:sz w:val="28"/>
          <w:szCs w:val="28"/>
        </w:rPr>
      </w:pPr>
      <w:r w:rsidRPr="00601514">
        <w:rPr>
          <w:sz w:val="28"/>
          <w:szCs w:val="28"/>
        </w:rPr>
        <w:tab/>
        <w:t>3) паспорт или заменяющий его документ;</w:t>
      </w:r>
    </w:p>
    <w:p w:rsidR="00601514" w:rsidRPr="00601514" w:rsidRDefault="00601514" w:rsidP="00601514">
      <w:pPr>
        <w:ind w:right="-289"/>
        <w:jc w:val="both"/>
        <w:textAlignment w:val="baseline"/>
        <w:rPr>
          <w:sz w:val="28"/>
          <w:szCs w:val="28"/>
        </w:rPr>
      </w:pPr>
      <w:r w:rsidRPr="00601514">
        <w:rPr>
          <w:sz w:val="28"/>
          <w:szCs w:val="28"/>
        </w:rPr>
        <w:tab/>
        <w:t>4) документы, подтверждающие профессиональное образование, стаж работы и квалификацию (при наличии):</w:t>
      </w:r>
    </w:p>
    <w:p w:rsidR="00601514" w:rsidRPr="00601514" w:rsidRDefault="00601514" w:rsidP="00601514">
      <w:pPr>
        <w:ind w:right="-289"/>
        <w:jc w:val="both"/>
        <w:textAlignment w:val="baseline"/>
        <w:rPr>
          <w:sz w:val="28"/>
          <w:szCs w:val="28"/>
        </w:rPr>
      </w:pPr>
      <w:r w:rsidRPr="00601514">
        <w:rPr>
          <w:sz w:val="28"/>
          <w:szCs w:val="28"/>
        </w:rPr>
        <w:tab/>
        <w:t>- документ о профессиональном образовании;</w:t>
      </w:r>
    </w:p>
    <w:p w:rsidR="00601514" w:rsidRPr="00601514" w:rsidRDefault="00601514" w:rsidP="00601514">
      <w:pPr>
        <w:ind w:right="-289"/>
        <w:jc w:val="both"/>
        <w:textAlignment w:val="baseline"/>
        <w:rPr>
          <w:sz w:val="28"/>
          <w:szCs w:val="28"/>
        </w:rPr>
      </w:pPr>
      <w:r w:rsidRPr="00601514">
        <w:rPr>
          <w:sz w:val="28"/>
          <w:szCs w:val="28"/>
        </w:rPr>
        <w:tab/>
        <w:t>- трудовую книжку или иной документ, подтверждающий трудовую (служебную) деятельность гражданина;</w:t>
      </w:r>
    </w:p>
    <w:p w:rsidR="00601514" w:rsidRPr="00601514" w:rsidRDefault="00601514" w:rsidP="00601514">
      <w:pPr>
        <w:ind w:right="-285" w:firstLine="709"/>
        <w:jc w:val="both"/>
        <w:textAlignment w:val="baseline"/>
        <w:rPr>
          <w:sz w:val="28"/>
          <w:szCs w:val="28"/>
        </w:rPr>
      </w:pPr>
      <w:proofErr w:type="gramStart"/>
      <w:r w:rsidRPr="00601514">
        <w:rPr>
          <w:sz w:val="28"/>
          <w:szCs w:val="28"/>
        </w:rPr>
        <w:t xml:space="preserve">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w:t>
      </w:r>
      <w:r w:rsidRPr="00601514">
        <w:rPr>
          <w:sz w:val="28"/>
          <w:szCs w:val="28"/>
        </w:rPr>
        <w:lastRenderedPageBreak/>
        <w:t>имуществе и обязательствах</w:t>
      </w:r>
      <w:proofErr w:type="gramEnd"/>
      <w:r w:rsidRPr="00601514">
        <w:rPr>
          <w:sz w:val="28"/>
          <w:szCs w:val="28"/>
        </w:rPr>
        <w:t xml:space="preserve"> имущественного характера и проверке достоверности и полноты таких сведений».</w:t>
      </w:r>
    </w:p>
    <w:p w:rsidR="00601514" w:rsidRPr="00601514" w:rsidRDefault="00601514" w:rsidP="00601514">
      <w:pPr>
        <w:ind w:right="-285" w:firstLine="709"/>
        <w:jc w:val="both"/>
        <w:rPr>
          <w:sz w:val="28"/>
          <w:szCs w:val="28"/>
        </w:rPr>
      </w:pPr>
      <w:r w:rsidRPr="00601514">
        <w:rPr>
          <w:sz w:val="28"/>
          <w:szCs w:val="28"/>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601514" w:rsidRPr="00601514" w:rsidRDefault="00601514" w:rsidP="00601514">
      <w:pPr>
        <w:ind w:right="-285" w:firstLine="709"/>
        <w:jc w:val="both"/>
        <w:rPr>
          <w:sz w:val="28"/>
          <w:szCs w:val="28"/>
        </w:rPr>
      </w:pPr>
      <w:proofErr w:type="gramStart"/>
      <w:r w:rsidRPr="00601514">
        <w:rPr>
          <w:sz w:val="28"/>
          <w:szCs w:val="28"/>
        </w:rPr>
        <w:t>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27.09.2019 № 660.</w:t>
      </w:r>
      <w:proofErr w:type="gramEnd"/>
    </w:p>
    <w:p w:rsidR="00601514" w:rsidRPr="00601514" w:rsidRDefault="00601514" w:rsidP="00601514">
      <w:pPr>
        <w:tabs>
          <w:tab w:val="num" w:pos="1080"/>
        </w:tabs>
        <w:ind w:right="-285" w:firstLine="708"/>
        <w:jc w:val="both"/>
        <w:rPr>
          <w:sz w:val="28"/>
          <w:szCs w:val="28"/>
        </w:rPr>
      </w:pPr>
      <w:r w:rsidRPr="00601514">
        <w:rPr>
          <w:sz w:val="28"/>
          <w:szCs w:val="28"/>
        </w:rPr>
        <w:t>Также подаются копии документов, указанных в подпунктах 3 и 4 настоящего пункта.</w:t>
      </w:r>
    </w:p>
    <w:p w:rsidR="00601514" w:rsidRPr="00601514" w:rsidRDefault="00601514" w:rsidP="00601514">
      <w:pPr>
        <w:ind w:right="-289" w:firstLine="708"/>
        <w:jc w:val="both"/>
        <w:rPr>
          <w:sz w:val="28"/>
          <w:szCs w:val="28"/>
        </w:rPr>
      </w:pPr>
      <w:r w:rsidRPr="00601514">
        <w:rPr>
          <w:sz w:val="28"/>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601514" w:rsidRPr="00601514" w:rsidRDefault="00601514" w:rsidP="00601514">
      <w:pPr>
        <w:ind w:right="-289" w:firstLine="708"/>
        <w:jc w:val="both"/>
        <w:rPr>
          <w:sz w:val="28"/>
          <w:szCs w:val="28"/>
        </w:rPr>
      </w:pPr>
      <w:r w:rsidRPr="00601514">
        <w:rPr>
          <w:sz w:val="28"/>
          <w:szCs w:val="28"/>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601514" w:rsidRPr="00601514" w:rsidRDefault="00601514" w:rsidP="00601514">
      <w:pPr>
        <w:ind w:right="-289" w:firstLine="708"/>
        <w:jc w:val="both"/>
        <w:rPr>
          <w:sz w:val="28"/>
          <w:szCs w:val="28"/>
        </w:rPr>
      </w:pPr>
      <w:r w:rsidRPr="00601514">
        <w:rPr>
          <w:sz w:val="28"/>
          <w:szCs w:val="28"/>
        </w:rPr>
        <w:t>Программа обязательно должна содержать:</w:t>
      </w:r>
    </w:p>
    <w:p w:rsidR="00601514" w:rsidRPr="00601514" w:rsidRDefault="00601514" w:rsidP="00601514">
      <w:pPr>
        <w:ind w:right="-289" w:firstLine="708"/>
        <w:jc w:val="both"/>
        <w:rPr>
          <w:sz w:val="28"/>
          <w:szCs w:val="28"/>
        </w:rPr>
      </w:pPr>
      <w:r w:rsidRPr="00601514">
        <w:rPr>
          <w:sz w:val="28"/>
          <w:szCs w:val="28"/>
        </w:rPr>
        <w:t>1) оценку текущего социально-экономического состояния муниципального образования;</w:t>
      </w:r>
    </w:p>
    <w:p w:rsidR="00601514" w:rsidRPr="00601514" w:rsidRDefault="00601514" w:rsidP="00601514">
      <w:pPr>
        <w:ind w:right="-289" w:firstLine="708"/>
        <w:jc w:val="both"/>
        <w:rPr>
          <w:sz w:val="28"/>
          <w:szCs w:val="28"/>
        </w:rPr>
      </w:pPr>
      <w:r w:rsidRPr="00601514">
        <w:rPr>
          <w:sz w:val="28"/>
          <w:szCs w:val="28"/>
        </w:rPr>
        <w:t xml:space="preserve">2) описание основных социально-экономических проблем муниципального образования; </w:t>
      </w:r>
    </w:p>
    <w:p w:rsidR="00601514" w:rsidRPr="00601514" w:rsidRDefault="00601514" w:rsidP="00601514">
      <w:pPr>
        <w:ind w:right="-289" w:firstLine="709"/>
        <w:jc w:val="both"/>
        <w:rPr>
          <w:i/>
          <w:sz w:val="28"/>
          <w:szCs w:val="28"/>
          <w:u w:val="single"/>
        </w:rPr>
      </w:pPr>
      <w:r w:rsidRPr="00601514">
        <w:rPr>
          <w:sz w:val="28"/>
          <w:szCs w:val="28"/>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601514" w:rsidRPr="00601514" w:rsidRDefault="00601514" w:rsidP="00601514">
      <w:pPr>
        <w:ind w:right="-289" w:firstLine="709"/>
        <w:jc w:val="both"/>
        <w:rPr>
          <w:sz w:val="28"/>
          <w:szCs w:val="28"/>
        </w:rPr>
      </w:pPr>
      <w:r w:rsidRPr="00601514">
        <w:rPr>
          <w:sz w:val="28"/>
          <w:szCs w:val="28"/>
        </w:rPr>
        <w:t>4) предполагаемую структуру местной администрации;</w:t>
      </w:r>
    </w:p>
    <w:p w:rsidR="00601514" w:rsidRPr="00601514" w:rsidRDefault="00601514" w:rsidP="00601514">
      <w:pPr>
        <w:ind w:right="-289" w:firstLine="709"/>
        <w:jc w:val="both"/>
        <w:rPr>
          <w:sz w:val="28"/>
          <w:szCs w:val="28"/>
        </w:rPr>
      </w:pPr>
      <w:r w:rsidRPr="00601514">
        <w:rPr>
          <w:sz w:val="28"/>
          <w:szCs w:val="28"/>
        </w:rPr>
        <w:t>5) предполагаемые сроки реализации Программы.</w:t>
      </w:r>
    </w:p>
    <w:p w:rsidR="00601514" w:rsidRPr="00601514" w:rsidRDefault="00601514" w:rsidP="00601514">
      <w:pPr>
        <w:ind w:right="-289" w:firstLine="709"/>
        <w:jc w:val="both"/>
        <w:rPr>
          <w:sz w:val="28"/>
          <w:szCs w:val="28"/>
        </w:rPr>
      </w:pPr>
      <w:r w:rsidRPr="00601514">
        <w:rPr>
          <w:sz w:val="28"/>
          <w:szCs w:val="28"/>
        </w:rPr>
        <w:t>Программа подписывается кандидатом и представляется Комиссии в день проведения конкурса.</w:t>
      </w:r>
    </w:p>
    <w:p w:rsidR="00601514" w:rsidRPr="00601514" w:rsidRDefault="00601514" w:rsidP="00601514">
      <w:pPr>
        <w:ind w:right="-285" w:firstLine="709"/>
        <w:jc w:val="both"/>
        <w:rPr>
          <w:sz w:val="28"/>
          <w:szCs w:val="28"/>
        </w:rPr>
      </w:pPr>
      <w:r w:rsidRPr="00601514">
        <w:rPr>
          <w:sz w:val="28"/>
          <w:szCs w:val="28"/>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proofErr w:type="spellStart"/>
      <w:r w:rsidRPr="00601514">
        <w:rPr>
          <w:sz w:val="28"/>
          <w:szCs w:val="28"/>
        </w:rPr>
        <w:t>TimesNewRoman</w:t>
      </w:r>
      <w:proofErr w:type="spellEnd"/>
      <w:r w:rsidRPr="00601514">
        <w:rPr>
          <w:sz w:val="28"/>
          <w:szCs w:val="28"/>
        </w:rPr>
        <w:t xml:space="preserve"> размером № 14.</w:t>
      </w:r>
    </w:p>
    <w:p w:rsidR="00601514" w:rsidRPr="00601514" w:rsidRDefault="00601514" w:rsidP="00601514">
      <w:pPr>
        <w:ind w:right="-289" w:firstLine="709"/>
        <w:jc w:val="both"/>
        <w:rPr>
          <w:i/>
          <w:sz w:val="28"/>
          <w:szCs w:val="28"/>
          <w:u w:val="single"/>
        </w:rPr>
      </w:pPr>
      <w:r w:rsidRPr="00601514">
        <w:rPr>
          <w:sz w:val="28"/>
          <w:szCs w:val="28"/>
        </w:rPr>
        <w:lastRenderedPageBreak/>
        <w:t>3.3. Документы, указанные в пункте 3.1 настоящего Положения, кандидат представляет лично в течение 35 календарных дней</w:t>
      </w:r>
      <w:r w:rsidRPr="00601514">
        <w:rPr>
          <w:sz w:val="28"/>
          <w:szCs w:val="28"/>
          <w:vertAlign w:val="superscript"/>
        </w:rPr>
        <w:footnoteReference w:id="1"/>
      </w:r>
      <w:r w:rsidRPr="00601514">
        <w:rPr>
          <w:sz w:val="28"/>
          <w:szCs w:val="28"/>
        </w:rPr>
        <w:t xml:space="preserve"> со дня опубликования решения о назначении конкурса. </w:t>
      </w:r>
    </w:p>
    <w:p w:rsidR="00601514" w:rsidRPr="00601514" w:rsidRDefault="00601514" w:rsidP="00601514">
      <w:pPr>
        <w:ind w:right="-289" w:firstLine="709"/>
        <w:jc w:val="both"/>
        <w:rPr>
          <w:sz w:val="28"/>
          <w:szCs w:val="28"/>
        </w:rPr>
      </w:pPr>
      <w:r w:rsidRPr="00601514">
        <w:rPr>
          <w:sz w:val="28"/>
          <w:szCs w:val="28"/>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601514" w:rsidRPr="00601514" w:rsidRDefault="00601514" w:rsidP="00601514">
      <w:pPr>
        <w:tabs>
          <w:tab w:val="num" w:pos="1260"/>
          <w:tab w:val="num" w:pos="1440"/>
        </w:tabs>
        <w:ind w:right="-289" w:firstLine="709"/>
        <w:jc w:val="both"/>
        <w:rPr>
          <w:sz w:val="28"/>
          <w:szCs w:val="28"/>
        </w:rPr>
      </w:pPr>
      <w:r w:rsidRPr="00601514">
        <w:rPr>
          <w:sz w:val="28"/>
          <w:szCs w:val="28"/>
        </w:rPr>
        <w:t>Представленные кандидатом сведения могут быть проверены в порядке, установленном действующим законодательством.</w:t>
      </w:r>
    </w:p>
    <w:p w:rsidR="00601514" w:rsidRPr="00601514" w:rsidRDefault="00601514" w:rsidP="00601514">
      <w:pPr>
        <w:tabs>
          <w:tab w:val="num" w:pos="1260"/>
          <w:tab w:val="num" w:pos="1440"/>
        </w:tabs>
        <w:ind w:right="-289" w:firstLine="709"/>
        <w:jc w:val="both"/>
        <w:rPr>
          <w:sz w:val="28"/>
          <w:szCs w:val="28"/>
        </w:rPr>
      </w:pPr>
      <w:r w:rsidRPr="00601514">
        <w:rPr>
          <w:sz w:val="28"/>
          <w:szCs w:val="28"/>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601514" w:rsidRPr="00601514" w:rsidRDefault="00601514" w:rsidP="00601514">
      <w:pPr>
        <w:ind w:right="-289" w:firstLine="708"/>
        <w:jc w:val="both"/>
        <w:textAlignment w:val="baseline"/>
        <w:rPr>
          <w:sz w:val="28"/>
          <w:szCs w:val="28"/>
        </w:rPr>
      </w:pPr>
      <w:r w:rsidRPr="00601514">
        <w:rPr>
          <w:sz w:val="28"/>
          <w:szCs w:val="28"/>
        </w:rPr>
        <w:t>3.5. Кандидат не допускается к участию в конкурсе в случае:</w:t>
      </w:r>
    </w:p>
    <w:p w:rsidR="00601514" w:rsidRPr="00601514" w:rsidRDefault="00601514" w:rsidP="00601514">
      <w:pPr>
        <w:autoSpaceDE w:val="0"/>
        <w:autoSpaceDN w:val="0"/>
        <w:adjustRightInd w:val="0"/>
        <w:ind w:right="-289" w:firstLine="708"/>
        <w:jc w:val="both"/>
        <w:rPr>
          <w:sz w:val="28"/>
          <w:szCs w:val="28"/>
        </w:rPr>
      </w:pPr>
      <w:r w:rsidRPr="00601514">
        <w:rPr>
          <w:sz w:val="28"/>
          <w:szCs w:val="28"/>
        </w:rPr>
        <w:t xml:space="preserve">а)   </w:t>
      </w:r>
      <w:proofErr w:type="spellStart"/>
      <w:r w:rsidRPr="00601514">
        <w:rPr>
          <w:sz w:val="28"/>
          <w:szCs w:val="28"/>
        </w:rPr>
        <w:t>недостижения</w:t>
      </w:r>
      <w:proofErr w:type="spellEnd"/>
      <w:r w:rsidRPr="00601514">
        <w:rPr>
          <w:sz w:val="28"/>
          <w:szCs w:val="28"/>
        </w:rPr>
        <w:t xml:space="preserve"> на день проведения конкурса возраста 21 года;</w:t>
      </w:r>
    </w:p>
    <w:p w:rsidR="00601514" w:rsidRPr="00601514" w:rsidRDefault="00601514" w:rsidP="00601514">
      <w:pPr>
        <w:autoSpaceDE w:val="0"/>
        <w:autoSpaceDN w:val="0"/>
        <w:adjustRightInd w:val="0"/>
        <w:ind w:right="-289" w:firstLine="708"/>
        <w:jc w:val="both"/>
        <w:rPr>
          <w:sz w:val="28"/>
          <w:szCs w:val="28"/>
        </w:rPr>
      </w:pPr>
      <w:r w:rsidRPr="00601514">
        <w:rPr>
          <w:sz w:val="28"/>
          <w:szCs w:val="28"/>
        </w:rPr>
        <w:t>б) признания его недееспособным или ограниченно дееспособным решением суда, вступившим в законную силу;</w:t>
      </w:r>
    </w:p>
    <w:p w:rsidR="00601514" w:rsidRPr="00601514" w:rsidRDefault="00601514" w:rsidP="00601514">
      <w:pPr>
        <w:autoSpaceDE w:val="0"/>
        <w:autoSpaceDN w:val="0"/>
        <w:adjustRightInd w:val="0"/>
        <w:ind w:right="-289" w:firstLine="708"/>
        <w:jc w:val="both"/>
        <w:rPr>
          <w:sz w:val="28"/>
          <w:szCs w:val="28"/>
        </w:rPr>
      </w:pPr>
      <w:proofErr w:type="gramStart"/>
      <w:r w:rsidRPr="00601514">
        <w:rPr>
          <w:sz w:val="28"/>
          <w:szCs w:val="28"/>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01514">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1514" w:rsidRPr="00601514" w:rsidRDefault="00601514" w:rsidP="00601514">
      <w:pPr>
        <w:autoSpaceDE w:val="0"/>
        <w:autoSpaceDN w:val="0"/>
        <w:adjustRightInd w:val="0"/>
        <w:ind w:right="-289" w:firstLine="708"/>
        <w:jc w:val="both"/>
        <w:rPr>
          <w:sz w:val="28"/>
          <w:szCs w:val="28"/>
        </w:rPr>
      </w:pPr>
      <w:r w:rsidRPr="00601514">
        <w:rPr>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601514" w:rsidRPr="00601514" w:rsidRDefault="00601514" w:rsidP="00601514">
      <w:pPr>
        <w:autoSpaceDE w:val="0"/>
        <w:autoSpaceDN w:val="0"/>
        <w:adjustRightInd w:val="0"/>
        <w:ind w:right="-289" w:firstLine="708"/>
        <w:jc w:val="both"/>
        <w:rPr>
          <w:sz w:val="28"/>
          <w:szCs w:val="28"/>
        </w:rPr>
      </w:pPr>
      <w:r w:rsidRPr="00601514">
        <w:rPr>
          <w:sz w:val="28"/>
          <w:szCs w:val="28"/>
        </w:rPr>
        <w:t xml:space="preserve">д) в случае непредставления или несвоевременного представления документов для участия в конкурсе, указанных в подпунктах 1-3 и 5 (в части документа, подтверждающего представление сведений Губернатору Красноярского края)  и 6 пункта 3.1 настоящего Положения, представления их не в полном объеме или не по формам, утвержденным настоящим Положением; </w:t>
      </w:r>
    </w:p>
    <w:p w:rsidR="00601514" w:rsidRPr="00601514" w:rsidRDefault="00601514" w:rsidP="00601514">
      <w:pPr>
        <w:autoSpaceDE w:val="0"/>
        <w:autoSpaceDN w:val="0"/>
        <w:adjustRightInd w:val="0"/>
        <w:ind w:right="-289" w:firstLine="708"/>
        <w:jc w:val="both"/>
        <w:rPr>
          <w:sz w:val="28"/>
          <w:szCs w:val="28"/>
        </w:rPr>
      </w:pPr>
      <w:r w:rsidRPr="00601514">
        <w:rPr>
          <w:sz w:val="28"/>
          <w:szCs w:val="28"/>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601514" w:rsidRPr="00601514" w:rsidRDefault="00601514" w:rsidP="00601514">
      <w:pPr>
        <w:autoSpaceDE w:val="0"/>
        <w:autoSpaceDN w:val="0"/>
        <w:adjustRightInd w:val="0"/>
        <w:ind w:right="-289" w:firstLine="708"/>
        <w:jc w:val="both"/>
        <w:outlineLvl w:val="1"/>
        <w:rPr>
          <w:sz w:val="28"/>
          <w:szCs w:val="28"/>
        </w:rPr>
      </w:pPr>
      <w:r w:rsidRPr="00601514">
        <w:rPr>
          <w:sz w:val="28"/>
          <w:szCs w:val="28"/>
        </w:rPr>
        <w:lastRenderedPageBreak/>
        <w:t>3.6. Граждане иностранных государств могут быть кандидатами в случае, если доступ граждан этих госуда</w:t>
      </w:r>
      <w:proofErr w:type="gramStart"/>
      <w:r w:rsidRPr="00601514">
        <w:rPr>
          <w:sz w:val="28"/>
          <w:szCs w:val="28"/>
        </w:rPr>
        <w:t>рств к з</w:t>
      </w:r>
      <w:proofErr w:type="gramEnd"/>
      <w:r w:rsidRPr="00601514">
        <w:rPr>
          <w:sz w:val="28"/>
          <w:szCs w:val="28"/>
        </w:rPr>
        <w:t>амещению должности главы муниципального образования урегулирован международным договором Российской Федерации.</w:t>
      </w:r>
    </w:p>
    <w:p w:rsidR="00601514" w:rsidRPr="00601514" w:rsidRDefault="00601514" w:rsidP="00601514">
      <w:pPr>
        <w:tabs>
          <w:tab w:val="num" w:pos="-2340"/>
        </w:tabs>
        <w:ind w:right="-289" w:firstLine="708"/>
        <w:jc w:val="both"/>
        <w:rPr>
          <w:sz w:val="28"/>
          <w:szCs w:val="28"/>
        </w:rPr>
      </w:pPr>
      <w:r w:rsidRPr="00601514">
        <w:rPr>
          <w:sz w:val="28"/>
          <w:szCs w:val="28"/>
        </w:rPr>
        <w:t xml:space="preserve">3.7. В случае если по истечении срока, установленного пунктом 3.3 настоящего Положения, документы представили менее двух кандидатов, представительный орган принимает решение о продлении срока приема документов, но не более чем на 15 календарных дней со дня опубликования данного решения. Одновременно представительный орган в своем решении определяет новую дату проведения конкурса. </w:t>
      </w:r>
    </w:p>
    <w:p w:rsidR="00601514" w:rsidRPr="00601514" w:rsidRDefault="00601514" w:rsidP="00601514">
      <w:pPr>
        <w:tabs>
          <w:tab w:val="num" w:pos="-2340"/>
        </w:tabs>
        <w:ind w:right="-289" w:firstLine="708"/>
        <w:jc w:val="both"/>
        <w:rPr>
          <w:sz w:val="28"/>
          <w:szCs w:val="28"/>
        </w:rPr>
      </w:pPr>
      <w:r w:rsidRPr="00601514">
        <w:rPr>
          <w:sz w:val="28"/>
          <w:szCs w:val="28"/>
        </w:rPr>
        <w:t>Решение о продлении срока приема документов и переносе даты конкурса подлежит опубликованию.</w:t>
      </w:r>
    </w:p>
    <w:p w:rsidR="00601514" w:rsidRPr="00601514" w:rsidRDefault="00601514" w:rsidP="00601514">
      <w:pPr>
        <w:ind w:right="-289" w:firstLine="708"/>
        <w:jc w:val="both"/>
        <w:rPr>
          <w:sz w:val="28"/>
          <w:szCs w:val="28"/>
        </w:rPr>
      </w:pPr>
      <w:r w:rsidRPr="00601514">
        <w:rPr>
          <w:sz w:val="28"/>
          <w:szCs w:val="28"/>
        </w:rPr>
        <w:t xml:space="preserve">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представительный орган в течение 30 календарных дней должен принять решение о проведении нового конкурса. </w:t>
      </w:r>
    </w:p>
    <w:p w:rsidR="00601514" w:rsidRPr="00601514" w:rsidRDefault="00601514" w:rsidP="00601514">
      <w:pPr>
        <w:ind w:right="-289" w:firstLine="708"/>
        <w:jc w:val="both"/>
        <w:rPr>
          <w:sz w:val="28"/>
          <w:szCs w:val="28"/>
        </w:rPr>
      </w:pPr>
      <w:r w:rsidRPr="00601514">
        <w:rPr>
          <w:sz w:val="28"/>
          <w:szCs w:val="28"/>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601514" w:rsidRPr="00601514" w:rsidRDefault="00601514" w:rsidP="00601514">
      <w:pPr>
        <w:tabs>
          <w:tab w:val="num" w:pos="1260"/>
        </w:tabs>
        <w:ind w:left="795" w:right="-289"/>
        <w:rPr>
          <w:sz w:val="28"/>
          <w:szCs w:val="28"/>
        </w:rPr>
      </w:pPr>
    </w:p>
    <w:p w:rsidR="00601514" w:rsidRPr="00601514" w:rsidRDefault="00601514" w:rsidP="00601514">
      <w:pPr>
        <w:tabs>
          <w:tab w:val="num" w:pos="1260"/>
        </w:tabs>
        <w:ind w:right="-289"/>
        <w:jc w:val="center"/>
        <w:rPr>
          <w:b/>
          <w:sz w:val="28"/>
          <w:szCs w:val="28"/>
        </w:rPr>
      </w:pPr>
      <w:r w:rsidRPr="00601514">
        <w:rPr>
          <w:b/>
          <w:sz w:val="28"/>
          <w:szCs w:val="28"/>
        </w:rPr>
        <w:t>4. Порядок проведения конкурса</w:t>
      </w:r>
    </w:p>
    <w:p w:rsidR="00601514" w:rsidRPr="00601514" w:rsidRDefault="00601514" w:rsidP="00601514">
      <w:pPr>
        <w:tabs>
          <w:tab w:val="left" w:pos="4680"/>
        </w:tabs>
        <w:ind w:left="795" w:right="-289"/>
        <w:rPr>
          <w:b/>
          <w:sz w:val="28"/>
          <w:szCs w:val="28"/>
        </w:rPr>
      </w:pPr>
      <w:r w:rsidRPr="00601514">
        <w:rPr>
          <w:b/>
          <w:sz w:val="28"/>
          <w:szCs w:val="28"/>
        </w:rPr>
        <w:tab/>
      </w:r>
    </w:p>
    <w:p w:rsidR="00601514" w:rsidRPr="00601514" w:rsidRDefault="00601514" w:rsidP="00601514">
      <w:pPr>
        <w:ind w:right="-289" w:firstLine="708"/>
        <w:jc w:val="both"/>
        <w:rPr>
          <w:sz w:val="28"/>
          <w:szCs w:val="28"/>
        </w:rPr>
      </w:pPr>
      <w:bookmarkStart w:id="3" w:name="kl_0"/>
      <w:r w:rsidRPr="00601514">
        <w:rPr>
          <w:sz w:val="28"/>
          <w:szCs w:val="28"/>
        </w:rPr>
        <w:t xml:space="preserve">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601514" w:rsidRPr="00601514" w:rsidRDefault="00601514" w:rsidP="00601514">
      <w:pPr>
        <w:ind w:right="-289" w:firstLine="708"/>
        <w:jc w:val="both"/>
        <w:rPr>
          <w:sz w:val="28"/>
          <w:szCs w:val="28"/>
        </w:rPr>
      </w:pPr>
      <w:r w:rsidRPr="00601514">
        <w:rPr>
          <w:sz w:val="28"/>
          <w:szCs w:val="28"/>
        </w:rPr>
        <w:t xml:space="preserve">4.1.1. </w:t>
      </w:r>
      <w:proofErr w:type="gramStart"/>
      <w:r w:rsidRPr="00601514">
        <w:rPr>
          <w:sz w:val="28"/>
          <w:szCs w:val="28"/>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601514" w:rsidRPr="00601514" w:rsidRDefault="00601514" w:rsidP="00601514">
      <w:pPr>
        <w:tabs>
          <w:tab w:val="left" w:pos="1260"/>
        </w:tabs>
        <w:ind w:right="-289" w:firstLine="708"/>
        <w:jc w:val="both"/>
        <w:rPr>
          <w:sz w:val="28"/>
          <w:szCs w:val="28"/>
        </w:rPr>
      </w:pPr>
      <w:r w:rsidRPr="00601514">
        <w:rPr>
          <w:sz w:val="28"/>
          <w:szCs w:val="28"/>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601514" w:rsidRPr="00601514" w:rsidRDefault="00601514" w:rsidP="00601514">
      <w:pPr>
        <w:ind w:right="-289" w:firstLine="708"/>
        <w:jc w:val="both"/>
        <w:rPr>
          <w:sz w:val="28"/>
          <w:szCs w:val="28"/>
        </w:rPr>
      </w:pPr>
      <w:r w:rsidRPr="00601514">
        <w:rPr>
          <w:sz w:val="28"/>
          <w:szCs w:val="28"/>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w:t>
      </w:r>
      <w:r w:rsidRPr="00601514">
        <w:rPr>
          <w:i/>
          <w:sz w:val="28"/>
          <w:szCs w:val="28"/>
        </w:rPr>
        <w:t xml:space="preserve"> </w:t>
      </w:r>
      <w:r w:rsidRPr="00601514">
        <w:rPr>
          <w:sz w:val="28"/>
          <w:szCs w:val="28"/>
        </w:rPr>
        <w:t xml:space="preserve">в сроки, установленные пунктом 3.8. настоящего Положения. В этом случае представительный орган </w:t>
      </w:r>
      <w:r w:rsidRPr="00601514">
        <w:rPr>
          <w:sz w:val="28"/>
          <w:szCs w:val="28"/>
        </w:rPr>
        <w:lastRenderedPageBreak/>
        <w:t xml:space="preserve">в течение 30 календарных дней должен принять решение о проведении нового конкурса. </w:t>
      </w:r>
    </w:p>
    <w:p w:rsidR="00601514" w:rsidRPr="00601514" w:rsidRDefault="00601514" w:rsidP="00601514">
      <w:pPr>
        <w:ind w:right="-289" w:firstLine="708"/>
        <w:jc w:val="both"/>
        <w:rPr>
          <w:sz w:val="28"/>
          <w:szCs w:val="28"/>
        </w:rPr>
      </w:pPr>
      <w:r w:rsidRPr="00601514">
        <w:rPr>
          <w:sz w:val="28"/>
          <w:szCs w:val="28"/>
        </w:rPr>
        <w:t xml:space="preserve">4.2. Конкурс проводится в два этапа в течение конкурсного дня, если иное не установлено настоящим Положением. </w:t>
      </w:r>
    </w:p>
    <w:p w:rsidR="00601514" w:rsidRPr="00601514" w:rsidRDefault="00601514" w:rsidP="00601514">
      <w:pPr>
        <w:ind w:right="-289" w:firstLine="708"/>
        <w:jc w:val="both"/>
        <w:rPr>
          <w:sz w:val="28"/>
          <w:szCs w:val="28"/>
        </w:rPr>
      </w:pPr>
      <w:r w:rsidRPr="00601514">
        <w:rPr>
          <w:sz w:val="28"/>
          <w:szCs w:val="28"/>
        </w:rPr>
        <w:t>Кандидаты участвуют в конкурсе лично.</w:t>
      </w:r>
    </w:p>
    <w:p w:rsidR="00601514" w:rsidRPr="00601514" w:rsidRDefault="00601514" w:rsidP="00601514">
      <w:pPr>
        <w:ind w:right="-289" w:firstLine="708"/>
        <w:jc w:val="both"/>
        <w:rPr>
          <w:sz w:val="28"/>
          <w:szCs w:val="28"/>
        </w:rPr>
      </w:pPr>
      <w:r w:rsidRPr="00601514">
        <w:rPr>
          <w:sz w:val="28"/>
          <w:szCs w:val="28"/>
        </w:rPr>
        <w:t xml:space="preserve">4.3. </w:t>
      </w:r>
      <w:r w:rsidRPr="00601514">
        <w:rPr>
          <w:sz w:val="28"/>
          <w:szCs w:val="28"/>
          <w:u w:val="single"/>
        </w:rPr>
        <w:t>Первый этап конкурса</w:t>
      </w:r>
      <w:r w:rsidRPr="00601514">
        <w:rPr>
          <w:sz w:val="28"/>
          <w:szCs w:val="28"/>
        </w:rPr>
        <w:t xml:space="preserve"> проводится на основе анкетных данных и представленных документов в форме собеседования.</w:t>
      </w:r>
    </w:p>
    <w:p w:rsidR="00601514" w:rsidRPr="00601514" w:rsidRDefault="00601514" w:rsidP="00601514">
      <w:pPr>
        <w:ind w:right="-289" w:firstLine="708"/>
        <w:jc w:val="both"/>
        <w:rPr>
          <w:sz w:val="28"/>
          <w:szCs w:val="28"/>
        </w:rPr>
      </w:pPr>
      <w:r w:rsidRPr="00601514">
        <w:rPr>
          <w:sz w:val="28"/>
          <w:szCs w:val="28"/>
        </w:rPr>
        <w:t>4.3.1. При подведении итогов первого этапа конкурса Комиссия оценивает конкурсантов исходя из представленных ими документов.</w:t>
      </w:r>
      <w:r w:rsidRPr="00601514">
        <w:rPr>
          <w:sz w:val="28"/>
          <w:szCs w:val="28"/>
        </w:rPr>
        <w:b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601514" w:rsidRPr="00601514" w:rsidRDefault="00601514" w:rsidP="00601514">
      <w:pPr>
        <w:ind w:right="-289" w:firstLine="708"/>
        <w:jc w:val="both"/>
        <w:rPr>
          <w:sz w:val="28"/>
          <w:szCs w:val="28"/>
        </w:rPr>
      </w:pPr>
      <w:r w:rsidRPr="00601514">
        <w:rPr>
          <w:sz w:val="28"/>
          <w:szCs w:val="28"/>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3), который удостоверяется  подписью члена Комиссии. </w:t>
      </w:r>
    </w:p>
    <w:p w:rsidR="00601514" w:rsidRPr="00601514" w:rsidRDefault="00601514" w:rsidP="00601514">
      <w:pPr>
        <w:ind w:right="-289" w:firstLine="708"/>
        <w:jc w:val="both"/>
        <w:rPr>
          <w:sz w:val="28"/>
          <w:szCs w:val="28"/>
        </w:rPr>
      </w:pPr>
      <w:r w:rsidRPr="00601514">
        <w:rPr>
          <w:sz w:val="28"/>
          <w:szCs w:val="28"/>
        </w:rPr>
        <w:t xml:space="preserve">4.4. </w:t>
      </w:r>
      <w:r w:rsidRPr="00601514">
        <w:rPr>
          <w:sz w:val="28"/>
          <w:szCs w:val="28"/>
          <w:u w:val="single"/>
        </w:rPr>
        <w:t>На втором этапе</w:t>
      </w:r>
      <w:r w:rsidRPr="00601514">
        <w:rPr>
          <w:sz w:val="28"/>
          <w:szCs w:val="28"/>
        </w:rPr>
        <w:t xml:space="preserve"> Комиссия рассматривает Программы, представленные кандидатами в соответствии с пунктом 3.2 настоящего Положения.</w:t>
      </w:r>
    </w:p>
    <w:p w:rsidR="00601514" w:rsidRPr="00601514" w:rsidRDefault="00601514" w:rsidP="00601514">
      <w:pPr>
        <w:ind w:right="-289" w:firstLine="708"/>
        <w:jc w:val="both"/>
        <w:rPr>
          <w:sz w:val="28"/>
          <w:szCs w:val="28"/>
        </w:rPr>
      </w:pPr>
      <w:r w:rsidRPr="00601514">
        <w:rPr>
          <w:sz w:val="28"/>
          <w:szCs w:val="28"/>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601514" w:rsidRPr="00601514" w:rsidRDefault="00601514" w:rsidP="00601514">
      <w:pPr>
        <w:ind w:right="-289" w:firstLine="708"/>
        <w:jc w:val="both"/>
        <w:rPr>
          <w:sz w:val="28"/>
          <w:szCs w:val="28"/>
        </w:rPr>
      </w:pPr>
      <w:r w:rsidRPr="00601514">
        <w:rPr>
          <w:sz w:val="28"/>
          <w:szCs w:val="28"/>
        </w:rPr>
        <w:t xml:space="preserve">4.4.2. Для изложения основных положений Программы кандидату отводится не более 20 минут. </w:t>
      </w:r>
    </w:p>
    <w:p w:rsidR="00601514" w:rsidRPr="00601514" w:rsidRDefault="00601514" w:rsidP="00601514">
      <w:pPr>
        <w:ind w:right="-289" w:firstLine="708"/>
        <w:jc w:val="both"/>
        <w:rPr>
          <w:sz w:val="28"/>
          <w:szCs w:val="28"/>
        </w:rPr>
      </w:pPr>
      <w:proofErr w:type="gramStart"/>
      <w:r w:rsidRPr="00601514">
        <w:rPr>
          <w:sz w:val="28"/>
          <w:szCs w:val="28"/>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w:t>
      </w:r>
      <w:smartTag w:uri="urn:schemas-microsoft-com:office:smarttags" w:element="PersonName">
        <w:r w:rsidRPr="00601514">
          <w:rPr>
            <w:sz w:val="28"/>
            <w:szCs w:val="28"/>
          </w:rPr>
          <w:t>упр</w:t>
        </w:r>
      </w:smartTag>
      <w:r w:rsidRPr="00601514">
        <w:rPr>
          <w:sz w:val="28"/>
          <w:szCs w:val="28"/>
        </w:rPr>
        <w:t>авления и местного само</w:t>
      </w:r>
      <w:smartTag w:uri="urn:schemas-microsoft-com:office:smarttags" w:element="PersonName">
        <w:r w:rsidRPr="00601514">
          <w:rPr>
            <w:sz w:val="28"/>
            <w:szCs w:val="28"/>
          </w:rPr>
          <w:t>упр</w:t>
        </w:r>
      </w:smartTag>
      <w:r w:rsidRPr="00601514">
        <w:rPr>
          <w:sz w:val="28"/>
          <w:szCs w:val="28"/>
        </w:rPr>
        <w:t xml:space="preserve">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601514" w:rsidRPr="00601514" w:rsidRDefault="00601514" w:rsidP="00601514">
      <w:pPr>
        <w:ind w:right="-289" w:firstLine="708"/>
        <w:jc w:val="both"/>
        <w:rPr>
          <w:sz w:val="28"/>
          <w:szCs w:val="28"/>
        </w:rPr>
      </w:pPr>
      <w:r w:rsidRPr="00601514">
        <w:rPr>
          <w:sz w:val="28"/>
          <w:szCs w:val="28"/>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601514" w:rsidRPr="00601514" w:rsidRDefault="00601514" w:rsidP="00601514">
      <w:pPr>
        <w:ind w:right="-289" w:firstLine="708"/>
        <w:jc w:val="both"/>
        <w:rPr>
          <w:sz w:val="28"/>
          <w:szCs w:val="28"/>
        </w:rPr>
      </w:pPr>
      <w:r w:rsidRPr="00601514">
        <w:rPr>
          <w:sz w:val="28"/>
          <w:szCs w:val="28"/>
        </w:rPr>
        <w:t>4.4.4. Члены Комиссии (в отсутствие кандидата) дают оценку Программе с учетом ответов конкурсантов по десятибалльной системе.</w:t>
      </w:r>
    </w:p>
    <w:p w:rsidR="00601514" w:rsidRPr="00601514" w:rsidRDefault="00601514" w:rsidP="00601514">
      <w:pPr>
        <w:ind w:right="-289" w:firstLine="708"/>
        <w:jc w:val="both"/>
        <w:rPr>
          <w:sz w:val="28"/>
          <w:szCs w:val="28"/>
        </w:rPr>
      </w:pPr>
      <w:r w:rsidRPr="00601514">
        <w:rPr>
          <w:sz w:val="28"/>
          <w:szCs w:val="28"/>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601514" w:rsidRPr="00601514" w:rsidRDefault="00601514" w:rsidP="00601514">
      <w:pPr>
        <w:ind w:right="-289" w:firstLine="708"/>
        <w:jc w:val="both"/>
        <w:rPr>
          <w:sz w:val="28"/>
          <w:szCs w:val="28"/>
        </w:rPr>
      </w:pPr>
      <w:r w:rsidRPr="00601514">
        <w:rPr>
          <w:sz w:val="28"/>
          <w:szCs w:val="28"/>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3"/>
    <w:p w:rsidR="00601514" w:rsidRPr="00601514" w:rsidRDefault="00601514" w:rsidP="00601514">
      <w:pPr>
        <w:tabs>
          <w:tab w:val="left" w:pos="1260"/>
        </w:tabs>
        <w:ind w:right="-289" w:firstLine="708"/>
        <w:jc w:val="both"/>
        <w:rPr>
          <w:sz w:val="28"/>
          <w:szCs w:val="28"/>
        </w:rPr>
      </w:pPr>
      <w:r w:rsidRPr="00601514">
        <w:rPr>
          <w:sz w:val="28"/>
          <w:szCs w:val="28"/>
        </w:rPr>
        <w:lastRenderedPageBreak/>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представительный орган не позднее 2 календарных дней со дня принятия решения по итогам конкурса. </w:t>
      </w:r>
    </w:p>
    <w:p w:rsidR="00601514" w:rsidRPr="00601514" w:rsidRDefault="00601514" w:rsidP="00601514">
      <w:pPr>
        <w:ind w:right="-289" w:firstLine="708"/>
        <w:jc w:val="both"/>
        <w:rPr>
          <w:sz w:val="28"/>
          <w:szCs w:val="28"/>
        </w:rPr>
      </w:pPr>
      <w:r w:rsidRPr="00601514">
        <w:rPr>
          <w:sz w:val="28"/>
          <w:szCs w:val="28"/>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w:t>
      </w:r>
      <w:r w:rsidRPr="00601514">
        <w:rPr>
          <w:i/>
          <w:sz w:val="28"/>
          <w:szCs w:val="28"/>
        </w:rPr>
        <w:t xml:space="preserve"> </w:t>
      </w:r>
      <w:r w:rsidRPr="00601514">
        <w:rPr>
          <w:sz w:val="28"/>
          <w:szCs w:val="28"/>
        </w:rPr>
        <w:t>представительного органа, о дате, времени и месте заседания.</w:t>
      </w:r>
    </w:p>
    <w:p w:rsidR="00601514" w:rsidRPr="00601514" w:rsidRDefault="00601514" w:rsidP="00601514">
      <w:pPr>
        <w:ind w:right="-289" w:firstLine="708"/>
        <w:jc w:val="both"/>
        <w:rPr>
          <w:sz w:val="28"/>
          <w:szCs w:val="28"/>
        </w:rPr>
      </w:pPr>
      <w:r w:rsidRPr="00601514">
        <w:rPr>
          <w:sz w:val="28"/>
          <w:szCs w:val="28"/>
        </w:rPr>
        <w:t xml:space="preserve">4.8.  </w:t>
      </w:r>
      <w:proofErr w:type="gramStart"/>
      <w:r w:rsidRPr="00601514">
        <w:rPr>
          <w:sz w:val="28"/>
          <w:szCs w:val="28"/>
        </w:rPr>
        <w:t>Если в результате проведения конкурса выявлено менее двух кандидатов, отвечающих требованиях,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представительный орган, в сроки, установленные пунктом 3.8. настоящего Положения.</w:t>
      </w:r>
      <w:proofErr w:type="gramEnd"/>
      <w:r w:rsidRPr="00601514">
        <w:rPr>
          <w:sz w:val="28"/>
          <w:szCs w:val="28"/>
        </w:rPr>
        <w:t xml:space="preserve"> В этом случае представительный орган в течение 30 календарных дней должен принять решение о проведении нового конкурса. </w:t>
      </w:r>
    </w:p>
    <w:p w:rsidR="00601514" w:rsidRPr="00601514" w:rsidRDefault="00601514" w:rsidP="00601514">
      <w:pPr>
        <w:tabs>
          <w:tab w:val="num" w:pos="1155"/>
          <w:tab w:val="num" w:pos="1260"/>
        </w:tabs>
        <w:ind w:right="-289"/>
        <w:jc w:val="both"/>
        <w:rPr>
          <w:sz w:val="28"/>
          <w:szCs w:val="28"/>
        </w:rPr>
      </w:pPr>
    </w:p>
    <w:p w:rsidR="00601514" w:rsidRPr="00601514" w:rsidRDefault="00601514" w:rsidP="00601514">
      <w:pPr>
        <w:tabs>
          <w:tab w:val="left" w:pos="1260"/>
        </w:tabs>
        <w:ind w:right="-289" w:firstLine="708"/>
        <w:jc w:val="both"/>
        <w:rPr>
          <w:sz w:val="28"/>
          <w:szCs w:val="28"/>
        </w:rPr>
      </w:pPr>
    </w:p>
    <w:p w:rsidR="00601514" w:rsidRPr="00601514" w:rsidRDefault="00601514" w:rsidP="00601514">
      <w:pPr>
        <w:tabs>
          <w:tab w:val="left" w:pos="720"/>
        </w:tabs>
        <w:ind w:right="-441"/>
        <w:jc w:val="both"/>
        <w:rPr>
          <w:sz w:val="28"/>
          <w:szCs w:val="28"/>
        </w:rPr>
      </w:pPr>
    </w:p>
    <w:p w:rsidR="00601514" w:rsidRPr="00601514" w:rsidRDefault="00601514" w:rsidP="00601514">
      <w:pPr>
        <w:tabs>
          <w:tab w:val="num" w:pos="1080"/>
        </w:tabs>
        <w:ind w:right="-441" w:firstLine="720"/>
        <w:jc w:val="both"/>
        <w:rPr>
          <w:sz w:val="28"/>
          <w:szCs w:val="28"/>
        </w:rPr>
      </w:pPr>
    </w:p>
    <w:p w:rsidR="00601514" w:rsidRPr="00601514" w:rsidRDefault="00601514" w:rsidP="00601514">
      <w:pPr>
        <w:tabs>
          <w:tab w:val="num" w:pos="1080"/>
        </w:tabs>
        <w:ind w:right="-441" w:firstLine="720"/>
        <w:jc w:val="both"/>
        <w:rPr>
          <w:sz w:val="28"/>
          <w:szCs w:val="28"/>
        </w:rPr>
      </w:pPr>
      <w:r w:rsidRPr="00601514">
        <w:rPr>
          <w:sz w:val="28"/>
          <w:szCs w:val="28"/>
        </w:rPr>
        <w:t xml:space="preserve">  </w:t>
      </w:r>
    </w:p>
    <w:p w:rsidR="00601514" w:rsidRPr="00601514" w:rsidRDefault="00601514" w:rsidP="00601514">
      <w:pPr>
        <w:tabs>
          <w:tab w:val="num" w:pos="1080"/>
        </w:tabs>
        <w:ind w:right="-441" w:firstLine="720"/>
        <w:jc w:val="both"/>
        <w:rPr>
          <w:sz w:val="28"/>
          <w:szCs w:val="28"/>
        </w:rPr>
      </w:pPr>
    </w:p>
    <w:p w:rsidR="00601514" w:rsidRPr="00601514" w:rsidRDefault="00601514" w:rsidP="00601514">
      <w:pPr>
        <w:ind w:left="4860" w:right="-441"/>
        <w:rPr>
          <w:sz w:val="28"/>
          <w:szCs w:val="28"/>
        </w:rPr>
        <w:sectPr w:rsidR="00601514" w:rsidRPr="00601514" w:rsidSect="006B474E">
          <w:headerReference w:type="even" r:id="rId30"/>
          <w:headerReference w:type="default" r:id="rId31"/>
          <w:footerReference w:type="default" r:id="rId32"/>
          <w:footerReference w:type="first" r:id="rId33"/>
          <w:footnotePr>
            <w:numRestart w:val="eachPage"/>
          </w:footnotePr>
          <w:pgSz w:w="11906" w:h="16838"/>
          <w:pgMar w:top="1077" w:right="1134" w:bottom="851" w:left="1701" w:header="709" w:footer="709" w:gutter="0"/>
          <w:pgNumType w:start="0"/>
          <w:cols w:space="708"/>
          <w:titlePg/>
          <w:docGrid w:linePitch="360"/>
        </w:sectPr>
      </w:pPr>
    </w:p>
    <w:p w:rsidR="00601514" w:rsidRPr="00601514" w:rsidRDefault="00601514" w:rsidP="00601514">
      <w:pPr>
        <w:ind w:left="4860" w:right="-441"/>
        <w:rPr>
          <w:sz w:val="28"/>
          <w:szCs w:val="28"/>
        </w:rPr>
      </w:pPr>
      <w:r w:rsidRPr="00601514">
        <w:rPr>
          <w:sz w:val="28"/>
          <w:szCs w:val="28"/>
        </w:rPr>
        <w:lastRenderedPageBreak/>
        <w:t xml:space="preserve">     Приложение 1</w:t>
      </w:r>
    </w:p>
    <w:p w:rsidR="00601514" w:rsidRPr="00601514" w:rsidRDefault="00601514" w:rsidP="00601514">
      <w:pPr>
        <w:ind w:left="5220" w:right="-441"/>
        <w:rPr>
          <w:sz w:val="28"/>
          <w:szCs w:val="28"/>
        </w:rPr>
      </w:pPr>
      <w:r w:rsidRPr="00601514">
        <w:rPr>
          <w:sz w:val="28"/>
          <w:szCs w:val="28"/>
        </w:rPr>
        <w:t>к Положению о порядке проведения</w:t>
      </w:r>
    </w:p>
    <w:p w:rsidR="00601514" w:rsidRPr="00601514" w:rsidRDefault="00601514" w:rsidP="00601514">
      <w:pPr>
        <w:ind w:left="5220" w:right="-441"/>
        <w:rPr>
          <w:sz w:val="28"/>
          <w:szCs w:val="28"/>
        </w:rPr>
      </w:pPr>
      <w:r w:rsidRPr="00601514">
        <w:rPr>
          <w:sz w:val="28"/>
          <w:szCs w:val="28"/>
        </w:rPr>
        <w:t xml:space="preserve">конкурса по отбору кандидатур на должность главы </w:t>
      </w:r>
    </w:p>
    <w:p w:rsidR="00601514" w:rsidRPr="00601514" w:rsidRDefault="00601514" w:rsidP="00601514">
      <w:pPr>
        <w:ind w:left="5220" w:right="-441"/>
        <w:rPr>
          <w:sz w:val="28"/>
          <w:szCs w:val="28"/>
        </w:rPr>
      </w:pPr>
      <w:r w:rsidRPr="00601514">
        <w:rPr>
          <w:sz w:val="28"/>
          <w:szCs w:val="28"/>
        </w:rPr>
        <w:t>Усть-Ярульского сельсовета</w:t>
      </w:r>
    </w:p>
    <w:p w:rsidR="00601514" w:rsidRPr="00601514" w:rsidRDefault="00601514" w:rsidP="00601514">
      <w:pPr>
        <w:ind w:left="5220" w:right="-441"/>
      </w:pPr>
    </w:p>
    <w:p w:rsidR="00601514" w:rsidRPr="00601514" w:rsidRDefault="00601514" w:rsidP="00601514">
      <w:pPr>
        <w:ind w:left="4956" w:right="-441"/>
        <w:jc w:val="center"/>
      </w:pPr>
    </w:p>
    <w:p w:rsidR="00601514" w:rsidRPr="00601514" w:rsidRDefault="00601514" w:rsidP="00601514">
      <w:pPr>
        <w:autoSpaceDE w:val="0"/>
        <w:autoSpaceDN w:val="0"/>
        <w:adjustRightInd w:val="0"/>
        <w:ind w:left="5220" w:right="-441"/>
        <w:rPr>
          <w:sz w:val="28"/>
          <w:szCs w:val="28"/>
          <w:u w:val="single"/>
        </w:rPr>
      </w:pPr>
      <w:r w:rsidRPr="00601514">
        <w:rPr>
          <w:sz w:val="28"/>
          <w:szCs w:val="28"/>
        </w:rPr>
        <w:t xml:space="preserve">В </w:t>
      </w:r>
      <w:r w:rsidRPr="00601514">
        <w:rPr>
          <w:sz w:val="28"/>
          <w:szCs w:val="28"/>
          <w:u w:val="single"/>
        </w:rPr>
        <w:t>конкурсную комиссию</w:t>
      </w:r>
    </w:p>
    <w:p w:rsidR="00601514" w:rsidRPr="00601514" w:rsidRDefault="00601514" w:rsidP="00601514">
      <w:pPr>
        <w:tabs>
          <w:tab w:val="num" w:pos="1080"/>
        </w:tabs>
        <w:ind w:right="-441"/>
        <w:jc w:val="both"/>
      </w:pPr>
    </w:p>
    <w:p w:rsidR="00601514" w:rsidRPr="00601514" w:rsidRDefault="00601514" w:rsidP="00601514">
      <w:pPr>
        <w:tabs>
          <w:tab w:val="num" w:pos="1080"/>
        </w:tabs>
        <w:ind w:right="-441" w:firstLine="720"/>
        <w:jc w:val="both"/>
      </w:pPr>
    </w:p>
    <w:p w:rsidR="00601514" w:rsidRPr="00601514" w:rsidRDefault="00601514" w:rsidP="00601514">
      <w:pPr>
        <w:tabs>
          <w:tab w:val="num" w:pos="1080"/>
        </w:tabs>
        <w:ind w:right="-441" w:firstLine="720"/>
        <w:jc w:val="both"/>
        <w:rPr>
          <w:sz w:val="28"/>
          <w:szCs w:val="28"/>
        </w:rPr>
      </w:pPr>
    </w:p>
    <w:p w:rsidR="00601514" w:rsidRPr="00601514" w:rsidRDefault="00601514" w:rsidP="00601514">
      <w:pPr>
        <w:tabs>
          <w:tab w:val="num" w:pos="1080"/>
        </w:tabs>
        <w:ind w:right="-441" w:firstLine="720"/>
        <w:jc w:val="center"/>
        <w:rPr>
          <w:b/>
          <w:sz w:val="28"/>
          <w:szCs w:val="28"/>
        </w:rPr>
      </w:pPr>
      <w:r w:rsidRPr="00601514">
        <w:rPr>
          <w:b/>
          <w:sz w:val="28"/>
          <w:szCs w:val="28"/>
        </w:rPr>
        <w:t>заявление</w:t>
      </w:r>
    </w:p>
    <w:p w:rsidR="00601514" w:rsidRPr="00601514" w:rsidRDefault="00601514" w:rsidP="00601514">
      <w:pPr>
        <w:tabs>
          <w:tab w:val="num" w:pos="1080"/>
        </w:tabs>
        <w:ind w:right="-441" w:firstLine="720"/>
        <w:jc w:val="both"/>
        <w:rPr>
          <w:sz w:val="28"/>
          <w:szCs w:val="28"/>
        </w:rPr>
      </w:pPr>
    </w:p>
    <w:p w:rsidR="00601514" w:rsidRPr="00601514" w:rsidRDefault="00601514" w:rsidP="00601514">
      <w:pPr>
        <w:tabs>
          <w:tab w:val="num" w:pos="1080"/>
        </w:tabs>
        <w:ind w:right="-441" w:firstLine="720"/>
        <w:jc w:val="both"/>
        <w:rPr>
          <w:sz w:val="28"/>
          <w:szCs w:val="28"/>
        </w:rPr>
      </w:pPr>
      <w:r w:rsidRPr="00601514">
        <w:rPr>
          <w:sz w:val="28"/>
          <w:szCs w:val="28"/>
        </w:rPr>
        <w:t xml:space="preserve">Я,  ________________________________________________________, </w:t>
      </w:r>
    </w:p>
    <w:p w:rsidR="00601514" w:rsidRPr="00601514" w:rsidRDefault="00601514" w:rsidP="00601514">
      <w:pPr>
        <w:tabs>
          <w:tab w:val="num" w:pos="1080"/>
        </w:tabs>
        <w:ind w:right="-441" w:firstLine="720"/>
        <w:jc w:val="center"/>
        <w:rPr>
          <w:i/>
          <w:sz w:val="28"/>
          <w:szCs w:val="28"/>
        </w:rPr>
      </w:pPr>
      <w:r w:rsidRPr="00601514">
        <w:rPr>
          <w:i/>
          <w:sz w:val="28"/>
          <w:szCs w:val="28"/>
        </w:rPr>
        <w:t>(фамилия, имя, отчество)</w:t>
      </w:r>
    </w:p>
    <w:p w:rsidR="00601514" w:rsidRPr="00601514" w:rsidRDefault="00601514" w:rsidP="00601514">
      <w:pPr>
        <w:tabs>
          <w:tab w:val="num" w:pos="1080"/>
        </w:tabs>
        <w:ind w:right="-441"/>
        <w:jc w:val="both"/>
        <w:rPr>
          <w:sz w:val="28"/>
          <w:szCs w:val="28"/>
        </w:rPr>
      </w:pPr>
      <w:r w:rsidRPr="00601514">
        <w:rPr>
          <w:sz w:val="28"/>
          <w:szCs w:val="28"/>
        </w:rPr>
        <w:t>желаю принять участие в конкурсе по отбору кандидатов на должность главы Усть-Ярульского сельсовета.</w:t>
      </w:r>
    </w:p>
    <w:p w:rsidR="00601514" w:rsidRPr="00601514" w:rsidRDefault="00601514" w:rsidP="00601514">
      <w:pPr>
        <w:tabs>
          <w:tab w:val="num" w:pos="1080"/>
        </w:tabs>
        <w:ind w:right="-441" w:firstLine="720"/>
        <w:jc w:val="both"/>
        <w:rPr>
          <w:sz w:val="28"/>
          <w:szCs w:val="28"/>
        </w:rPr>
      </w:pPr>
      <w:r w:rsidRPr="00601514">
        <w:rPr>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601514" w:rsidRPr="00601514" w:rsidRDefault="00601514" w:rsidP="00601514">
      <w:pPr>
        <w:autoSpaceDE w:val="0"/>
        <w:autoSpaceDN w:val="0"/>
        <w:adjustRightInd w:val="0"/>
        <w:ind w:right="-441" w:firstLine="720"/>
        <w:jc w:val="both"/>
        <w:rPr>
          <w:sz w:val="28"/>
          <w:szCs w:val="28"/>
        </w:rPr>
      </w:pPr>
      <w:r w:rsidRPr="00601514">
        <w:rPr>
          <w:sz w:val="28"/>
          <w:szCs w:val="28"/>
        </w:rPr>
        <w:t>Мне известно, что исполнение должностных обязанностей главы Усть-Ярульского</w:t>
      </w:r>
      <w:r w:rsidRPr="00601514">
        <w:rPr>
          <w:i/>
          <w:sz w:val="28"/>
          <w:szCs w:val="28"/>
        </w:rPr>
        <w:t xml:space="preserve"> </w:t>
      </w:r>
      <w:r w:rsidRPr="00601514">
        <w:rPr>
          <w:sz w:val="28"/>
          <w:szCs w:val="28"/>
        </w:rPr>
        <w:t>сельсовета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601514" w:rsidRPr="00601514" w:rsidRDefault="00601514" w:rsidP="00601514">
      <w:pPr>
        <w:ind w:right="-441" w:firstLine="720"/>
        <w:jc w:val="both"/>
        <w:rPr>
          <w:sz w:val="28"/>
          <w:szCs w:val="28"/>
        </w:rPr>
      </w:pPr>
      <w:r w:rsidRPr="00601514">
        <w:rPr>
          <w:sz w:val="28"/>
          <w:szCs w:val="28"/>
        </w:rPr>
        <w:t>Последствия отказа от прохождения процедуры оформления допуска к сведениям, составляющим государственную</w:t>
      </w:r>
      <w:r w:rsidRPr="00601514">
        <w:rPr>
          <w:szCs w:val="28"/>
        </w:rPr>
        <w:t xml:space="preserve"> </w:t>
      </w:r>
      <w:r w:rsidRPr="00601514">
        <w:rPr>
          <w:sz w:val="28"/>
          <w:szCs w:val="28"/>
        </w:rPr>
        <w:t xml:space="preserve">и иную охраняемую федеральными законами тайну, мне известны. </w:t>
      </w:r>
    </w:p>
    <w:p w:rsidR="00601514" w:rsidRPr="00601514" w:rsidRDefault="00601514" w:rsidP="00601514">
      <w:pPr>
        <w:ind w:right="-441" w:firstLine="720"/>
        <w:jc w:val="both"/>
        <w:rPr>
          <w:sz w:val="28"/>
          <w:szCs w:val="28"/>
        </w:rPr>
      </w:pPr>
      <w:r w:rsidRPr="00601514">
        <w:rPr>
          <w:sz w:val="28"/>
          <w:szCs w:val="28"/>
        </w:rPr>
        <w:t xml:space="preserve">В соответствии со статьей 9 Федерального закона от 27.07.2006 № 152-ФЗ «О персональных данных» своей волей и в своем интересе даю согласие на автоматизированную, а также без использования средств автоматизации обработку моих персональных </w:t>
      </w:r>
      <w:proofErr w:type="gramStart"/>
      <w:r w:rsidRPr="00601514">
        <w:rPr>
          <w:sz w:val="28"/>
          <w:szCs w:val="28"/>
        </w:rPr>
        <w:t>данных</w:t>
      </w:r>
      <w:proofErr w:type="gramEnd"/>
      <w:r w:rsidRPr="00601514">
        <w:rPr>
          <w:sz w:val="28"/>
          <w:szCs w:val="28"/>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01514" w:rsidRPr="00601514" w:rsidRDefault="00601514" w:rsidP="00601514">
      <w:pPr>
        <w:ind w:right="-441" w:firstLine="720"/>
        <w:jc w:val="both"/>
        <w:rPr>
          <w:i/>
          <w:sz w:val="28"/>
          <w:szCs w:val="28"/>
        </w:rPr>
      </w:pPr>
      <w:r w:rsidRPr="00601514">
        <w:rPr>
          <w:sz w:val="28"/>
          <w:szCs w:val="28"/>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601514" w:rsidRPr="00601514" w:rsidRDefault="00601514" w:rsidP="00601514">
      <w:pPr>
        <w:tabs>
          <w:tab w:val="num" w:pos="1080"/>
        </w:tabs>
        <w:ind w:right="-441"/>
        <w:jc w:val="both"/>
        <w:rPr>
          <w:sz w:val="28"/>
          <w:szCs w:val="28"/>
        </w:rPr>
      </w:pPr>
    </w:p>
    <w:p w:rsidR="00601514" w:rsidRPr="00601514" w:rsidRDefault="00601514" w:rsidP="00601514">
      <w:pPr>
        <w:tabs>
          <w:tab w:val="num" w:pos="1080"/>
        </w:tabs>
        <w:ind w:right="-441" w:firstLine="720"/>
        <w:jc w:val="both"/>
        <w:rPr>
          <w:i/>
          <w:sz w:val="28"/>
          <w:szCs w:val="28"/>
        </w:rPr>
      </w:pPr>
      <w:r w:rsidRPr="00601514">
        <w:rPr>
          <w:sz w:val="28"/>
          <w:szCs w:val="28"/>
        </w:rPr>
        <w:t>____________</w:t>
      </w:r>
      <w:r w:rsidRPr="00601514">
        <w:rPr>
          <w:i/>
          <w:sz w:val="28"/>
          <w:szCs w:val="28"/>
        </w:rPr>
        <w:t xml:space="preserve">           (дата)</w:t>
      </w:r>
      <w:r w:rsidRPr="00601514">
        <w:rPr>
          <w:i/>
          <w:sz w:val="28"/>
          <w:szCs w:val="28"/>
        </w:rPr>
        <w:tab/>
      </w:r>
      <w:r w:rsidRPr="00601514">
        <w:rPr>
          <w:i/>
          <w:sz w:val="28"/>
          <w:szCs w:val="28"/>
        </w:rPr>
        <w:tab/>
        <w:t>_________________</w:t>
      </w:r>
      <w:r w:rsidRPr="00601514">
        <w:rPr>
          <w:i/>
          <w:sz w:val="28"/>
          <w:szCs w:val="28"/>
        </w:rPr>
        <w:tab/>
        <w:t>(подпись)</w:t>
      </w:r>
    </w:p>
    <w:p w:rsidR="00601514" w:rsidRPr="00601514" w:rsidRDefault="00601514" w:rsidP="00601514">
      <w:pPr>
        <w:ind w:left="5220" w:right="-441"/>
      </w:pPr>
      <w:r w:rsidRPr="00601514">
        <w:rPr>
          <w:i/>
        </w:rPr>
        <w:br w:type="page"/>
      </w:r>
      <w:r w:rsidRPr="00601514">
        <w:lastRenderedPageBreak/>
        <w:t>Приложение 2</w:t>
      </w:r>
    </w:p>
    <w:p w:rsidR="00601514" w:rsidRPr="00601514" w:rsidRDefault="00601514" w:rsidP="00601514">
      <w:pPr>
        <w:ind w:left="5220" w:right="-441"/>
      </w:pPr>
      <w:r w:rsidRPr="00601514">
        <w:t xml:space="preserve">к Положению о порядке проведения </w:t>
      </w:r>
    </w:p>
    <w:p w:rsidR="00601514" w:rsidRPr="00601514" w:rsidRDefault="00601514" w:rsidP="00601514">
      <w:pPr>
        <w:ind w:left="5220" w:right="-441"/>
      </w:pPr>
      <w:r w:rsidRPr="00601514">
        <w:t xml:space="preserve">конкурса по отбору кандидатур на должность главы </w:t>
      </w:r>
    </w:p>
    <w:p w:rsidR="00601514" w:rsidRPr="00601514" w:rsidRDefault="00601514" w:rsidP="00601514">
      <w:pPr>
        <w:ind w:left="5220" w:right="-441"/>
      </w:pPr>
      <w:r w:rsidRPr="00601514">
        <w:t>Усть-Ярульского сельсовета</w:t>
      </w:r>
    </w:p>
    <w:p w:rsidR="00601514" w:rsidRPr="00601514" w:rsidRDefault="00601514" w:rsidP="00601514">
      <w:pPr>
        <w:ind w:left="5220" w:right="-441"/>
        <w:jc w:val="center"/>
      </w:pPr>
    </w:p>
    <w:p w:rsidR="00601514" w:rsidRPr="00601514" w:rsidRDefault="00601514" w:rsidP="00601514">
      <w:pPr>
        <w:tabs>
          <w:tab w:val="num" w:pos="-2340"/>
        </w:tabs>
        <w:ind w:right="-441"/>
        <w:jc w:val="center"/>
        <w:rPr>
          <w:b/>
          <w:sz w:val="28"/>
          <w:szCs w:val="28"/>
        </w:rPr>
      </w:pPr>
    </w:p>
    <w:p w:rsidR="00601514" w:rsidRPr="00601514" w:rsidRDefault="00601514" w:rsidP="00601514">
      <w:pPr>
        <w:tabs>
          <w:tab w:val="num" w:pos="-2340"/>
        </w:tabs>
        <w:ind w:right="-441"/>
        <w:jc w:val="center"/>
        <w:rPr>
          <w:b/>
          <w:sz w:val="28"/>
          <w:szCs w:val="28"/>
        </w:rPr>
      </w:pPr>
      <w:r w:rsidRPr="00601514">
        <w:rPr>
          <w:b/>
          <w:sz w:val="28"/>
          <w:szCs w:val="28"/>
        </w:rPr>
        <w:t>АНКЕТА</w:t>
      </w:r>
    </w:p>
    <w:p w:rsidR="00601514" w:rsidRPr="00601514" w:rsidRDefault="00601514" w:rsidP="00601514">
      <w:pPr>
        <w:tabs>
          <w:tab w:val="num" w:pos="-2340"/>
        </w:tabs>
        <w:ind w:right="-441"/>
        <w:jc w:val="center"/>
        <w:rPr>
          <w:b/>
          <w:sz w:val="28"/>
          <w:szCs w:val="28"/>
        </w:rPr>
      </w:pPr>
      <w:r w:rsidRPr="00601514">
        <w:rPr>
          <w:b/>
          <w:sz w:val="28"/>
          <w:szCs w:val="28"/>
        </w:rPr>
        <w:t>участника конкурса по отбору кандидатов на должность</w:t>
      </w:r>
    </w:p>
    <w:p w:rsidR="00601514" w:rsidRPr="00601514" w:rsidRDefault="00601514" w:rsidP="00601514">
      <w:pPr>
        <w:tabs>
          <w:tab w:val="num" w:pos="-2340"/>
        </w:tabs>
        <w:ind w:right="-441"/>
        <w:jc w:val="center"/>
        <w:rPr>
          <w:b/>
          <w:sz w:val="28"/>
          <w:szCs w:val="28"/>
        </w:rPr>
      </w:pPr>
      <w:r w:rsidRPr="00601514">
        <w:rPr>
          <w:b/>
          <w:sz w:val="28"/>
          <w:szCs w:val="28"/>
        </w:rPr>
        <w:t>главы Усть-Ярульского сельсовета</w:t>
      </w:r>
    </w:p>
    <w:p w:rsidR="00601514" w:rsidRPr="00601514" w:rsidRDefault="00601514" w:rsidP="00601514">
      <w:pPr>
        <w:tabs>
          <w:tab w:val="num" w:pos="-2340"/>
        </w:tabs>
        <w:ind w:right="-441"/>
        <w:jc w:val="center"/>
        <w:rPr>
          <w:b/>
          <w:sz w:val="28"/>
          <w:szCs w:val="28"/>
        </w:rPr>
      </w:pPr>
    </w:p>
    <w:p w:rsidR="00601514" w:rsidRPr="00601514" w:rsidRDefault="00601514" w:rsidP="00601514">
      <w:pPr>
        <w:tabs>
          <w:tab w:val="num" w:pos="1080"/>
        </w:tabs>
        <w:ind w:right="-441"/>
        <w:jc w:val="center"/>
        <w:rPr>
          <w:sz w:val="28"/>
          <w:szCs w:val="28"/>
        </w:rPr>
      </w:pPr>
    </w:p>
    <w:p w:rsidR="00601514" w:rsidRPr="00601514" w:rsidRDefault="00601514" w:rsidP="00601514">
      <w:pPr>
        <w:tabs>
          <w:tab w:val="num" w:pos="-2340"/>
        </w:tabs>
        <w:jc w:val="center"/>
        <w:rPr>
          <w:b/>
          <w:bCs/>
          <w:i/>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292"/>
        <w:gridCol w:w="2160"/>
      </w:tblGrid>
      <w:tr w:rsidR="00601514" w:rsidRPr="00601514" w:rsidTr="0048495C">
        <w:trPr>
          <w:cantSplit/>
          <w:trHeight w:val="1000"/>
        </w:trPr>
        <w:tc>
          <w:tcPr>
            <w:tcW w:w="7408" w:type="dxa"/>
            <w:gridSpan w:val="5"/>
          </w:tcPr>
          <w:p w:rsidR="00601514" w:rsidRPr="00601514" w:rsidRDefault="00601514" w:rsidP="00601514"/>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601514" w:rsidRPr="00601514" w:rsidRDefault="00601514" w:rsidP="00601514">
            <w:pPr>
              <w:jc w:val="center"/>
            </w:pPr>
            <w:r w:rsidRPr="00601514">
              <w:t>Место</w:t>
            </w:r>
            <w:r w:rsidRPr="00601514">
              <w:br/>
              <w:t>для</w:t>
            </w:r>
            <w:r w:rsidRPr="00601514">
              <w:br/>
              <w:t>фотографии</w:t>
            </w:r>
          </w:p>
        </w:tc>
      </w:tr>
      <w:tr w:rsidR="00601514" w:rsidRPr="00601514" w:rsidTr="0048495C">
        <w:trPr>
          <w:cantSplit/>
          <w:trHeight w:val="421"/>
        </w:trPr>
        <w:tc>
          <w:tcPr>
            <w:tcW w:w="364" w:type="dxa"/>
            <w:vAlign w:val="bottom"/>
          </w:tcPr>
          <w:p w:rsidR="00601514" w:rsidRPr="00601514" w:rsidRDefault="00601514" w:rsidP="00601514">
            <w:r w:rsidRPr="00601514">
              <w:t>1.</w:t>
            </w:r>
          </w:p>
        </w:tc>
        <w:tc>
          <w:tcPr>
            <w:tcW w:w="1118" w:type="dxa"/>
            <w:gridSpan w:val="2"/>
            <w:vAlign w:val="bottom"/>
          </w:tcPr>
          <w:p w:rsidR="00601514" w:rsidRPr="00601514" w:rsidRDefault="00601514" w:rsidP="00601514">
            <w:r w:rsidRPr="00601514">
              <w:t>Фамилия</w:t>
            </w:r>
          </w:p>
        </w:tc>
        <w:tc>
          <w:tcPr>
            <w:tcW w:w="5634" w:type="dxa"/>
            <w:tcBorders>
              <w:top w:val="nil"/>
              <w:left w:val="nil"/>
              <w:bottom w:val="single" w:sz="4" w:space="0" w:color="auto"/>
              <w:right w:val="nil"/>
            </w:tcBorders>
            <w:vAlign w:val="bottom"/>
          </w:tcPr>
          <w:p w:rsidR="00601514" w:rsidRPr="00601514" w:rsidRDefault="00601514" w:rsidP="00601514">
            <w:pPr>
              <w:jc w:val="center"/>
            </w:pPr>
          </w:p>
        </w:tc>
        <w:tc>
          <w:tcPr>
            <w:tcW w:w="292" w:type="dxa"/>
            <w:vAlign w:val="bottom"/>
          </w:tcPr>
          <w:p w:rsidR="00601514" w:rsidRPr="00601514" w:rsidRDefault="00601514" w:rsidP="00601514"/>
        </w:tc>
        <w:tc>
          <w:tcPr>
            <w:tcW w:w="2160" w:type="dxa"/>
            <w:vMerge/>
            <w:tcBorders>
              <w:top w:val="single" w:sz="4" w:space="0" w:color="auto"/>
              <w:left w:val="single" w:sz="4" w:space="0" w:color="auto"/>
              <w:bottom w:val="single" w:sz="4" w:space="0" w:color="auto"/>
              <w:right w:val="single" w:sz="4" w:space="0" w:color="auto"/>
            </w:tcBorders>
            <w:vAlign w:val="center"/>
          </w:tcPr>
          <w:p w:rsidR="00601514" w:rsidRPr="00601514" w:rsidRDefault="00601514" w:rsidP="00601514"/>
        </w:tc>
      </w:tr>
      <w:tr w:rsidR="00601514" w:rsidRPr="00601514" w:rsidTr="0048495C">
        <w:trPr>
          <w:cantSplit/>
          <w:trHeight w:val="414"/>
        </w:trPr>
        <w:tc>
          <w:tcPr>
            <w:tcW w:w="364" w:type="dxa"/>
            <w:vAlign w:val="bottom"/>
          </w:tcPr>
          <w:p w:rsidR="00601514" w:rsidRPr="00601514" w:rsidRDefault="00601514" w:rsidP="00601514"/>
        </w:tc>
        <w:tc>
          <w:tcPr>
            <w:tcW w:w="559" w:type="dxa"/>
            <w:vAlign w:val="bottom"/>
          </w:tcPr>
          <w:p w:rsidR="00601514" w:rsidRPr="00601514" w:rsidRDefault="00601514" w:rsidP="00601514">
            <w:r w:rsidRPr="00601514">
              <w:t>Имя</w:t>
            </w:r>
          </w:p>
        </w:tc>
        <w:tc>
          <w:tcPr>
            <w:tcW w:w="6193" w:type="dxa"/>
            <w:gridSpan w:val="2"/>
            <w:tcBorders>
              <w:top w:val="nil"/>
              <w:left w:val="nil"/>
              <w:bottom w:val="single" w:sz="4" w:space="0" w:color="auto"/>
              <w:right w:val="nil"/>
            </w:tcBorders>
            <w:vAlign w:val="bottom"/>
          </w:tcPr>
          <w:p w:rsidR="00601514" w:rsidRPr="00601514" w:rsidRDefault="00601514" w:rsidP="00601514">
            <w:pPr>
              <w:jc w:val="center"/>
            </w:pPr>
          </w:p>
        </w:tc>
        <w:tc>
          <w:tcPr>
            <w:tcW w:w="292" w:type="dxa"/>
            <w:vAlign w:val="bottom"/>
          </w:tcPr>
          <w:p w:rsidR="00601514" w:rsidRPr="00601514" w:rsidRDefault="00601514" w:rsidP="00601514"/>
        </w:tc>
        <w:tc>
          <w:tcPr>
            <w:tcW w:w="2160" w:type="dxa"/>
            <w:vMerge/>
            <w:tcBorders>
              <w:top w:val="single" w:sz="4" w:space="0" w:color="auto"/>
              <w:left w:val="single" w:sz="4" w:space="0" w:color="auto"/>
              <w:bottom w:val="single" w:sz="4" w:space="0" w:color="auto"/>
              <w:right w:val="single" w:sz="4" w:space="0" w:color="auto"/>
            </w:tcBorders>
            <w:vAlign w:val="center"/>
          </w:tcPr>
          <w:p w:rsidR="00601514" w:rsidRPr="00601514" w:rsidRDefault="00601514" w:rsidP="00601514"/>
        </w:tc>
      </w:tr>
      <w:tr w:rsidR="00601514" w:rsidRPr="00601514" w:rsidTr="0048495C">
        <w:trPr>
          <w:cantSplit/>
          <w:trHeight w:val="420"/>
        </w:trPr>
        <w:tc>
          <w:tcPr>
            <w:tcW w:w="364" w:type="dxa"/>
            <w:vAlign w:val="bottom"/>
          </w:tcPr>
          <w:p w:rsidR="00601514" w:rsidRPr="00601514" w:rsidRDefault="00601514" w:rsidP="00601514"/>
        </w:tc>
        <w:tc>
          <w:tcPr>
            <w:tcW w:w="1118" w:type="dxa"/>
            <w:gridSpan w:val="2"/>
            <w:vAlign w:val="bottom"/>
          </w:tcPr>
          <w:p w:rsidR="00601514" w:rsidRPr="00601514" w:rsidRDefault="00601514" w:rsidP="00601514">
            <w:r w:rsidRPr="00601514">
              <w:t>Отчество</w:t>
            </w:r>
          </w:p>
        </w:tc>
        <w:tc>
          <w:tcPr>
            <w:tcW w:w="5634" w:type="dxa"/>
            <w:tcBorders>
              <w:top w:val="nil"/>
              <w:left w:val="nil"/>
              <w:bottom w:val="single" w:sz="4" w:space="0" w:color="auto"/>
              <w:right w:val="nil"/>
            </w:tcBorders>
            <w:vAlign w:val="bottom"/>
          </w:tcPr>
          <w:p w:rsidR="00601514" w:rsidRPr="00601514" w:rsidRDefault="00601514" w:rsidP="00601514">
            <w:pPr>
              <w:jc w:val="center"/>
            </w:pPr>
          </w:p>
        </w:tc>
        <w:tc>
          <w:tcPr>
            <w:tcW w:w="292" w:type="dxa"/>
            <w:vAlign w:val="bottom"/>
          </w:tcPr>
          <w:p w:rsidR="00601514" w:rsidRPr="00601514" w:rsidRDefault="00601514" w:rsidP="00601514"/>
        </w:tc>
        <w:tc>
          <w:tcPr>
            <w:tcW w:w="2160" w:type="dxa"/>
            <w:vMerge/>
            <w:tcBorders>
              <w:top w:val="single" w:sz="4" w:space="0" w:color="auto"/>
              <w:left w:val="single" w:sz="4" w:space="0" w:color="auto"/>
              <w:bottom w:val="single" w:sz="4" w:space="0" w:color="auto"/>
              <w:right w:val="single" w:sz="4" w:space="0" w:color="auto"/>
            </w:tcBorders>
            <w:vAlign w:val="center"/>
          </w:tcPr>
          <w:p w:rsidR="00601514" w:rsidRPr="00601514" w:rsidRDefault="00601514" w:rsidP="00601514"/>
        </w:tc>
      </w:tr>
    </w:tbl>
    <w:p w:rsidR="00601514" w:rsidRPr="00601514" w:rsidRDefault="00601514" w:rsidP="006015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601514" w:rsidRPr="00601514" w:rsidTr="0048495C">
        <w:tc>
          <w:tcPr>
            <w:tcW w:w="5117" w:type="dxa"/>
            <w:tcBorders>
              <w:top w:val="single" w:sz="4" w:space="0" w:color="auto"/>
              <w:left w:val="nil"/>
              <w:bottom w:val="single" w:sz="4" w:space="0" w:color="auto"/>
              <w:right w:val="single" w:sz="4" w:space="0" w:color="auto"/>
            </w:tcBorders>
          </w:tcPr>
          <w:p w:rsidR="00601514" w:rsidRPr="00601514" w:rsidRDefault="00601514" w:rsidP="00601514">
            <w:r w:rsidRPr="00601514">
              <w:t>2. Если изменяли фамилию, имя или отчество,</w:t>
            </w:r>
            <w:r w:rsidRPr="00601514">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601514" w:rsidRPr="00601514" w:rsidRDefault="00601514" w:rsidP="00601514"/>
        </w:tc>
      </w:tr>
      <w:tr w:rsidR="00601514" w:rsidRPr="00601514" w:rsidTr="0048495C">
        <w:tc>
          <w:tcPr>
            <w:tcW w:w="5117" w:type="dxa"/>
            <w:tcBorders>
              <w:top w:val="single" w:sz="4" w:space="0" w:color="auto"/>
              <w:left w:val="nil"/>
              <w:bottom w:val="single" w:sz="4" w:space="0" w:color="auto"/>
              <w:right w:val="single" w:sz="4" w:space="0" w:color="auto"/>
            </w:tcBorders>
          </w:tcPr>
          <w:p w:rsidR="00601514" w:rsidRPr="00601514" w:rsidRDefault="00601514" w:rsidP="00601514">
            <w:r w:rsidRPr="00601514">
              <w:t xml:space="preserve">3. </w:t>
            </w:r>
            <w:proofErr w:type="gramStart"/>
            <w:r w:rsidRPr="00601514">
              <w:t>Число, месяц, год и место рождения (село, деревня, город, район, область, край, республика, страна)</w:t>
            </w:r>
            <w:proofErr w:type="gramEnd"/>
          </w:p>
        </w:tc>
        <w:tc>
          <w:tcPr>
            <w:tcW w:w="4631" w:type="dxa"/>
            <w:tcBorders>
              <w:top w:val="single" w:sz="4" w:space="0" w:color="auto"/>
              <w:left w:val="single" w:sz="4" w:space="0" w:color="auto"/>
              <w:bottom w:val="single" w:sz="4" w:space="0" w:color="auto"/>
              <w:right w:val="nil"/>
            </w:tcBorders>
          </w:tcPr>
          <w:p w:rsidR="00601514" w:rsidRPr="00601514" w:rsidRDefault="00601514" w:rsidP="00601514"/>
        </w:tc>
      </w:tr>
      <w:tr w:rsidR="00601514" w:rsidRPr="00601514" w:rsidTr="0048495C">
        <w:tc>
          <w:tcPr>
            <w:tcW w:w="5117" w:type="dxa"/>
            <w:tcBorders>
              <w:top w:val="single" w:sz="4" w:space="0" w:color="auto"/>
              <w:left w:val="nil"/>
              <w:bottom w:val="single" w:sz="4" w:space="0" w:color="auto"/>
              <w:right w:val="single" w:sz="4" w:space="0" w:color="auto"/>
            </w:tcBorders>
          </w:tcPr>
          <w:p w:rsidR="00601514" w:rsidRPr="00601514" w:rsidRDefault="00601514" w:rsidP="00601514">
            <w:r w:rsidRPr="00601514">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601514" w:rsidRPr="00601514" w:rsidRDefault="00601514" w:rsidP="00601514"/>
        </w:tc>
      </w:tr>
      <w:tr w:rsidR="00601514" w:rsidRPr="00601514" w:rsidTr="0048495C">
        <w:tc>
          <w:tcPr>
            <w:tcW w:w="5117" w:type="dxa"/>
            <w:tcBorders>
              <w:top w:val="single" w:sz="4" w:space="0" w:color="auto"/>
              <w:left w:val="nil"/>
              <w:bottom w:val="single" w:sz="4" w:space="0" w:color="auto"/>
              <w:right w:val="single" w:sz="4" w:space="0" w:color="auto"/>
            </w:tcBorders>
          </w:tcPr>
          <w:p w:rsidR="00601514" w:rsidRPr="00601514" w:rsidRDefault="00601514" w:rsidP="00601514">
            <w:r w:rsidRPr="00601514">
              <w:t>5. Образование (когда и какие учебные заведения окончили, номера дипломов)</w:t>
            </w:r>
          </w:p>
          <w:p w:rsidR="00601514" w:rsidRPr="00601514" w:rsidRDefault="00601514" w:rsidP="00601514">
            <w:r w:rsidRPr="00601514">
              <w:t>Направление подготовки или специальность по диплому</w:t>
            </w:r>
            <w:r w:rsidRPr="00601514">
              <w:br/>
              <w:t>Квалификация по диплому</w:t>
            </w:r>
          </w:p>
        </w:tc>
        <w:tc>
          <w:tcPr>
            <w:tcW w:w="4631" w:type="dxa"/>
            <w:tcBorders>
              <w:top w:val="single" w:sz="4" w:space="0" w:color="auto"/>
              <w:left w:val="single" w:sz="4" w:space="0" w:color="auto"/>
              <w:bottom w:val="single" w:sz="4" w:space="0" w:color="auto"/>
              <w:right w:val="nil"/>
            </w:tcBorders>
          </w:tcPr>
          <w:p w:rsidR="00601514" w:rsidRPr="00601514" w:rsidRDefault="00601514" w:rsidP="00601514"/>
        </w:tc>
      </w:tr>
      <w:tr w:rsidR="00601514" w:rsidRPr="00601514" w:rsidTr="0048495C">
        <w:tc>
          <w:tcPr>
            <w:tcW w:w="5117" w:type="dxa"/>
            <w:tcBorders>
              <w:top w:val="single" w:sz="4" w:space="0" w:color="auto"/>
              <w:left w:val="nil"/>
              <w:bottom w:val="single" w:sz="4" w:space="0" w:color="auto"/>
              <w:right w:val="single" w:sz="4" w:space="0" w:color="auto"/>
            </w:tcBorders>
          </w:tcPr>
          <w:p w:rsidR="00601514" w:rsidRPr="00601514" w:rsidRDefault="00601514" w:rsidP="00601514">
            <w:r w:rsidRPr="00601514">
              <w:t xml:space="preserve">6. </w:t>
            </w:r>
            <w:proofErr w:type="gramStart"/>
            <w:r w:rsidRPr="00601514">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601514">
              <w:br/>
              <w:t>Ученая степень, ученое звание (когда присвоены, номера дипломов, аттестатов)</w:t>
            </w:r>
            <w:proofErr w:type="gramEnd"/>
          </w:p>
        </w:tc>
        <w:tc>
          <w:tcPr>
            <w:tcW w:w="4631" w:type="dxa"/>
            <w:tcBorders>
              <w:top w:val="single" w:sz="4" w:space="0" w:color="auto"/>
              <w:left w:val="single" w:sz="4" w:space="0" w:color="auto"/>
              <w:bottom w:val="single" w:sz="4" w:space="0" w:color="auto"/>
              <w:right w:val="nil"/>
            </w:tcBorders>
          </w:tcPr>
          <w:p w:rsidR="00601514" w:rsidRPr="00601514" w:rsidRDefault="00601514" w:rsidP="00601514"/>
        </w:tc>
      </w:tr>
      <w:tr w:rsidR="00601514" w:rsidRPr="00601514" w:rsidTr="0048495C">
        <w:tc>
          <w:tcPr>
            <w:tcW w:w="5117" w:type="dxa"/>
            <w:tcBorders>
              <w:top w:val="single" w:sz="4" w:space="0" w:color="auto"/>
              <w:left w:val="nil"/>
              <w:bottom w:val="single" w:sz="4" w:space="0" w:color="auto"/>
              <w:right w:val="single" w:sz="4" w:space="0" w:color="auto"/>
            </w:tcBorders>
          </w:tcPr>
          <w:p w:rsidR="00601514" w:rsidRPr="00601514" w:rsidRDefault="00601514" w:rsidP="00601514">
            <w:r w:rsidRPr="00601514">
              <w:t xml:space="preserve">7. Какими иностранными языками и языками народов Российской </w:t>
            </w:r>
            <w:proofErr w:type="gramStart"/>
            <w:r w:rsidRPr="00601514">
              <w:t>Федерации</w:t>
            </w:r>
            <w:proofErr w:type="gramEnd"/>
            <w:r w:rsidRPr="00601514">
              <w:t xml:space="preserve"> владеете и в </w:t>
            </w:r>
            <w:proofErr w:type="gramStart"/>
            <w:r w:rsidRPr="00601514">
              <w:t>какой</w:t>
            </w:r>
            <w:proofErr w:type="gramEnd"/>
            <w:r w:rsidRPr="00601514">
              <w:t xml:space="preserve">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601514" w:rsidRPr="00601514" w:rsidRDefault="00601514" w:rsidP="00601514"/>
        </w:tc>
      </w:tr>
      <w:tr w:rsidR="00601514" w:rsidRPr="00601514" w:rsidTr="0048495C">
        <w:tc>
          <w:tcPr>
            <w:tcW w:w="5117" w:type="dxa"/>
            <w:tcBorders>
              <w:top w:val="single" w:sz="4" w:space="0" w:color="auto"/>
              <w:left w:val="nil"/>
              <w:bottom w:val="nil"/>
              <w:right w:val="single" w:sz="4" w:space="0" w:color="auto"/>
            </w:tcBorders>
          </w:tcPr>
          <w:p w:rsidR="00601514" w:rsidRPr="00601514" w:rsidRDefault="00601514" w:rsidP="00601514">
            <w:r w:rsidRPr="00601514">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w:t>
            </w:r>
            <w:r w:rsidRPr="00601514">
              <w:lastRenderedPageBreak/>
              <w:t>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601514" w:rsidRPr="00601514" w:rsidRDefault="00601514" w:rsidP="00601514"/>
        </w:tc>
      </w:tr>
      <w:tr w:rsidR="00601514" w:rsidRPr="00601514" w:rsidTr="0048495C">
        <w:tc>
          <w:tcPr>
            <w:tcW w:w="5117" w:type="dxa"/>
            <w:tcBorders>
              <w:top w:val="single" w:sz="4" w:space="0" w:color="auto"/>
              <w:left w:val="nil"/>
              <w:bottom w:val="single" w:sz="4" w:space="0" w:color="auto"/>
              <w:right w:val="single" w:sz="4" w:space="0" w:color="auto"/>
            </w:tcBorders>
          </w:tcPr>
          <w:p w:rsidR="00601514" w:rsidRPr="00601514" w:rsidRDefault="00601514" w:rsidP="00601514">
            <w:r w:rsidRPr="00601514">
              <w:lastRenderedPageBreak/>
              <w:t xml:space="preserve">9. Были ли Вы судимы, когда и за что? </w:t>
            </w:r>
          </w:p>
          <w:p w:rsidR="00601514" w:rsidRPr="00601514" w:rsidRDefault="00601514" w:rsidP="00601514">
            <w:r w:rsidRPr="00601514">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601514" w:rsidRPr="00601514" w:rsidRDefault="00601514" w:rsidP="00601514">
            <w:pPr>
              <w:pageBreakBefore/>
            </w:pPr>
          </w:p>
        </w:tc>
      </w:tr>
      <w:tr w:rsidR="00601514" w:rsidRPr="00601514" w:rsidTr="0048495C">
        <w:tc>
          <w:tcPr>
            <w:tcW w:w="5117" w:type="dxa"/>
            <w:tcBorders>
              <w:top w:val="single" w:sz="4" w:space="0" w:color="auto"/>
              <w:left w:val="nil"/>
              <w:bottom w:val="single" w:sz="4" w:space="0" w:color="auto"/>
              <w:right w:val="single" w:sz="4" w:space="0" w:color="auto"/>
            </w:tcBorders>
          </w:tcPr>
          <w:p w:rsidR="00601514" w:rsidRPr="00601514" w:rsidRDefault="00601514" w:rsidP="00601514">
            <w:r w:rsidRPr="00601514">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601514" w:rsidRPr="00601514" w:rsidRDefault="00601514" w:rsidP="00601514"/>
          <w:p w:rsidR="00601514" w:rsidRPr="00601514" w:rsidRDefault="00601514" w:rsidP="00601514"/>
          <w:p w:rsidR="00601514" w:rsidRPr="00601514" w:rsidRDefault="00601514" w:rsidP="00601514"/>
          <w:p w:rsidR="00601514" w:rsidRPr="00601514" w:rsidRDefault="00601514" w:rsidP="00601514"/>
        </w:tc>
      </w:tr>
    </w:tbl>
    <w:p w:rsidR="00601514" w:rsidRPr="00601514" w:rsidRDefault="00601514" w:rsidP="00601514">
      <w:pPr>
        <w:spacing w:before="120" w:after="120"/>
        <w:jc w:val="both"/>
      </w:pPr>
      <w:r w:rsidRPr="00601514">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16"/>
      </w:tblGrid>
      <w:tr w:rsidR="00601514" w:rsidRPr="00601514" w:rsidTr="0048495C">
        <w:trPr>
          <w:cantSplit/>
        </w:trPr>
        <w:tc>
          <w:tcPr>
            <w:tcW w:w="2580" w:type="dxa"/>
            <w:gridSpan w:val="2"/>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r w:rsidRPr="00601514">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601514" w:rsidRPr="00601514" w:rsidRDefault="00601514" w:rsidP="00601514">
            <w:pPr>
              <w:jc w:val="center"/>
            </w:pPr>
            <w:r w:rsidRPr="00601514">
              <w:t>Должность с указанием</w:t>
            </w:r>
            <w:r w:rsidRPr="00601514">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r w:rsidRPr="00601514">
              <w:t>Адрес</w:t>
            </w:r>
            <w:r w:rsidRPr="00601514">
              <w:br/>
              <w:t>организации</w:t>
            </w:r>
            <w:r w:rsidRPr="00601514">
              <w:br/>
              <w:t xml:space="preserve">(в </w:t>
            </w:r>
            <w:proofErr w:type="spellStart"/>
            <w:r w:rsidRPr="00601514">
              <w:t>т.ч</w:t>
            </w:r>
            <w:proofErr w:type="spellEnd"/>
            <w:r w:rsidRPr="00601514">
              <w:t>. за границей)</w:t>
            </w:r>
          </w:p>
        </w:tc>
      </w:tr>
      <w:tr w:rsidR="00601514" w:rsidRPr="00601514" w:rsidTr="0048495C">
        <w:trPr>
          <w:cantSplit/>
        </w:trPr>
        <w:tc>
          <w:tcPr>
            <w:tcW w:w="1290"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r w:rsidRPr="00601514">
              <w:t>поступ</w:t>
            </w:r>
            <w:r w:rsidRPr="00601514">
              <w:softHyphen/>
              <w:t>ления</w:t>
            </w:r>
          </w:p>
        </w:tc>
        <w:tc>
          <w:tcPr>
            <w:tcW w:w="1290"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r w:rsidRPr="00601514">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601514" w:rsidRPr="00601514" w:rsidRDefault="00601514" w:rsidP="00601514"/>
        </w:tc>
        <w:tc>
          <w:tcPr>
            <w:tcW w:w="2916" w:type="dxa"/>
            <w:vMerge/>
            <w:tcBorders>
              <w:top w:val="single" w:sz="4" w:space="0" w:color="auto"/>
              <w:left w:val="single" w:sz="4" w:space="0" w:color="auto"/>
              <w:bottom w:val="single" w:sz="4" w:space="0" w:color="auto"/>
              <w:right w:val="single" w:sz="4" w:space="0" w:color="auto"/>
            </w:tcBorders>
            <w:vAlign w:val="center"/>
          </w:tcPr>
          <w:p w:rsidR="00601514" w:rsidRPr="00601514" w:rsidRDefault="00601514" w:rsidP="00601514"/>
        </w:tc>
      </w:tr>
      <w:tr w:rsidR="00601514" w:rsidRPr="00601514" w:rsidTr="0048495C">
        <w:trPr>
          <w:cantSplit/>
        </w:trPr>
        <w:tc>
          <w:tcPr>
            <w:tcW w:w="1290"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tc>
        <w:tc>
          <w:tcPr>
            <w:tcW w:w="1290"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tc>
        <w:tc>
          <w:tcPr>
            <w:tcW w:w="4252" w:type="dxa"/>
            <w:tcBorders>
              <w:top w:val="single" w:sz="4" w:space="0" w:color="auto"/>
              <w:left w:val="single" w:sz="4" w:space="0" w:color="auto"/>
              <w:bottom w:val="single" w:sz="4" w:space="0" w:color="auto"/>
              <w:right w:val="single" w:sz="4" w:space="0" w:color="auto"/>
            </w:tcBorders>
          </w:tcPr>
          <w:p w:rsidR="00601514" w:rsidRPr="00601514" w:rsidRDefault="00601514" w:rsidP="00601514"/>
          <w:p w:rsidR="00601514" w:rsidRPr="00601514" w:rsidRDefault="00601514" w:rsidP="00601514"/>
          <w:p w:rsidR="00601514" w:rsidRPr="00601514" w:rsidRDefault="00601514" w:rsidP="00601514"/>
        </w:tc>
        <w:tc>
          <w:tcPr>
            <w:tcW w:w="2916"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r>
      <w:tr w:rsidR="00601514" w:rsidRPr="00601514" w:rsidTr="0048495C">
        <w:trPr>
          <w:cantSplit/>
        </w:trPr>
        <w:tc>
          <w:tcPr>
            <w:tcW w:w="1290"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tc>
        <w:tc>
          <w:tcPr>
            <w:tcW w:w="1290"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tc>
        <w:tc>
          <w:tcPr>
            <w:tcW w:w="4252" w:type="dxa"/>
            <w:tcBorders>
              <w:top w:val="single" w:sz="4" w:space="0" w:color="auto"/>
              <w:left w:val="single" w:sz="4" w:space="0" w:color="auto"/>
              <w:bottom w:val="single" w:sz="4" w:space="0" w:color="auto"/>
              <w:right w:val="single" w:sz="4" w:space="0" w:color="auto"/>
            </w:tcBorders>
          </w:tcPr>
          <w:p w:rsidR="00601514" w:rsidRPr="00601514" w:rsidRDefault="00601514" w:rsidP="00601514"/>
          <w:p w:rsidR="00601514" w:rsidRPr="00601514" w:rsidRDefault="00601514" w:rsidP="00601514"/>
          <w:p w:rsidR="00601514" w:rsidRPr="00601514" w:rsidRDefault="00601514" w:rsidP="00601514"/>
        </w:tc>
        <w:tc>
          <w:tcPr>
            <w:tcW w:w="2916"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r>
      <w:tr w:rsidR="00601514" w:rsidRPr="00601514" w:rsidTr="0048495C">
        <w:trPr>
          <w:cantSplit/>
        </w:trPr>
        <w:tc>
          <w:tcPr>
            <w:tcW w:w="1290"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tc>
        <w:tc>
          <w:tcPr>
            <w:tcW w:w="1290"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tc>
        <w:tc>
          <w:tcPr>
            <w:tcW w:w="4252" w:type="dxa"/>
            <w:tcBorders>
              <w:top w:val="single" w:sz="4" w:space="0" w:color="auto"/>
              <w:left w:val="single" w:sz="4" w:space="0" w:color="auto"/>
              <w:bottom w:val="single" w:sz="4" w:space="0" w:color="auto"/>
              <w:right w:val="single" w:sz="4" w:space="0" w:color="auto"/>
            </w:tcBorders>
          </w:tcPr>
          <w:p w:rsidR="00601514" w:rsidRPr="00601514" w:rsidRDefault="00601514" w:rsidP="00601514"/>
          <w:p w:rsidR="00601514" w:rsidRPr="00601514" w:rsidRDefault="00601514" w:rsidP="00601514"/>
          <w:p w:rsidR="00601514" w:rsidRPr="00601514" w:rsidRDefault="00601514" w:rsidP="00601514"/>
        </w:tc>
        <w:tc>
          <w:tcPr>
            <w:tcW w:w="2916"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r>
      <w:tr w:rsidR="00601514" w:rsidRPr="00601514" w:rsidTr="0048495C">
        <w:trPr>
          <w:cantSplit/>
        </w:trPr>
        <w:tc>
          <w:tcPr>
            <w:tcW w:w="1290"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tc>
        <w:tc>
          <w:tcPr>
            <w:tcW w:w="1290"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tc>
        <w:tc>
          <w:tcPr>
            <w:tcW w:w="4252" w:type="dxa"/>
            <w:tcBorders>
              <w:top w:val="single" w:sz="4" w:space="0" w:color="auto"/>
              <w:left w:val="single" w:sz="4" w:space="0" w:color="auto"/>
              <w:bottom w:val="single" w:sz="4" w:space="0" w:color="auto"/>
              <w:right w:val="single" w:sz="4" w:space="0" w:color="auto"/>
            </w:tcBorders>
          </w:tcPr>
          <w:p w:rsidR="00601514" w:rsidRPr="00601514" w:rsidRDefault="00601514" w:rsidP="00601514"/>
          <w:p w:rsidR="00601514" w:rsidRPr="00601514" w:rsidRDefault="00601514" w:rsidP="00601514"/>
          <w:p w:rsidR="00601514" w:rsidRPr="00601514" w:rsidRDefault="00601514" w:rsidP="00601514"/>
        </w:tc>
        <w:tc>
          <w:tcPr>
            <w:tcW w:w="2916"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r>
      <w:tr w:rsidR="00601514" w:rsidRPr="00601514" w:rsidTr="0048495C">
        <w:trPr>
          <w:cantSplit/>
        </w:trPr>
        <w:tc>
          <w:tcPr>
            <w:tcW w:w="1290"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tc>
        <w:tc>
          <w:tcPr>
            <w:tcW w:w="1290"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tc>
        <w:tc>
          <w:tcPr>
            <w:tcW w:w="4252" w:type="dxa"/>
            <w:tcBorders>
              <w:top w:val="single" w:sz="4" w:space="0" w:color="auto"/>
              <w:left w:val="single" w:sz="4" w:space="0" w:color="auto"/>
              <w:bottom w:val="single" w:sz="4" w:space="0" w:color="auto"/>
              <w:right w:val="single" w:sz="4" w:space="0" w:color="auto"/>
            </w:tcBorders>
          </w:tcPr>
          <w:p w:rsidR="00601514" w:rsidRPr="00601514" w:rsidRDefault="00601514" w:rsidP="00601514"/>
          <w:p w:rsidR="00601514" w:rsidRPr="00601514" w:rsidRDefault="00601514" w:rsidP="00601514"/>
          <w:p w:rsidR="00601514" w:rsidRPr="00601514" w:rsidRDefault="00601514" w:rsidP="00601514"/>
        </w:tc>
        <w:tc>
          <w:tcPr>
            <w:tcW w:w="2916"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r>
      <w:tr w:rsidR="00601514" w:rsidRPr="00601514" w:rsidTr="0048495C">
        <w:trPr>
          <w:cantSplit/>
        </w:trPr>
        <w:tc>
          <w:tcPr>
            <w:tcW w:w="1290"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tc>
        <w:tc>
          <w:tcPr>
            <w:tcW w:w="1290"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tc>
        <w:tc>
          <w:tcPr>
            <w:tcW w:w="4252" w:type="dxa"/>
            <w:tcBorders>
              <w:top w:val="single" w:sz="4" w:space="0" w:color="auto"/>
              <w:left w:val="single" w:sz="4" w:space="0" w:color="auto"/>
              <w:bottom w:val="single" w:sz="4" w:space="0" w:color="auto"/>
              <w:right w:val="single" w:sz="4" w:space="0" w:color="auto"/>
            </w:tcBorders>
          </w:tcPr>
          <w:p w:rsidR="00601514" w:rsidRPr="00601514" w:rsidRDefault="00601514" w:rsidP="00601514"/>
          <w:p w:rsidR="00601514" w:rsidRPr="00601514" w:rsidRDefault="00601514" w:rsidP="00601514"/>
          <w:p w:rsidR="00601514" w:rsidRPr="00601514" w:rsidRDefault="00601514" w:rsidP="00601514"/>
        </w:tc>
        <w:tc>
          <w:tcPr>
            <w:tcW w:w="2916"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r>
      <w:tr w:rsidR="00601514" w:rsidRPr="00601514" w:rsidTr="0048495C">
        <w:trPr>
          <w:cantSplit/>
        </w:trPr>
        <w:tc>
          <w:tcPr>
            <w:tcW w:w="1290"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tc>
        <w:tc>
          <w:tcPr>
            <w:tcW w:w="1290"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tc>
        <w:tc>
          <w:tcPr>
            <w:tcW w:w="4252" w:type="dxa"/>
            <w:tcBorders>
              <w:top w:val="single" w:sz="4" w:space="0" w:color="auto"/>
              <w:left w:val="single" w:sz="4" w:space="0" w:color="auto"/>
              <w:bottom w:val="single" w:sz="4" w:space="0" w:color="auto"/>
              <w:right w:val="single" w:sz="4" w:space="0" w:color="auto"/>
            </w:tcBorders>
          </w:tcPr>
          <w:p w:rsidR="00601514" w:rsidRPr="00601514" w:rsidRDefault="00601514" w:rsidP="00601514"/>
          <w:p w:rsidR="00601514" w:rsidRPr="00601514" w:rsidRDefault="00601514" w:rsidP="00601514"/>
          <w:p w:rsidR="00601514" w:rsidRPr="00601514" w:rsidRDefault="00601514" w:rsidP="00601514"/>
        </w:tc>
        <w:tc>
          <w:tcPr>
            <w:tcW w:w="2916"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r>
      <w:tr w:rsidR="00601514" w:rsidRPr="00601514" w:rsidTr="0048495C">
        <w:trPr>
          <w:cantSplit/>
        </w:trPr>
        <w:tc>
          <w:tcPr>
            <w:tcW w:w="1290"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tc>
        <w:tc>
          <w:tcPr>
            <w:tcW w:w="1290"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tc>
        <w:tc>
          <w:tcPr>
            <w:tcW w:w="4252" w:type="dxa"/>
            <w:tcBorders>
              <w:top w:val="single" w:sz="4" w:space="0" w:color="auto"/>
              <w:left w:val="single" w:sz="4" w:space="0" w:color="auto"/>
              <w:bottom w:val="single" w:sz="4" w:space="0" w:color="auto"/>
              <w:right w:val="single" w:sz="4" w:space="0" w:color="auto"/>
            </w:tcBorders>
          </w:tcPr>
          <w:p w:rsidR="00601514" w:rsidRPr="00601514" w:rsidRDefault="00601514" w:rsidP="00601514"/>
          <w:p w:rsidR="00601514" w:rsidRPr="00601514" w:rsidRDefault="00601514" w:rsidP="00601514"/>
          <w:p w:rsidR="00601514" w:rsidRPr="00601514" w:rsidRDefault="00601514" w:rsidP="00601514"/>
        </w:tc>
        <w:tc>
          <w:tcPr>
            <w:tcW w:w="2916"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r>
      <w:tr w:rsidR="00601514" w:rsidRPr="00601514" w:rsidTr="0048495C">
        <w:trPr>
          <w:cantSplit/>
        </w:trPr>
        <w:tc>
          <w:tcPr>
            <w:tcW w:w="1290"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tc>
        <w:tc>
          <w:tcPr>
            <w:tcW w:w="1290"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tc>
        <w:tc>
          <w:tcPr>
            <w:tcW w:w="4252" w:type="dxa"/>
            <w:tcBorders>
              <w:top w:val="single" w:sz="4" w:space="0" w:color="auto"/>
              <w:left w:val="single" w:sz="4" w:space="0" w:color="auto"/>
              <w:bottom w:val="single" w:sz="4" w:space="0" w:color="auto"/>
              <w:right w:val="single" w:sz="4" w:space="0" w:color="auto"/>
            </w:tcBorders>
          </w:tcPr>
          <w:p w:rsidR="00601514" w:rsidRPr="00601514" w:rsidRDefault="00601514" w:rsidP="00601514"/>
          <w:p w:rsidR="00601514" w:rsidRPr="00601514" w:rsidRDefault="00601514" w:rsidP="00601514"/>
          <w:p w:rsidR="00601514" w:rsidRPr="00601514" w:rsidRDefault="00601514" w:rsidP="00601514"/>
        </w:tc>
        <w:tc>
          <w:tcPr>
            <w:tcW w:w="2916"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r>
      <w:tr w:rsidR="00601514" w:rsidRPr="00601514" w:rsidTr="0048495C">
        <w:trPr>
          <w:cantSplit/>
        </w:trPr>
        <w:tc>
          <w:tcPr>
            <w:tcW w:w="1290"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tc>
        <w:tc>
          <w:tcPr>
            <w:tcW w:w="1290"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tc>
        <w:tc>
          <w:tcPr>
            <w:tcW w:w="4252" w:type="dxa"/>
            <w:tcBorders>
              <w:top w:val="single" w:sz="4" w:space="0" w:color="auto"/>
              <w:left w:val="single" w:sz="4" w:space="0" w:color="auto"/>
              <w:bottom w:val="single" w:sz="4" w:space="0" w:color="auto"/>
              <w:right w:val="single" w:sz="4" w:space="0" w:color="auto"/>
            </w:tcBorders>
          </w:tcPr>
          <w:p w:rsidR="00601514" w:rsidRPr="00601514" w:rsidRDefault="00601514" w:rsidP="00601514"/>
          <w:p w:rsidR="00601514" w:rsidRPr="00601514" w:rsidRDefault="00601514" w:rsidP="00601514"/>
          <w:p w:rsidR="00601514" w:rsidRPr="00601514" w:rsidRDefault="00601514" w:rsidP="00601514"/>
        </w:tc>
        <w:tc>
          <w:tcPr>
            <w:tcW w:w="2916"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r>
    </w:tbl>
    <w:p w:rsidR="00601514" w:rsidRPr="00601514" w:rsidRDefault="00601514" w:rsidP="00601514">
      <w:pPr>
        <w:spacing w:after="120"/>
        <w:jc w:val="both"/>
        <w:rPr>
          <w:i/>
        </w:rPr>
      </w:pPr>
    </w:p>
    <w:p w:rsidR="00601514" w:rsidRPr="00601514" w:rsidRDefault="00601514" w:rsidP="00601514">
      <w:pPr>
        <w:spacing w:after="120"/>
        <w:jc w:val="both"/>
        <w:rPr>
          <w:i/>
        </w:rPr>
      </w:pPr>
      <w:r w:rsidRPr="00601514">
        <w:rPr>
          <w:i/>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601514" w:rsidRPr="00601514" w:rsidRDefault="00601514" w:rsidP="00601514">
      <w:pPr>
        <w:spacing w:before="120"/>
      </w:pPr>
      <w:r w:rsidRPr="00601514">
        <w:t>12. Государственные награды, иные награды и знаки отличия</w:t>
      </w:r>
    </w:p>
    <w:p w:rsidR="00601514" w:rsidRPr="00601514" w:rsidRDefault="00601514" w:rsidP="00601514"/>
    <w:p w:rsidR="00601514" w:rsidRPr="00601514" w:rsidRDefault="00601514" w:rsidP="00601514">
      <w:pPr>
        <w:pBdr>
          <w:top w:val="single" w:sz="4" w:space="1" w:color="auto"/>
        </w:pBdr>
        <w:rPr>
          <w:sz w:val="2"/>
          <w:szCs w:val="2"/>
        </w:rPr>
      </w:pPr>
    </w:p>
    <w:p w:rsidR="00601514" w:rsidRPr="00601514" w:rsidRDefault="00601514" w:rsidP="00601514"/>
    <w:p w:rsidR="00601514" w:rsidRPr="00601514" w:rsidRDefault="00601514" w:rsidP="00601514">
      <w:pPr>
        <w:pBdr>
          <w:top w:val="single" w:sz="4" w:space="1" w:color="auto"/>
        </w:pBdr>
        <w:rPr>
          <w:sz w:val="2"/>
          <w:szCs w:val="2"/>
        </w:rPr>
      </w:pPr>
    </w:p>
    <w:p w:rsidR="00601514" w:rsidRPr="00601514" w:rsidRDefault="00601514" w:rsidP="00601514">
      <w:pPr>
        <w:jc w:val="both"/>
      </w:pPr>
      <w:r w:rsidRPr="00601514">
        <w:t>___________________________________________________________________________</w:t>
      </w:r>
    </w:p>
    <w:p w:rsidR="00601514" w:rsidRPr="00601514" w:rsidRDefault="00601514" w:rsidP="00601514">
      <w:pPr>
        <w:jc w:val="both"/>
      </w:pPr>
      <w:r w:rsidRPr="00601514">
        <w:t>___________________________________________________________________________</w:t>
      </w:r>
    </w:p>
    <w:p w:rsidR="00601514" w:rsidRPr="00601514" w:rsidRDefault="00601514" w:rsidP="00601514">
      <w:pPr>
        <w:jc w:val="both"/>
      </w:pPr>
    </w:p>
    <w:p w:rsidR="00601514" w:rsidRPr="00601514" w:rsidRDefault="00601514" w:rsidP="00601514">
      <w:pPr>
        <w:jc w:val="both"/>
      </w:pPr>
      <w:r w:rsidRPr="00601514">
        <w:t>13. </w:t>
      </w:r>
      <w:proofErr w:type="gramStart"/>
      <w:r w:rsidRPr="00601514">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601514" w:rsidRPr="00601514" w:rsidRDefault="00601514" w:rsidP="00601514">
      <w:pPr>
        <w:spacing w:after="120"/>
        <w:ind w:firstLine="567"/>
        <w:jc w:val="both"/>
      </w:pPr>
      <w:r w:rsidRPr="00601514">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620"/>
        <w:gridCol w:w="2160"/>
        <w:gridCol w:w="1980"/>
      </w:tblGrid>
      <w:tr w:rsidR="00601514" w:rsidRPr="00601514" w:rsidTr="0048495C">
        <w:trPr>
          <w:cantSplit/>
        </w:trPr>
        <w:tc>
          <w:tcPr>
            <w:tcW w:w="1468" w:type="dxa"/>
            <w:tcBorders>
              <w:top w:val="single" w:sz="4" w:space="0" w:color="auto"/>
              <w:left w:val="single" w:sz="4" w:space="0" w:color="auto"/>
              <w:bottom w:val="single" w:sz="4" w:space="0" w:color="auto"/>
              <w:right w:val="single" w:sz="4" w:space="0" w:color="auto"/>
            </w:tcBorders>
            <w:vAlign w:val="center"/>
          </w:tcPr>
          <w:p w:rsidR="00601514" w:rsidRPr="00601514" w:rsidRDefault="00601514" w:rsidP="00601514">
            <w:pPr>
              <w:jc w:val="center"/>
            </w:pPr>
            <w:r w:rsidRPr="00601514">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601514" w:rsidRPr="00601514" w:rsidRDefault="00601514" w:rsidP="00601514">
            <w:pPr>
              <w:jc w:val="center"/>
            </w:pPr>
            <w:r w:rsidRPr="00601514">
              <w:t>Фамилия, имя,</w:t>
            </w:r>
            <w:r w:rsidRPr="00601514">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601514" w:rsidRPr="00601514" w:rsidRDefault="00601514" w:rsidP="00601514">
            <w:pPr>
              <w:jc w:val="center"/>
            </w:pPr>
            <w:r w:rsidRPr="00601514">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601514" w:rsidRPr="00601514" w:rsidRDefault="00601514" w:rsidP="00601514">
            <w:pPr>
              <w:jc w:val="center"/>
            </w:pPr>
            <w:r w:rsidRPr="00601514">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601514" w:rsidRPr="00601514" w:rsidRDefault="00601514" w:rsidP="00601514">
            <w:pPr>
              <w:jc w:val="center"/>
            </w:pPr>
            <w:r w:rsidRPr="00601514">
              <w:t>Домашний адрес (адрес регистрации, фактического проживания)</w:t>
            </w:r>
          </w:p>
        </w:tc>
      </w:tr>
      <w:tr w:rsidR="00601514" w:rsidRPr="00601514" w:rsidTr="0048495C">
        <w:trPr>
          <w:cantSplit/>
        </w:trPr>
        <w:tc>
          <w:tcPr>
            <w:tcW w:w="1468"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tc>
        <w:tc>
          <w:tcPr>
            <w:tcW w:w="2340" w:type="dxa"/>
            <w:tcBorders>
              <w:top w:val="single" w:sz="4" w:space="0" w:color="auto"/>
              <w:left w:val="single" w:sz="4" w:space="0" w:color="auto"/>
              <w:bottom w:val="single" w:sz="4" w:space="0" w:color="auto"/>
              <w:right w:val="single" w:sz="4" w:space="0" w:color="auto"/>
            </w:tcBorders>
          </w:tcPr>
          <w:p w:rsidR="00601514" w:rsidRPr="00601514" w:rsidRDefault="00601514" w:rsidP="00601514"/>
          <w:p w:rsidR="00601514" w:rsidRPr="00601514" w:rsidRDefault="00601514" w:rsidP="00601514"/>
          <w:p w:rsidR="00601514" w:rsidRPr="00601514" w:rsidRDefault="00601514" w:rsidP="00601514"/>
        </w:tc>
        <w:tc>
          <w:tcPr>
            <w:tcW w:w="1620"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tc>
        <w:tc>
          <w:tcPr>
            <w:tcW w:w="2160"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c>
          <w:tcPr>
            <w:tcW w:w="1980"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r>
      <w:tr w:rsidR="00601514" w:rsidRPr="00601514" w:rsidTr="0048495C">
        <w:trPr>
          <w:cantSplit/>
        </w:trPr>
        <w:tc>
          <w:tcPr>
            <w:tcW w:w="1468"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tc>
        <w:tc>
          <w:tcPr>
            <w:tcW w:w="2340" w:type="dxa"/>
            <w:tcBorders>
              <w:top w:val="single" w:sz="4" w:space="0" w:color="auto"/>
              <w:left w:val="single" w:sz="4" w:space="0" w:color="auto"/>
              <w:bottom w:val="single" w:sz="4" w:space="0" w:color="auto"/>
              <w:right w:val="single" w:sz="4" w:space="0" w:color="auto"/>
            </w:tcBorders>
          </w:tcPr>
          <w:p w:rsidR="00601514" w:rsidRPr="00601514" w:rsidRDefault="00601514" w:rsidP="00601514"/>
          <w:p w:rsidR="00601514" w:rsidRPr="00601514" w:rsidRDefault="00601514" w:rsidP="00601514"/>
          <w:p w:rsidR="00601514" w:rsidRPr="00601514" w:rsidRDefault="00601514" w:rsidP="00601514"/>
        </w:tc>
        <w:tc>
          <w:tcPr>
            <w:tcW w:w="1620"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tc>
        <w:tc>
          <w:tcPr>
            <w:tcW w:w="2160"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c>
          <w:tcPr>
            <w:tcW w:w="1980"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r>
      <w:tr w:rsidR="00601514" w:rsidRPr="00601514" w:rsidTr="0048495C">
        <w:trPr>
          <w:cantSplit/>
        </w:trPr>
        <w:tc>
          <w:tcPr>
            <w:tcW w:w="1468"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tc>
        <w:tc>
          <w:tcPr>
            <w:tcW w:w="2340" w:type="dxa"/>
            <w:tcBorders>
              <w:top w:val="single" w:sz="4" w:space="0" w:color="auto"/>
              <w:left w:val="single" w:sz="4" w:space="0" w:color="auto"/>
              <w:bottom w:val="single" w:sz="4" w:space="0" w:color="auto"/>
              <w:right w:val="single" w:sz="4" w:space="0" w:color="auto"/>
            </w:tcBorders>
          </w:tcPr>
          <w:p w:rsidR="00601514" w:rsidRPr="00601514" w:rsidRDefault="00601514" w:rsidP="00601514"/>
          <w:p w:rsidR="00601514" w:rsidRPr="00601514" w:rsidRDefault="00601514" w:rsidP="00601514"/>
          <w:p w:rsidR="00601514" w:rsidRPr="00601514" w:rsidRDefault="00601514" w:rsidP="00601514"/>
        </w:tc>
        <w:tc>
          <w:tcPr>
            <w:tcW w:w="1620"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tc>
        <w:tc>
          <w:tcPr>
            <w:tcW w:w="2160"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c>
          <w:tcPr>
            <w:tcW w:w="1980"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r>
      <w:tr w:rsidR="00601514" w:rsidRPr="00601514" w:rsidTr="0048495C">
        <w:trPr>
          <w:cantSplit/>
        </w:trPr>
        <w:tc>
          <w:tcPr>
            <w:tcW w:w="1468"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tc>
        <w:tc>
          <w:tcPr>
            <w:tcW w:w="2340" w:type="dxa"/>
            <w:tcBorders>
              <w:top w:val="single" w:sz="4" w:space="0" w:color="auto"/>
              <w:left w:val="single" w:sz="4" w:space="0" w:color="auto"/>
              <w:bottom w:val="single" w:sz="4" w:space="0" w:color="auto"/>
              <w:right w:val="single" w:sz="4" w:space="0" w:color="auto"/>
            </w:tcBorders>
          </w:tcPr>
          <w:p w:rsidR="00601514" w:rsidRPr="00601514" w:rsidRDefault="00601514" w:rsidP="00601514"/>
          <w:p w:rsidR="00601514" w:rsidRPr="00601514" w:rsidRDefault="00601514" w:rsidP="00601514"/>
          <w:p w:rsidR="00601514" w:rsidRPr="00601514" w:rsidRDefault="00601514" w:rsidP="00601514"/>
        </w:tc>
        <w:tc>
          <w:tcPr>
            <w:tcW w:w="1620"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tc>
        <w:tc>
          <w:tcPr>
            <w:tcW w:w="2160"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c>
          <w:tcPr>
            <w:tcW w:w="1980"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r>
      <w:tr w:rsidR="00601514" w:rsidRPr="00601514" w:rsidTr="0048495C">
        <w:trPr>
          <w:cantSplit/>
        </w:trPr>
        <w:tc>
          <w:tcPr>
            <w:tcW w:w="1468"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tc>
        <w:tc>
          <w:tcPr>
            <w:tcW w:w="2340" w:type="dxa"/>
            <w:tcBorders>
              <w:top w:val="single" w:sz="4" w:space="0" w:color="auto"/>
              <w:left w:val="single" w:sz="4" w:space="0" w:color="auto"/>
              <w:bottom w:val="single" w:sz="4" w:space="0" w:color="auto"/>
              <w:right w:val="single" w:sz="4" w:space="0" w:color="auto"/>
            </w:tcBorders>
          </w:tcPr>
          <w:p w:rsidR="00601514" w:rsidRPr="00601514" w:rsidRDefault="00601514" w:rsidP="00601514"/>
          <w:p w:rsidR="00601514" w:rsidRPr="00601514" w:rsidRDefault="00601514" w:rsidP="00601514"/>
          <w:p w:rsidR="00601514" w:rsidRPr="00601514" w:rsidRDefault="00601514" w:rsidP="00601514"/>
        </w:tc>
        <w:tc>
          <w:tcPr>
            <w:tcW w:w="1620"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tc>
        <w:tc>
          <w:tcPr>
            <w:tcW w:w="2160"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c>
          <w:tcPr>
            <w:tcW w:w="1980"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r>
      <w:tr w:rsidR="00601514" w:rsidRPr="00601514" w:rsidTr="0048495C">
        <w:trPr>
          <w:cantSplit/>
        </w:trPr>
        <w:tc>
          <w:tcPr>
            <w:tcW w:w="1468"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tc>
        <w:tc>
          <w:tcPr>
            <w:tcW w:w="2340" w:type="dxa"/>
            <w:tcBorders>
              <w:top w:val="single" w:sz="4" w:space="0" w:color="auto"/>
              <w:left w:val="single" w:sz="4" w:space="0" w:color="auto"/>
              <w:bottom w:val="single" w:sz="4" w:space="0" w:color="auto"/>
              <w:right w:val="single" w:sz="4" w:space="0" w:color="auto"/>
            </w:tcBorders>
          </w:tcPr>
          <w:p w:rsidR="00601514" w:rsidRPr="00601514" w:rsidRDefault="00601514" w:rsidP="00601514"/>
          <w:p w:rsidR="00601514" w:rsidRPr="00601514" w:rsidRDefault="00601514" w:rsidP="00601514"/>
          <w:p w:rsidR="00601514" w:rsidRPr="00601514" w:rsidRDefault="00601514" w:rsidP="00601514"/>
        </w:tc>
        <w:tc>
          <w:tcPr>
            <w:tcW w:w="1620"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tc>
        <w:tc>
          <w:tcPr>
            <w:tcW w:w="2160"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c>
          <w:tcPr>
            <w:tcW w:w="1980"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r>
      <w:tr w:rsidR="00601514" w:rsidRPr="00601514" w:rsidTr="0048495C">
        <w:trPr>
          <w:cantSplit/>
        </w:trPr>
        <w:tc>
          <w:tcPr>
            <w:tcW w:w="1468"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tc>
        <w:tc>
          <w:tcPr>
            <w:tcW w:w="2340" w:type="dxa"/>
            <w:tcBorders>
              <w:top w:val="single" w:sz="4" w:space="0" w:color="auto"/>
              <w:left w:val="single" w:sz="4" w:space="0" w:color="auto"/>
              <w:bottom w:val="single" w:sz="4" w:space="0" w:color="auto"/>
              <w:right w:val="single" w:sz="4" w:space="0" w:color="auto"/>
            </w:tcBorders>
          </w:tcPr>
          <w:p w:rsidR="00601514" w:rsidRPr="00601514" w:rsidRDefault="00601514" w:rsidP="00601514"/>
          <w:p w:rsidR="00601514" w:rsidRPr="00601514" w:rsidRDefault="00601514" w:rsidP="00601514"/>
          <w:p w:rsidR="00601514" w:rsidRPr="00601514" w:rsidRDefault="00601514" w:rsidP="00601514"/>
        </w:tc>
        <w:tc>
          <w:tcPr>
            <w:tcW w:w="1620"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tc>
        <w:tc>
          <w:tcPr>
            <w:tcW w:w="2160"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c>
          <w:tcPr>
            <w:tcW w:w="1980"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r>
    </w:tbl>
    <w:p w:rsidR="00601514" w:rsidRPr="00601514" w:rsidRDefault="00601514" w:rsidP="00601514">
      <w:pPr>
        <w:spacing w:before="120"/>
        <w:jc w:val="both"/>
      </w:pPr>
      <w:r w:rsidRPr="00601514">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601514" w:rsidRPr="00601514" w:rsidRDefault="00601514" w:rsidP="00601514">
      <w:pPr>
        <w:spacing w:before="120"/>
        <w:jc w:val="both"/>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gridCol w:w="1980"/>
      </w:tblGrid>
      <w:tr w:rsidR="00601514" w:rsidRPr="00601514" w:rsidTr="0048495C">
        <w:trPr>
          <w:cantSplit/>
        </w:trPr>
        <w:tc>
          <w:tcPr>
            <w:tcW w:w="1468" w:type="dxa"/>
            <w:tcBorders>
              <w:top w:val="single" w:sz="4" w:space="0" w:color="auto"/>
              <w:left w:val="single" w:sz="4" w:space="0" w:color="auto"/>
              <w:bottom w:val="single" w:sz="4" w:space="0" w:color="auto"/>
              <w:right w:val="single" w:sz="4" w:space="0" w:color="auto"/>
            </w:tcBorders>
            <w:vAlign w:val="center"/>
          </w:tcPr>
          <w:p w:rsidR="00601514" w:rsidRPr="00601514" w:rsidRDefault="00601514" w:rsidP="00601514">
            <w:pPr>
              <w:jc w:val="center"/>
            </w:pPr>
            <w:r w:rsidRPr="00601514">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601514" w:rsidRPr="00601514" w:rsidRDefault="00601514" w:rsidP="00601514">
            <w:pPr>
              <w:jc w:val="center"/>
            </w:pPr>
            <w:r w:rsidRPr="00601514">
              <w:t>Фамилия, имя,</w:t>
            </w:r>
            <w:r w:rsidRPr="00601514">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601514" w:rsidRPr="00601514" w:rsidRDefault="00601514" w:rsidP="00601514">
            <w:pPr>
              <w:jc w:val="center"/>
            </w:pPr>
            <w:r w:rsidRPr="00601514">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601514" w:rsidRPr="00601514" w:rsidRDefault="00601514" w:rsidP="00601514">
            <w:pPr>
              <w:jc w:val="center"/>
            </w:pPr>
            <w:r w:rsidRPr="00601514">
              <w:t>Примечание</w:t>
            </w:r>
          </w:p>
        </w:tc>
      </w:tr>
      <w:tr w:rsidR="00601514" w:rsidRPr="00601514" w:rsidTr="0048495C">
        <w:trPr>
          <w:cantSplit/>
        </w:trPr>
        <w:tc>
          <w:tcPr>
            <w:tcW w:w="1468"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tc>
        <w:tc>
          <w:tcPr>
            <w:tcW w:w="2340" w:type="dxa"/>
            <w:tcBorders>
              <w:top w:val="single" w:sz="4" w:space="0" w:color="auto"/>
              <w:left w:val="single" w:sz="4" w:space="0" w:color="auto"/>
              <w:bottom w:val="single" w:sz="4" w:space="0" w:color="auto"/>
              <w:right w:val="single" w:sz="4" w:space="0" w:color="auto"/>
            </w:tcBorders>
          </w:tcPr>
          <w:p w:rsidR="00601514" w:rsidRPr="00601514" w:rsidRDefault="00601514" w:rsidP="00601514"/>
          <w:p w:rsidR="00601514" w:rsidRPr="00601514" w:rsidRDefault="00601514" w:rsidP="00601514"/>
          <w:p w:rsidR="00601514" w:rsidRPr="00601514" w:rsidRDefault="00601514" w:rsidP="00601514"/>
        </w:tc>
        <w:tc>
          <w:tcPr>
            <w:tcW w:w="3780"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c>
          <w:tcPr>
            <w:tcW w:w="1980"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r>
      <w:tr w:rsidR="00601514" w:rsidRPr="00601514" w:rsidTr="0048495C">
        <w:trPr>
          <w:cantSplit/>
        </w:trPr>
        <w:tc>
          <w:tcPr>
            <w:tcW w:w="1468"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tc>
        <w:tc>
          <w:tcPr>
            <w:tcW w:w="2340" w:type="dxa"/>
            <w:tcBorders>
              <w:top w:val="single" w:sz="4" w:space="0" w:color="auto"/>
              <w:left w:val="single" w:sz="4" w:space="0" w:color="auto"/>
              <w:bottom w:val="single" w:sz="4" w:space="0" w:color="auto"/>
              <w:right w:val="single" w:sz="4" w:space="0" w:color="auto"/>
            </w:tcBorders>
          </w:tcPr>
          <w:p w:rsidR="00601514" w:rsidRPr="00601514" w:rsidRDefault="00601514" w:rsidP="00601514"/>
          <w:p w:rsidR="00601514" w:rsidRPr="00601514" w:rsidRDefault="00601514" w:rsidP="00601514"/>
          <w:p w:rsidR="00601514" w:rsidRPr="00601514" w:rsidRDefault="00601514" w:rsidP="00601514"/>
        </w:tc>
        <w:tc>
          <w:tcPr>
            <w:tcW w:w="3780"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c>
          <w:tcPr>
            <w:tcW w:w="1980"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r>
      <w:tr w:rsidR="00601514" w:rsidRPr="00601514" w:rsidTr="0048495C">
        <w:trPr>
          <w:cantSplit/>
        </w:trPr>
        <w:tc>
          <w:tcPr>
            <w:tcW w:w="1468"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tc>
        <w:tc>
          <w:tcPr>
            <w:tcW w:w="2340" w:type="dxa"/>
            <w:tcBorders>
              <w:top w:val="single" w:sz="4" w:space="0" w:color="auto"/>
              <w:left w:val="single" w:sz="4" w:space="0" w:color="auto"/>
              <w:bottom w:val="single" w:sz="4" w:space="0" w:color="auto"/>
              <w:right w:val="single" w:sz="4" w:space="0" w:color="auto"/>
            </w:tcBorders>
          </w:tcPr>
          <w:p w:rsidR="00601514" w:rsidRPr="00601514" w:rsidRDefault="00601514" w:rsidP="00601514"/>
          <w:p w:rsidR="00601514" w:rsidRPr="00601514" w:rsidRDefault="00601514" w:rsidP="00601514"/>
          <w:p w:rsidR="00601514" w:rsidRPr="00601514" w:rsidRDefault="00601514" w:rsidP="00601514"/>
        </w:tc>
        <w:tc>
          <w:tcPr>
            <w:tcW w:w="3780"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c>
          <w:tcPr>
            <w:tcW w:w="1980"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r>
      <w:tr w:rsidR="00601514" w:rsidRPr="00601514" w:rsidTr="0048495C">
        <w:trPr>
          <w:cantSplit/>
        </w:trPr>
        <w:tc>
          <w:tcPr>
            <w:tcW w:w="1468"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tc>
        <w:tc>
          <w:tcPr>
            <w:tcW w:w="2340"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c>
          <w:tcPr>
            <w:tcW w:w="3780" w:type="dxa"/>
            <w:tcBorders>
              <w:top w:val="single" w:sz="4" w:space="0" w:color="auto"/>
              <w:left w:val="single" w:sz="4" w:space="0" w:color="auto"/>
              <w:bottom w:val="single" w:sz="4" w:space="0" w:color="auto"/>
              <w:right w:val="single" w:sz="4" w:space="0" w:color="auto"/>
            </w:tcBorders>
          </w:tcPr>
          <w:p w:rsidR="00601514" w:rsidRPr="00601514" w:rsidRDefault="00601514" w:rsidP="00601514"/>
          <w:p w:rsidR="00601514" w:rsidRPr="00601514" w:rsidRDefault="00601514" w:rsidP="00601514"/>
          <w:p w:rsidR="00601514" w:rsidRPr="00601514" w:rsidRDefault="00601514" w:rsidP="00601514"/>
        </w:tc>
        <w:tc>
          <w:tcPr>
            <w:tcW w:w="1980"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r>
      <w:tr w:rsidR="00601514" w:rsidRPr="00601514" w:rsidTr="0048495C">
        <w:trPr>
          <w:cantSplit/>
        </w:trPr>
        <w:tc>
          <w:tcPr>
            <w:tcW w:w="1468"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p w:rsidR="00601514" w:rsidRPr="00601514" w:rsidRDefault="00601514" w:rsidP="00601514">
            <w:pPr>
              <w:jc w:val="center"/>
            </w:pPr>
          </w:p>
          <w:p w:rsidR="00601514" w:rsidRPr="00601514" w:rsidRDefault="00601514" w:rsidP="00601514">
            <w:pPr>
              <w:jc w:val="center"/>
            </w:pPr>
          </w:p>
        </w:tc>
        <w:tc>
          <w:tcPr>
            <w:tcW w:w="2340"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c>
          <w:tcPr>
            <w:tcW w:w="3780"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c>
          <w:tcPr>
            <w:tcW w:w="1980"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r>
    </w:tbl>
    <w:p w:rsidR="00601514" w:rsidRPr="00601514" w:rsidRDefault="00601514" w:rsidP="00601514">
      <w:pPr>
        <w:pBdr>
          <w:top w:val="single" w:sz="4" w:space="0" w:color="auto"/>
        </w:pBdr>
      </w:pPr>
    </w:p>
    <w:p w:rsidR="00601514" w:rsidRPr="00601514" w:rsidRDefault="00601514" w:rsidP="00601514">
      <w:pPr>
        <w:pBdr>
          <w:top w:val="single" w:sz="4" w:space="0" w:color="auto"/>
        </w:pBdr>
      </w:pPr>
      <w:r w:rsidRPr="00601514">
        <w:t xml:space="preserve">15. Пребывание за границей  </w:t>
      </w:r>
    </w:p>
    <w:p w:rsidR="00601514" w:rsidRPr="00601514" w:rsidRDefault="00601514" w:rsidP="00601514">
      <w:pPr>
        <w:pBdr>
          <w:top w:val="single" w:sz="4" w:space="0" w:color="auto"/>
        </w:pBdr>
      </w:pPr>
    </w:p>
    <w:p w:rsidR="00601514" w:rsidRPr="00601514" w:rsidRDefault="00601514" w:rsidP="00601514">
      <w:pPr>
        <w:pBdr>
          <w:top w:val="single" w:sz="4" w:space="0" w:color="auto"/>
        </w:pBdr>
        <w:tabs>
          <w:tab w:val="left" w:pos="8505"/>
        </w:tabs>
        <w:rPr>
          <w:sz w:val="2"/>
          <w:szCs w:val="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66"/>
      </w:tblGrid>
      <w:tr w:rsidR="00601514" w:rsidRPr="00601514" w:rsidTr="0048495C">
        <w:trPr>
          <w:cantSplit/>
        </w:trPr>
        <w:tc>
          <w:tcPr>
            <w:tcW w:w="1468" w:type="dxa"/>
            <w:tcBorders>
              <w:top w:val="single" w:sz="4" w:space="0" w:color="auto"/>
              <w:left w:val="single" w:sz="4" w:space="0" w:color="auto"/>
              <w:bottom w:val="single" w:sz="4" w:space="0" w:color="auto"/>
              <w:right w:val="single" w:sz="4" w:space="0" w:color="auto"/>
            </w:tcBorders>
            <w:vAlign w:val="center"/>
          </w:tcPr>
          <w:p w:rsidR="00601514" w:rsidRPr="00601514" w:rsidRDefault="00601514" w:rsidP="00601514">
            <w:pPr>
              <w:jc w:val="center"/>
            </w:pPr>
            <w:r w:rsidRPr="00601514">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601514" w:rsidRPr="00601514" w:rsidRDefault="00601514" w:rsidP="00601514">
            <w:pPr>
              <w:jc w:val="center"/>
            </w:pPr>
            <w:r w:rsidRPr="00601514">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601514" w:rsidRPr="00601514" w:rsidRDefault="00601514" w:rsidP="00601514">
            <w:pPr>
              <w:jc w:val="center"/>
            </w:pPr>
            <w:r w:rsidRPr="00601514">
              <w:t>Цель пребывания</w:t>
            </w:r>
          </w:p>
        </w:tc>
      </w:tr>
      <w:tr w:rsidR="00601514" w:rsidRPr="00601514" w:rsidTr="0048495C">
        <w:trPr>
          <w:cantSplit/>
        </w:trPr>
        <w:tc>
          <w:tcPr>
            <w:tcW w:w="1468"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tc>
        <w:tc>
          <w:tcPr>
            <w:tcW w:w="2340" w:type="dxa"/>
            <w:tcBorders>
              <w:top w:val="single" w:sz="4" w:space="0" w:color="auto"/>
              <w:left w:val="single" w:sz="4" w:space="0" w:color="auto"/>
              <w:bottom w:val="single" w:sz="4" w:space="0" w:color="auto"/>
              <w:right w:val="single" w:sz="4" w:space="0" w:color="auto"/>
            </w:tcBorders>
          </w:tcPr>
          <w:p w:rsidR="00601514" w:rsidRPr="00601514" w:rsidRDefault="00601514" w:rsidP="00601514"/>
          <w:p w:rsidR="00601514" w:rsidRPr="00601514" w:rsidRDefault="00601514" w:rsidP="00601514"/>
          <w:p w:rsidR="00601514" w:rsidRPr="00601514" w:rsidRDefault="00601514" w:rsidP="00601514"/>
        </w:tc>
        <w:tc>
          <w:tcPr>
            <w:tcW w:w="3780"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r>
      <w:tr w:rsidR="00601514" w:rsidRPr="00601514" w:rsidTr="0048495C">
        <w:trPr>
          <w:cantSplit/>
        </w:trPr>
        <w:tc>
          <w:tcPr>
            <w:tcW w:w="1468"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tc>
        <w:tc>
          <w:tcPr>
            <w:tcW w:w="2340" w:type="dxa"/>
            <w:tcBorders>
              <w:top w:val="single" w:sz="4" w:space="0" w:color="auto"/>
              <w:left w:val="single" w:sz="4" w:space="0" w:color="auto"/>
              <w:bottom w:val="single" w:sz="4" w:space="0" w:color="auto"/>
              <w:right w:val="single" w:sz="4" w:space="0" w:color="auto"/>
            </w:tcBorders>
          </w:tcPr>
          <w:p w:rsidR="00601514" w:rsidRPr="00601514" w:rsidRDefault="00601514" w:rsidP="00601514"/>
          <w:p w:rsidR="00601514" w:rsidRPr="00601514" w:rsidRDefault="00601514" w:rsidP="00601514"/>
          <w:p w:rsidR="00601514" w:rsidRPr="00601514" w:rsidRDefault="00601514" w:rsidP="00601514"/>
        </w:tc>
        <w:tc>
          <w:tcPr>
            <w:tcW w:w="3780"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r>
      <w:tr w:rsidR="00601514" w:rsidRPr="00601514" w:rsidTr="0048495C">
        <w:trPr>
          <w:cantSplit/>
        </w:trPr>
        <w:tc>
          <w:tcPr>
            <w:tcW w:w="1468"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p w:rsidR="00601514" w:rsidRPr="00601514" w:rsidRDefault="00601514" w:rsidP="00601514">
            <w:pPr>
              <w:jc w:val="center"/>
            </w:pPr>
          </w:p>
          <w:p w:rsidR="00601514" w:rsidRPr="00601514" w:rsidRDefault="00601514" w:rsidP="00601514">
            <w:pPr>
              <w:jc w:val="center"/>
            </w:pPr>
          </w:p>
        </w:tc>
        <w:tc>
          <w:tcPr>
            <w:tcW w:w="2340"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c>
          <w:tcPr>
            <w:tcW w:w="3780"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r>
      <w:tr w:rsidR="00601514" w:rsidRPr="00601514" w:rsidTr="0048495C">
        <w:trPr>
          <w:cantSplit/>
        </w:trPr>
        <w:tc>
          <w:tcPr>
            <w:tcW w:w="1468"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p w:rsidR="00601514" w:rsidRPr="00601514" w:rsidRDefault="00601514" w:rsidP="00601514">
            <w:pPr>
              <w:jc w:val="center"/>
            </w:pPr>
          </w:p>
          <w:p w:rsidR="00601514" w:rsidRPr="00601514" w:rsidRDefault="00601514" w:rsidP="00601514">
            <w:pPr>
              <w:jc w:val="center"/>
            </w:pPr>
          </w:p>
        </w:tc>
        <w:tc>
          <w:tcPr>
            <w:tcW w:w="2340"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c>
          <w:tcPr>
            <w:tcW w:w="3780"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r>
      <w:tr w:rsidR="00601514" w:rsidRPr="00601514" w:rsidTr="0048495C">
        <w:trPr>
          <w:cantSplit/>
        </w:trPr>
        <w:tc>
          <w:tcPr>
            <w:tcW w:w="1468" w:type="dxa"/>
            <w:tcBorders>
              <w:top w:val="single" w:sz="4" w:space="0" w:color="auto"/>
              <w:left w:val="single" w:sz="4" w:space="0" w:color="auto"/>
              <w:bottom w:val="single" w:sz="4" w:space="0" w:color="auto"/>
              <w:right w:val="single" w:sz="4" w:space="0" w:color="auto"/>
            </w:tcBorders>
          </w:tcPr>
          <w:p w:rsidR="00601514" w:rsidRPr="00601514" w:rsidRDefault="00601514" w:rsidP="00601514">
            <w:pPr>
              <w:jc w:val="center"/>
            </w:pPr>
          </w:p>
          <w:p w:rsidR="00601514" w:rsidRPr="00601514" w:rsidRDefault="00601514" w:rsidP="00601514">
            <w:pPr>
              <w:jc w:val="center"/>
            </w:pPr>
          </w:p>
          <w:p w:rsidR="00601514" w:rsidRPr="00601514" w:rsidRDefault="00601514" w:rsidP="00601514">
            <w:pPr>
              <w:jc w:val="center"/>
            </w:pPr>
          </w:p>
        </w:tc>
        <w:tc>
          <w:tcPr>
            <w:tcW w:w="2340"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c>
          <w:tcPr>
            <w:tcW w:w="3780" w:type="dxa"/>
            <w:tcBorders>
              <w:top w:val="single" w:sz="4" w:space="0" w:color="auto"/>
              <w:left w:val="single" w:sz="4" w:space="0" w:color="auto"/>
              <w:bottom w:val="single" w:sz="4" w:space="0" w:color="auto"/>
              <w:right w:val="single" w:sz="4" w:space="0" w:color="auto"/>
            </w:tcBorders>
          </w:tcPr>
          <w:p w:rsidR="00601514" w:rsidRPr="00601514" w:rsidRDefault="00601514" w:rsidP="00601514"/>
        </w:tc>
      </w:tr>
    </w:tbl>
    <w:p w:rsidR="00601514" w:rsidRPr="00601514" w:rsidRDefault="00601514" w:rsidP="00601514">
      <w:pPr>
        <w:tabs>
          <w:tab w:val="left" w:pos="8505"/>
        </w:tabs>
      </w:pPr>
    </w:p>
    <w:p w:rsidR="00601514" w:rsidRPr="00601514" w:rsidRDefault="00601514" w:rsidP="00601514">
      <w:pPr>
        <w:tabs>
          <w:tab w:val="left" w:pos="8505"/>
        </w:tabs>
      </w:pPr>
      <w:r w:rsidRPr="00601514">
        <w:t xml:space="preserve">16. Отношение к воинской обязанности и воинское звание  </w:t>
      </w:r>
    </w:p>
    <w:p w:rsidR="00601514" w:rsidRPr="00601514" w:rsidRDefault="00601514" w:rsidP="00601514">
      <w:pPr>
        <w:pBdr>
          <w:top w:val="single" w:sz="4" w:space="1" w:color="auto"/>
        </w:pBdr>
        <w:tabs>
          <w:tab w:val="left" w:pos="8505"/>
        </w:tabs>
        <w:ind w:left="6124"/>
        <w:rPr>
          <w:sz w:val="2"/>
          <w:szCs w:val="2"/>
        </w:rPr>
      </w:pPr>
    </w:p>
    <w:p w:rsidR="00601514" w:rsidRPr="00601514" w:rsidRDefault="00601514" w:rsidP="00601514"/>
    <w:p w:rsidR="00601514" w:rsidRPr="00601514" w:rsidRDefault="00601514" w:rsidP="00601514">
      <w:pPr>
        <w:pBdr>
          <w:top w:val="single" w:sz="4" w:space="1" w:color="auto"/>
        </w:pBdr>
        <w:rPr>
          <w:sz w:val="2"/>
          <w:szCs w:val="2"/>
        </w:rPr>
      </w:pPr>
    </w:p>
    <w:p w:rsidR="00601514" w:rsidRPr="00601514" w:rsidRDefault="00601514" w:rsidP="00601514">
      <w:pPr>
        <w:tabs>
          <w:tab w:val="left" w:pos="8505"/>
        </w:tabs>
        <w:jc w:val="both"/>
      </w:pPr>
      <w:r w:rsidRPr="00601514">
        <w:t>___________________________________________________________________________</w:t>
      </w:r>
    </w:p>
    <w:p w:rsidR="00601514" w:rsidRPr="00601514" w:rsidRDefault="00601514" w:rsidP="00601514">
      <w:pPr>
        <w:tabs>
          <w:tab w:val="left" w:pos="8505"/>
        </w:tabs>
        <w:jc w:val="both"/>
      </w:pPr>
    </w:p>
    <w:p w:rsidR="00601514" w:rsidRPr="00601514" w:rsidRDefault="00601514" w:rsidP="00601514">
      <w:pPr>
        <w:tabs>
          <w:tab w:val="left" w:pos="8505"/>
        </w:tabs>
        <w:jc w:val="both"/>
      </w:pPr>
      <w:r w:rsidRPr="00601514">
        <w:t xml:space="preserve">17. Домашний адрес (адрес регистрации, фактического проживания), номер телефона (либо иной вид связи)  </w:t>
      </w:r>
    </w:p>
    <w:p w:rsidR="00601514" w:rsidRPr="00601514" w:rsidRDefault="00601514" w:rsidP="00601514">
      <w:pPr>
        <w:pBdr>
          <w:top w:val="single" w:sz="4" w:space="1" w:color="auto"/>
        </w:pBdr>
        <w:tabs>
          <w:tab w:val="left" w:pos="8505"/>
        </w:tabs>
        <w:ind w:left="1174"/>
        <w:rPr>
          <w:sz w:val="2"/>
          <w:szCs w:val="2"/>
        </w:rPr>
      </w:pPr>
    </w:p>
    <w:p w:rsidR="00601514" w:rsidRPr="00601514" w:rsidRDefault="00601514" w:rsidP="00601514"/>
    <w:p w:rsidR="00601514" w:rsidRPr="00601514" w:rsidRDefault="00601514" w:rsidP="00601514">
      <w:pPr>
        <w:pBdr>
          <w:top w:val="single" w:sz="4" w:space="1" w:color="auto"/>
        </w:pBdr>
        <w:rPr>
          <w:sz w:val="2"/>
          <w:szCs w:val="2"/>
        </w:rPr>
      </w:pPr>
    </w:p>
    <w:p w:rsidR="00601514" w:rsidRPr="00601514" w:rsidRDefault="00601514" w:rsidP="00601514">
      <w:pPr>
        <w:pBdr>
          <w:top w:val="single" w:sz="4" w:space="1" w:color="auto"/>
        </w:pBdr>
        <w:rPr>
          <w:sz w:val="2"/>
          <w:szCs w:val="2"/>
        </w:rPr>
      </w:pPr>
    </w:p>
    <w:p w:rsidR="00601514" w:rsidRPr="00601514" w:rsidRDefault="00601514" w:rsidP="00601514">
      <w:pPr>
        <w:pBdr>
          <w:top w:val="single" w:sz="4" w:space="1" w:color="auto"/>
        </w:pBdr>
        <w:rPr>
          <w:sz w:val="2"/>
          <w:szCs w:val="2"/>
        </w:rPr>
      </w:pPr>
    </w:p>
    <w:p w:rsidR="00601514" w:rsidRPr="00601514" w:rsidRDefault="00601514" w:rsidP="00601514"/>
    <w:p w:rsidR="00601514" w:rsidRPr="00601514" w:rsidRDefault="00601514" w:rsidP="00601514">
      <w:pPr>
        <w:pBdr>
          <w:top w:val="single" w:sz="4" w:space="1" w:color="auto"/>
        </w:pBdr>
        <w:rPr>
          <w:sz w:val="2"/>
          <w:szCs w:val="2"/>
        </w:rPr>
      </w:pPr>
    </w:p>
    <w:p w:rsidR="00601514" w:rsidRPr="00601514" w:rsidRDefault="00601514" w:rsidP="00601514">
      <w:pPr>
        <w:tabs>
          <w:tab w:val="left" w:pos="8505"/>
        </w:tabs>
      </w:pPr>
      <w:r w:rsidRPr="00601514">
        <w:t xml:space="preserve">18. Паспорт или документ, его заменяющий  </w:t>
      </w:r>
    </w:p>
    <w:p w:rsidR="00601514" w:rsidRPr="00601514" w:rsidRDefault="00601514" w:rsidP="00601514">
      <w:pPr>
        <w:pBdr>
          <w:top w:val="single" w:sz="4" w:space="1" w:color="auto"/>
        </w:pBdr>
        <w:tabs>
          <w:tab w:val="left" w:pos="8505"/>
        </w:tabs>
        <w:ind w:left="4640"/>
        <w:jc w:val="center"/>
        <w:rPr>
          <w:i/>
        </w:rPr>
      </w:pPr>
      <w:r w:rsidRPr="00601514">
        <w:rPr>
          <w:i/>
        </w:rPr>
        <w:t>(серия, номер, кем и когда выдан)</w:t>
      </w:r>
    </w:p>
    <w:p w:rsidR="00601514" w:rsidRPr="00601514" w:rsidRDefault="00601514" w:rsidP="00601514">
      <w:pPr>
        <w:rPr>
          <w:i/>
        </w:rPr>
      </w:pPr>
    </w:p>
    <w:p w:rsidR="00601514" w:rsidRPr="00601514" w:rsidRDefault="00601514" w:rsidP="00601514">
      <w:pPr>
        <w:pBdr>
          <w:top w:val="single" w:sz="4" w:space="1" w:color="auto"/>
        </w:pBdr>
        <w:rPr>
          <w:sz w:val="2"/>
          <w:szCs w:val="2"/>
        </w:rPr>
      </w:pPr>
    </w:p>
    <w:p w:rsidR="00601514" w:rsidRPr="00601514" w:rsidRDefault="00601514" w:rsidP="00601514"/>
    <w:p w:rsidR="00601514" w:rsidRPr="00601514" w:rsidRDefault="00601514" w:rsidP="00601514">
      <w:pPr>
        <w:pBdr>
          <w:top w:val="single" w:sz="4" w:space="1" w:color="auto"/>
        </w:pBdr>
        <w:rPr>
          <w:sz w:val="2"/>
          <w:szCs w:val="2"/>
        </w:rPr>
      </w:pPr>
    </w:p>
    <w:p w:rsidR="00601514" w:rsidRPr="00601514" w:rsidRDefault="00601514" w:rsidP="00601514">
      <w:pPr>
        <w:tabs>
          <w:tab w:val="left" w:pos="8505"/>
        </w:tabs>
      </w:pPr>
      <w:r w:rsidRPr="00601514">
        <w:t xml:space="preserve">19. Наличие заграничного паспорта  </w:t>
      </w:r>
    </w:p>
    <w:p w:rsidR="00601514" w:rsidRPr="00601514" w:rsidRDefault="00601514" w:rsidP="00601514">
      <w:pPr>
        <w:pBdr>
          <w:top w:val="single" w:sz="4" w:space="1" w:color="auto"/>
        </w:pBdr>
        <w:ind w:left="3771"/>
        <w:jc w:val="center"/>
        <w:rPr>
          <w:i/>
        </w:rPr>
      </w:pPr>
      <w:r w:rsidRPr="00601514">
        <w:rPr>
          <w:i/>
        </w:rPr>
        <w:t>(серия, номер, кем и когда выдан)</w:t>
      </w:r>
    </w:p>
    <w:p w:rsidR="00601514" w:rsidRPr="00601514" w:rsidRDefault="00601514" w:rsidP="00601514">
      <w:pPr>
        <w:rPr>
          <w:i/>
        </w:rPr>
      </w:pPr>
    </w:p>
    <w:p w:rsidR="00601514" w:rsidRPr="00601514" w:rsidRDefault="00601514" w:rsidP="00601514">
      <w:pPr>
        <w:pBdr>
          <w:top w:val="single" w:sz="4" w:space="1" w:color="auto"/>
        </w:pBdr>
        <w:rPr>
          <w:sz w:val="2"/>
          <w:szCs w:val="2"/>
        </w:rPr>
      </w:pPr>
    </w:p>
    <w:p w:rsidR="00601514" w:rsidRPr="00601514" w:rsidRDefault="00601514" w:rsidP="00601514">
      <w:pPr>
        <w:pBdr>
          <w:top w:val="single" w:sz="4" w:space="1" w:color="auto"/>
        </w:pBdr>
        <w:rPr>
          <w:sz w:val="2"/>
          <w:szCs w:val="2"/>
        </w:rPr>
      </w:pPr>
    </w:p>
    <w:p w:rsidR="00601514" w:rsidRPr="00601514" w:rsidRDefault="00601514" w:rsidP="00601514">
      <w:pPr>
        <w:jc w:val="both"/>
      </w:pPr>
      <w:r w:rsidRPr="00601514">
        <w:t>20. Страховой номер индивидуального лицевого счета  (если имеется) ___________________________________________________________________________</w:t>
      </w:r>
    </w:p>
    <w:p w:rsidR="00601514" w:rsidRPr="00601514" w:rsidRDefault="00601514" w:rsidP="00601514">
      <w:pPr>
        <w:jc w:val="both"/>
      </w:pPr>
    </w:p>
    <w:p w:rsidR="00601514" w:rsidRPr="00601514" w:rsidRDefault="00601514" w:rsidP="00601514">
      <w:pPr>
        <w:jc w:val="both"/>
      </w:pPr>
      <w:r w:rsidRPr="00601514">
        <w:t xml:space="preserve">21. ИНН (если имеется)  </w:t>
      </w:r>
    </w:p>
    <w:p w:rsidR="00601514" w:rsidRPr="00601514" w:rsidRDefault="00601514" w:rsidP="00601514">
      <w:pPr>
        <w:pBdr>
          <w:top w:val="single" w:sz="4" w:space="1" w:color="auto"/>
        </w:pBdr>
        <w:ind w:left="2523"/>
        <w:rPr>
          <w:sz w:val="2"/>
          <w:szCs w:val="2"/>
        </w:rPr>
      </w:pPr>
    </w:p>
    <w:p w:rsidR="00601514" w:rsidRPr="00601514" w:rsidRDefault="00601514" w:rsidP="00601514">
      <w:pPr>
        <w:autoSpaceDE w:val="0"/>
        <w:autoSpaceDN w:val="0"/>
        <w:adjustRightInd w:val="0"/>
        <w:jc w:val="both"/>
        <w:rPr>
          <w:sz w:val="18"/>
          <w:szCs w:val="18"/>
        </w:rPr>
      </w:pPr>
    </w:p>
    <w:p w:rsidR="00601514" w:rsidRPr="00601514" w:rsidRDefault="00601514" w:rsidP="00601514">
      <w:pPr>
        <w:ind w:right="-289"/>
        <w:jc w:val="both"/>
      </w:pPr>
      <w:r w:rsidRPr="00601514">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601514" w:rsidRPr="00601514" w:rsidRDefault="00601514" w:rsidP="00601514">
      <w:pPr>
        <w:ind w:right="-289"/>
        <w:jc w:val="both"/>
      </w:pPr>
      <w:r w:rsidRPr="00601514">
        <w:t>______________________________________________________________________________</w:t>
      </w:r>
    </w:p>
    <w:p w:rsidR="00601514" w:rsidRPr="00601514" w:rsidRDefault="00601514" w:rsidP="00601514">
      <w:pPr>
        <w:ind w:right="-289"/>
        <w:jc w:val="both"/>
      </w:pPr>
      <w:r w:rsidRPr="00601514">
        <w:t>____________________________________________________________________________________________________________________________________________________________</w:t>
      </w:r>
    </w:p>
    <w:p w:rsidR="00601514" w:rsidRPr="00601514" w:rsidRDefault="00601514" w:rsidP="00601514">
      <w:pPr>
        <w:ind w:right="-289"/>
        <w:jc w:val="both"/>
      </w:pPr>
      <w:r w:rsidRPr="00601514">
        <w:t>_________________________________________________________________________________________________________________________________________________________________________________________________________________________________</w:t>
      </w:r>
    </w:p>
    <w:p w:rsidR="00601514" w:rsidRPr="00601514" w:rsidRDefault="00601514" w:rsidP="00601514">
      <w:pPr>
        <w:jc w:val="both"/>
        <w:rPr>
          <w:sz w:val="2"/>
          <w:szCs w:val="2"/>
        </w:rPr>
      </w:pPr>
    </w:p>
    <w:p w:rsidR="00601514" w:rsidRPr="00601514" w:rsidRDefault="00601514" w:rsidP="00601514">
      <w:pPr>
        <w:jc w:val="both"/>
      </w:pPr>
    </w:p>
    <w:p w:rsidR="00601514" w:rsidRPr="00601514" w:rsidRDefault="00601514" w:rsidP="00601514">
      <w:pPr>
        <w:ind w:right="-289"/>
        <w:jc w:val="both"/>
      </w:pPr>
      <w:r w:rsidRPr="00601514">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601514" w:rsidRPr="00601514" w:rsidRDefault="00601514" w:rsidP="00601514">
      <w:pPr>
        <w:spacing w:after="600"/>
        <w:ind w:right="-289" w:firstLine="567"/>
        <w:jc w:val="both"/>
      </w:pPr>
      <w:r w:rsidRPr="00601514">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601514">
        <w:t>согласна</w:t>
      </w:r>
      <w:proofErr w:type="gramEnd"/>
      <w:r w:rsidRPr="00601514">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469"/>
      </w:tblGrid>
      <w:tr w:rsidR="00601514" w:rsidRPr="00601514" w:rsidTr="0048495C">
        <w:tc>
          <w:tcPr>
            <w:tcW w:w="170" w:type="dxa"/>
            <w:vAlign w:val="bottom"/>
          </w:tcPr>
          <w:p w:rsidR="00601514" w:rsidRPr="00601514" w:rsidRDefault="00601514" w:rsidP="00601514">
            <w:r w:rsidRPr="00601514">
              <w:t>“</w:t>
            </w:r>
          </w:p>
        </w:tc>
        <w:tc>
          <w:tcPr>
            <w:tcW w:w="425" w:type="dxa"/>
            <w:tcBorders>
              <w:top w:val="nil"/>
              <w:left w:val="nil"/>
              <w:bottom w:val="single" w:sz="4" w:space="0" w:color="auto"/>
              <w:right w:val="nil"/>
            </w:tcBorders>
            <w:vAlign w:val="bottom"/>
          </w:tcPr>
          <w:p w:rsidR="00601514" w:rsidRPr="00601514" w:rsidRDefault="00601514" w:rsidP="00601514">
            <w:pPr>
              <w:jc w:val="center"/>
            </w:pPr>
          </w:p>
        </w:tc>
        <w:tc>
          <w:tcPr>
            <w:tcW w:w="284" w:type="dxa"/>
            <w:vAlign w:val="bottom"/>
          </w:tcPr>
          <w:p w:rsidR="00601514" w:rsidRPr="00601514" w:rsidRDefault="00601514" w:rsidP="00601514">
            <w:r w:rsidRPr="00601514">
              <w:t>”</w:t>
            </w:r>
          </w:p>
        </w:tc>
        <w:tc>
          <w:tcPr>
            <w:tcW w:w="1984" w:type="dxa"/>
            <w:gridSpan w:val="2"/>
            <w:tcBorders>
              <w:top w:val="nil"/>
              <w:left w:val="nil"/>
              <w:bottom w:val="single" w:sz="4" w:space="0" w:color="auto"/>
              <w:right w:val="nil"/>
            </w:tcBorders>
            <w:vAlign w:val="bottom"/>
          </w:tcPr>
          <w:p w:rsidR="00601514" w:rsidRPr="00601514" w:rsidRDefault="00601514" w:rsidP="00601514">
            <w:pPr>
              <w:jc w:val="center"/>
            </w:pPr>
          </w:p>
        </w:tc>
        <w:tc>
          <w:tcPr>
            <w:tcW w:w="426" w:type="dxa"/>
            <w:vAlign w:val="bottom"/>
          </w:tcPr>
          <w:p w:rsidR="00601514" w:rsidRPr="00601514" w:rsidRDefault="00601514" w:rsidP="00601514">
            <w:pPr>
              <w:jc w:val="right"/>
            </w:pPr>
            <w:r w:rsidRPr="00601514">
              <w:t>20</w:t>
            </w:r>
          </w:p>
        </w:tc>
        <w:tc>
          <w:tcPr>
            <w:tcW w:w="317" w:type="dxa"/>
            <w:tcBorders>
              <w:top w:val="nil"/>
              <w:left w:val="nil"/>
              <w:bottom w:val="single" w:sz="4" w:space="0" w:color="auto"/>
              <w:right w:val="nil"/>
            </w:tcBorders>
            <w:vAlign w:val="bottom"/>
          </w:tcPr>
          <w:p w:rsidR="00601514" w:rsidRPr="00601514" w:rsidRDefault="00601514" w:rsidP="00601514"/>
        </w:tc>
        <w:tc>
          <w:tcPr>
            <w:tcW w:w="4313" w:type="dxa"/>
            <w:vAlign w:val="bottom"/>
          </w:tcPr>
          <w:p w:rsidR="00601514" w:rsidRPr="00601514" w:rsidRDefault="00601514" w:rsidP="00601514">
            <w:pPr>
              <w:tabs>
                <w:tab w:val="left" w:pos="3270"/>
              </w:tabs>
            </w:pPr>
            <w:r w:rsidRPr="00601514">
              <w:t xml:space="preserve"> г. Подпись</w:t>
            </w:r>
          </w:p>
        </w:tc>
        <w:tc>
          <w:tcPr>
            <w:tcW w:w="1469" w:type="dxa"/>
            <w:tcBorders>
              <w:top w:val="nil"/>
              <w:left w:val="nil"/>
              <w:bottom w:val="single" w:sz="4" w:space="0" w:color="auto"/>
              <w:right w:val="nil"/>
            </w:tcBorders>
            <w:vAlign w:val="bottom"/>
          </w:tcPr>
          <w:p w:rsidR="00601514" w:rsidRPr="00601514" w:rsidRDefault="00601514" w:rsidP="00601514">
            <w:pPr>
              <w:jc w:val="center"/>
            </w:pPr>
          </w:p>
        </w:tc>
      </w:tr>
      <w:tr w:rsidR="00601514" w:rsidRPr="00601514" w:rsidTr="0048495C">
        <w:tc>
          <w:tcPr>
            <w:tcW w:w="2013" w:type="dxa"/>
            <w:gridSpan w:val="4"/>
            <w:vAlign w:val="center"/>
          </w:tcPr>
          <w:p w:rsidR="00601514" w:rsidRPr="00601514" w:rsidRDefault="00601514" w:rsidP="00601514">
            <w:pPr>
              <w:jc w:val="center"/>
            </w:pPr>
            <w:r w:rsidRPr="00601514">
              <w:t>М.П.</w:t>
            </w:r>
          </w:p>
        </w:tc>
        <w:tc>
          <w:tcPr>
            <w:tcW w:w="7375" w:type="dxa"/>
            <w:gridSpan w:val="5"/>
          </w:tcPr>
          <w:p w:rsidR="00601514" w:rsidRPr="00601514" w:rsidRDefault="00601514" w:rsidP="00601514">
            <w:pPr>
              <w:jc w:val="both"/>
            </w:pPr>
            <w:r w:rsidRPr="00601514">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01514" w:rsidRPr="00601514" w:rsidRDefault="00601514" w:rsidP="00601514">
      <w:pPr>
        <w:spacing w:after="240"/>
      </w:pP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675"/>
        <w:gridCol w:w="1843"/>
        <w:gridCol w:w="3759"/>
      </w:tblGrid>
      <w:tr w:rsidR="00601514" w:rsidRPr="00601514" w:rsidTr="0048495C">
        <w:trPr>
          <w:cantSplit/>
        </w:trPr>
        <w:tc>
          <w:tcPr>
            <w:tcW w:w="170" w:type="dxa"/>
            <w:vAlign w:val="bottom"/>
          </w:tcPr>
          <w:p w:rsidR="00601514" w:rsidRPr="00601514" w:rsidRDefault="00601514" w:rsidP="00601514">
            <w:r w:rsidRPr="00601514">
              <w:t>“</w:t>
            </w:r>
          </w:p>
        </w:tc>
        <w:tc>
          <w:tcPr>
            <w:tcW w:w="425" w:type="dxa"/>
            <w:tcBorders>
              <w:top w:val="nil"/>
              <w:left w:val="nil"/>
              <w:bottom w:val="single" w:sz="4" w:space="0" w:color="auto"/>
              <w:right w:val="nil"/>
            </w:tcBorders>
            <w:vAlign w:val="bottom"/>
          </w:tcPr>
          <w:p w:rsidR="00601514" w:rsidRPr="00601514" w:rsidRDefault="00601514" w:rsidP="00601514">
            <w:pPr>
              <w:jc w:val="center"/>
            </w:pPr>
          </w:p>
        </w:tc>
        <w:tc>
          <w:tcPr>
            <w:tcW w:w="284" w:type="dxa"/>
            <w:vAlign w:val="bottom"/>
          </w:tcPr>
          <w:p w:rsidR="00601514" w:rsidRPr="00601514" w:rsidRDefault="00601514" w:rsidP="00601514">
            <w:r w:rsidRPr="00601514">
              <w:t>”</w:t>
            </w:r>
          </w:p>
        </w:tc>
        <w:tc>
          <w:tcPr>
            <w:tcW w:w="1669" w:type="dxa"/>
            <w:tcBorders>
              <w:top w:val="nil"/>
              <w:left w:val="nil"/>
              <w:bottom w:val="single" w:sz="4" w:space="0" w:color="auto"/>
              <w:right w:val="nil"/>
            </w:tcBorders>
            <w:vAlign w:val="bottom"/>
          </w:tcPr>
          <w:p w:rsidR="00601514" w:rsidRPr="00601514" w:rsidRDefault="00601514" w:rsidP="00601514">
            <w:pPr>
              <w:jc w:val="center"/>
            </w:pPr>
          </w:p>
        </w:tc>
        <w:tc>
          <w:tcPr>
            <w:tcW w:w="426" w:type="dxa"/>
            <w:vAlign w:val="bottom"/>
          </w:tcPr>
          <w:p w:rsidR="00601514" w:rsidRPr="00601514" w:rsidRDefault="00601514" w:rsidP="00601514">
            <w:pPr>
              <w:jc w:val="right"/>
            </w:pPr>
            <w:r w:rsidRPr="00601514">
              <w:t>20</w:t>
            </w:r>
          </w:p>
        </w:tc>
        <w:tc>
          <w:tcPr>
            <w:tcW w:w="317" w:type="dxa"/>
            <w:tcBorders>
              <w:top w:val="nil"/>
              <w:left w:val="nil"/>
              <w:bottom w:val="single" w:sz="4" w:space="0" w:color="auto"/>
              <w:right w:val="nil"/>
            </w:tcBorders>
            <w:vAlign w:val="bottom"/>
          </w:tcPr>
          <w:p w:rsidR="00601514" w:rsidRPr="00601514" w:rsidRDefault="00601514" w:rsidP="00601514"/>
        </w:tc>
        <w:tc>
          <w:tcPr>
            <w:tcW w:w="675" w:type="dxa"/>
            <w:vAlign w:val="bottom"/>
          </w:tcPr>
          <w:p w:rsidR="00601514" w:rsidRPr="00601514" w:rsidRDefault="00601514" w:rsidP="00601514">
            <w:pPr>
              <w:tabs>
                <w:tab w:val="left" w:pos="3270"/>
              </w:tabs>
            </w:pPr>
            <w:r w:rsidRPr="00601514">
              <w:t xml:space="preserve"> </w:t>
            </w:r>
            <w:proofErr w:type="gramStart"/>
            <w:r w:rsidRPr="00601514">
              <w:t>г</w:t>
            </w:r>
            <w:proofErr w:type="gramEnd"/>
            <w:r w:rsidRPr="00601514">
              <w:t>.</w:t>
            </w:r>
          </w:p>
        </w:tc>
        <w:tc>
          <w:tcPr>
            <w:tcW w:w="1843" w:type="dxa"/>
            <w:tcBorders>
              <w:top w:val="nil"/>
              <w:left w:val="nil"/>
              <w:bottom w:val="single" w:sz="4" w:space="0" w:color="auto"/>
              <w:right w:val="nil"/>
            </w:tcBorders>
            <w:vAlign w:val="bottom"/>
          </w:tcPr>
          <w:p w:rsidR="00601514" w:rsidRPr="00601514" w:rsidRDefault="00601514" w:rsidP="00601514">
            <w:pPr>
              <w:jc w:val="center"/>
            </w:pPr>
          </w:p>
        </w:tc>
        <w:tc>
          <w:tcPr>
            <w:tcW w:w="3759" w:type="dxa"/>
            <w:tcBorders>
              <w:top w:val="nil"/>
              <w:left w:val="nil"/>
              <w:bottom w:val="single" w:sz="4" w:space="0" w:color="auto"/>
              <w:right w:val="nil"/>
            </w:tcBorders>
            <w:vAlign w:val="bottom"/>
          </w:tcPr>
          <w:p w:rsidR="00601514" w:rsidRPr="00601514" w:rsidRDefault="00601514" w:rsidP="00601514">
            <w:pPr>
              <w:jc w:val="center"/>
            </w:pPr>
          </w:p>
        </w:tc>
      </w:tr>
      <w:tr w:rsidR="00601514" w:rsidRPr="00601514" w:rsidTr="0048495C">
        <w:tc>
          <w:tcPr>
            <w:tcW w:w="170" w:type="dxa"/>
          </w:tcPr>
          <w:p w:rsidR="00601514" w:rsidRPr="00601514" w:rsidRDefault="00601514" w:rsidP="00601514"/>
        </w:tc>
        <w:tc>
          <w:tcPr>
            <w:tcW w:w="425" w:type="dxa"/>
          </w:tcPr>
          <w:p w:rsidR="00601514" w:rsidRPr="00601514" w:rsidRDefault="00601514" w:rsidP="00601514">
            <w:pPr>
              <w:jc w:val="center"/>
            </w:pPr>
          </w:p>
        </w:tc>
        <w:tc>
          <w:tcPr>
            <w:tcW w:w="284" w:type="dxa"/>
          </w:tcPr>
          <w:p w:rsidR="00601514" w:rsidRPr="00601514" w:rsidRDefault="00601514" w:rsidP="00601514"/>
        </w:tc>
        <w:tc>
          <w:tcPr>
            <w:tcW w:w="1669" w:type="dxa"/>
          </w:tcPr>
          <w:p w:rsidR="00601514" w:rsidRPr="00601514" w:rsidRDefault="00601514" w:rsidP="00601514">
            <w:pPr>
              <w:jc w:val="center"/>
            </w:pPr>
          </w:p>
        </w:tc>
        <w:tc>
          <w:tcPr>
            <w:tcW w:w="426" w:type="dxa"/>
          </w:tcPr>
          <w:p w:rsidR="00601514" w:rsidRPr="00601514" w:rsidRDefault="00601514" w:rsidP="00601514">
            <w:pPr>
              <w:jc w:val="right"/>
            </w:pPr>
          </w:p>
        </w:tc>
        <w:tc>
          <w:tcPr>
            <w:tcW w:w="317" w:type="dxa"/>
          </w:tcPr>
          <w:p w:rsidR="00601514" w:rsidRPr="00601514" w:rsidRDefault="00601514" w:rsidP="00601514"/>
        </w:tc>
        <w:tc>
          <w:tcPr>
            <w:tcW w:w="675" w:type="dxa"/>
          </w:tcPr>
          <w:p w:rsidR="00601514" w:rsidRPr="00601514" w:rsidRDefault="00601514" w:rsidP="00601514">
            <w:pPr>
              <w:tabs>
                <w:tab w:val="left" w:pos="3270"/>
              </w:tabs>
            </w:pPr>
          </w:p>
        </w:tc>
        <w:tc>
          <w:tcPr>
            <w:tcW w:w="5602" w:type="dxa"/>
            <w:gridSpan w:val="2"/>
          </w:tcPr>
          <w:p w:rsidR="00601514" w:rsidRPr="00601514" w:rsidRDefault="00601514" w:rsidP="00601514">
            <w:pPr>
              <w:jc w:val="center"/>
              <w:rPr>
                <w:i/>
              </w:rPr>
            </w:pPr>
            <w:r w:rsidRPr="00601514">
              <w:rPr>
                <w:i/>
              </w:rPr>
              <w:t>(подпись, фамилия работника органов местного самоуправления, ответственного  за прием документов)</w:t>
            </w:r>
          </w:p>
        </w:tc>
      </w:tr>
    </w:tbl>
    <w:p w:rsidR="00601514" w:rsidRPr="00601514" w:rsidRDefault="00601514" w:rsidP="00601514">
      <w:pPr>
        <w:tabs>
          <w:tab w:val="num" w:pos="1080"/>
        </w:tabs>
        <w:ind w:right="-441" w:firstLine="720"/>
        <w:jc w:val="both"/>
        <w:rPr>
          <w:sz w:val="28"/>
          <w:szCs w:val="28"/>
        </w:rPr>
      </w:pPr>
    </w:p>
    <w:p w:rsidR="00601514" w:rsidRPr="00601514" w:rsidRDefault="00601514" w:rsidP="00601514"/>
    <w:p w:rsidR="00601514" w:rsidRPr="00601514" w:rsidRDefault="00601514" w:rsidP="00601514">
      <w:pPr>
        <w:sectPr w:rsidR="00601514" w:rsidRPr="00601514" w:rsidSect="001B3EC5">
          <w:footnotePr>
            <w:numRestart w:val="eachPage"/>
          </w:footnotePr>
          <w:pgSz w:w="11906" w:h="16838"/>
          <w:pgMar w:top="1077" w:right="1134" w:bottom="284" w:left="1701" w:header="709" w:footer="709" w:gutter="0"/>
          <w:pgNumType w:start="0"/>
          <w:cols w:space="708"/>
          <w:titlePg/>
          <w:docGrid w:linePitch="360"/>
        </w:sectPr>
      </w:pPr>
    </w:p>
    <w:p w:rsidR="00601514" w:rsidRPr="00601514" w:rsidRDefault="00601514" w:rsidP="00601514">
      <w:pPr>
        <w:sectPr w:rsidR="00601514" w:rsidRPr="00601514" w:rsidSect="00350BCB">
          <w:footnotePr>
            <w:numRestart w:val="eachPage"/>
          </w:footnotePr>
          <w:type w:val="continuous"/>
          <w:pgSz w:w="11906" w:h="16838"/>
          <w:pgMar w:top="1077" w:right="1134" w:bottom="851" w:left="1701" w:header="709" w:footer="709" w:gutter="0"/>
          <w:pgNumType w:start="0"/>
          <w:cols w:space="708"/>
          <w:titlePg/>
          <w:docGrid w:linePitch="360"/>
        </w:sectPr>
      </w:pPr>
    </w:p>
    <w:p w:rsidR="00601514" w:rsidRPr="00601514" w:rsidRDefault="00601514" w:rsidP="00601514">
      <w:pPr>
        <w:ind w:left="5220" w:right="-441"/>
        <w:sectPr w:rsidR="00601514" w:rsidRPr="00601514" w:rsidSect="00350BCB">
          <w:footnotePr>
            <w:numRestart w:val="eachPage"/>
          </w:footnotePr>
          <w:pgSz w:w="11907" w:h="16840" w:code="9"/>
          <w:pgMar w:top="567" w:right="567" w:bottom="567" w:left="851" w:header="397" w:footer="284" w:gutter="0"/>
          <w:cols w:space="709"/>
          <w:titlePg/>
        </w:sectPr>
      </w:pPr>
    </w:p>
    <w:p w:rsidR="00601514" w:rsidRPr="00601514" w:rsidRDefault="00601514" w:rsidP="00601514">
      <w:pPr>
        <w:ind w:left="5220" w:right="-441"/>
      </w:pPr>
      <w:r w:rsidRPr="00601514">
        <w:lastRenderedPageBreak/>
        <w:t>Приложение 3</w:t>
      </w:r>
      <w:r w:rsidRPr="00601514">
        <w:br/>
        <w:t>к Положению о порядке проведения</w:t>
      </w:r>
    </w:p>
    <w:p w:rsidR="00601514" w:rsidRPr="00601514" w:rsidRDefault="00601514" w:rsidP="00601514">
      <w:pPr>
        <w:ind w:left="5220" w:right="-441"/>
      </w:pPr>
      <w:r w:rsidRPr="00601514">
        <w:t xml:space="preserve">конкурса по отбору кандидатур на должность главы </w:t>
      </w:r>
    </w:p>
    <w:p w:rsidR="00601514" w:rsidRPr="00601514" w:rsidRDefault="00601514" w:rsidP="00601514">
      <w:pPr>
        <w:ind w:left="5220" w:right="-441"/>
      </w:pPr>
      <w:r w:rsidRPr="00601514">
        <w:t>Усть-Ярульского сельсовета</w:t>
      </w:r>
    </w:p>
    <w:p w:rsidR="00601514" w:rsidRPr="00601514" w:rsidRDefault="00601514" w:rsidP="00601514">
      <w:pPr>
        <w:ind w:left="5220" w:right="-441"/>
      </w:pPr>
    </w:p>
    <w:p w:rsidR="00601514" w:rsidRPr="00601514" w:rsidRDefault="00601514" w:rsidP="00601514">
      <w:pPr>
        <w:ind w:left="5220" w:right="-441"/>
        <w:rPr>
          <w:sz w:val="22"/>
          <w:szCs w:val="22"/>
        </w:rPr>
      </w:pPr>
    </w:p>
    <w:p w:rsidR="00601514" w:rsidRPr="00601514" w:rsidRDefault="00601514" w:rsidP="00601514">
      <w:pPr>
        <w:ind w:left="5220" w:right="-441"/>
        <w:rPr>
          <w:sz w:val="22"/>
          <w:szCs w:val="22"/>
        </w:rPr>
      </w:pPr>
    </w:p>
    <w:p w:rsidR="00601514" w:rsidRPr="00601514" w:rsidRDefault="00601514" w:rsidP="00601514">
      <w:pPr>
        <w:ind w:right="-441"/>
        <w:jc w:val="center"/>
        <w:rPr>
          <w:sz w:val="28"/>
          <w:szCs w:val="28"/>
        </w:rPr>
      </w:pPr>
      <w:r w:rsidRPr="00601514">
        <w:rPr>
          <w:sz w:val="28"/>
          <w:szCs w:val="28"/>
        </w:rPr>
        <w:t>Оценочный лист члена конкурсной комиссии</w:t>
      </w:r>
    </w:p>
    <w:p w:rsidR="00601514" w:rsidRPr="00601514" w:rsidRDefault="00601514" w:rsidP="00601514">
      <w:pPr>
        <w:ind w:right="-441"/>
        <w:jc w:val="center"/>
        <w:rPr>
          <w:sz w:val="28"/>
          <w:szCs w:val="28"/>
        </w:rPr>
      </w:pPr>
      <w:r w:rsidRPr="00601514">
        <w:rPr>
          <w:sz w:val="28"/>
          <w:szCs w:val="28"/>
        </w:rPr>
        <w:t>_____________________________</w:t>
      </w:r>
    </w:p>
    <w:p w:rsidR="00601514" w:rsidRPr="00601514" w:rsidRDefault="00601514" w:rsidP="00601514">
      <w:pPr>
        <w:ind w:right="-441"/>
        <w:jc w:val="center"/>
        <w:rPr>
          <w:sz w:val="28"/>
          <w:szCs w:val="28"/>
        </w:rPr>
      </w:pPr>
      <w:r w:rsidRPr="00601514">
        <w:rPr>
          <w:sz w:val="28"/>
          <w:szCs w:val="28"/>
        </w:rPr>
        <w:t>(</w:t>
      </w:r>
      <w:proofErr w:type="spellStart"/>
      <w:r w:rsidRPr="00601514">
        <w:rPr>
          <w:sz w:val="28"/>
          <w:szCs w:val="28"/>
        </w:rPr>
        <w:t>ф.и.о.</w:t>
      </w:r>
      <w:proofErr w:type="spellEnd"/>
      <w:r w:rsidRPr="00601514">
        <w:rPr>
          <w:sz w:val="28"/>
          <w:szCs w:val="28"/>
        </w:rPr>
        <w:t>)</w:t>
      </w:r>
    </w:p>
    <w:p w:rsidR="00601514" w:rsidRPr="00601514" w:rsidRDefault="00601514" w:rsidP="00601514">
      <w:pPr>
        <w:ind w:right="-441"/>
        <w:jc w:val="center"/>
        <w:rPr>
          <w:sz w:val="28"/>
          <w:szCs w:val="28"/>
        </w:rPr>
      </w:pPr>
    </w:p>
    <w:p w:rsidR="00601514" w:rsidRPr="00601514" w:rsidRDefault="00601514" w:rsidP="00601514">
      <w:pPr>
        <w:ind w:right="-441"/>
        <w:jc w:val="center"/>
        <w:rPr>
          <w:sz w:val="28"/>
          <w:szCs w:val="28"/>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3060"/>
        <w:gridCol w:w="2677"/>
      </w:tblGrid>
      <w:tr w:rsidR="00601514" w:rsidRPr="00601514" w:rsidTr="0048495C">
        <w:tc>
          <w:tcPr>
            <w:tcW w:w="648" w:type="dxa"/>
            <w:vAlign w:val="center"/>
          </w:tcPr>
          <w:p w:rsidR="00601514" w:rsidRPr="00601514" w:rsidRDefault="00601514" w:rsidP="00601514">
            <w:pPr>
              <w:ind w:right="-288"/>
              <w:rPr>
                <w:sz w:val="28"/>
                <w:szCs w:val="28"/>
              </w:rPr>
            </w:pPr>
            <w:r w:rsidRPr="00601514">
              <w:rPr>
                <w:sz w:val="28"/>
                <w:szCs w:val="28"/>
              </w:rPr>
              <w:t>№</w:t>
            </w:r>
          </w:p>
        </w:tc>
        <w:tc>
          <w:tcPr>
            <w:tcW w:w="3420" w:type="dxa"/>
            <w:vAlign w:val="center"/>
          </w:tcPr>
          <w:p w:rsidR="00601514" w:rsidRPr="00601514" w:rsidRDefault="00601514" w:rsidP="00601514">
            <w:pPr>
              <w:ind w:left="72" w:right="72"/>
              <w:jc w:val="center"/>
              <w:rPr>
                <w:sz w:val="28"/>
                <w:szCs w:val="28"/>
              </w:rPr>
            </w:pPr>
            <w:r w:rsidRPr="00601514">
              <w:rPr>
                <w:sz w:val="28"/>
                <w:szCs w:val="28"/>
              </w:rPr>
              <w:t>Ф.И.О. кандидата</w:t>
            </w:r>
          </w:p>
        </w:tc>
        <w:tc>
          <w:tcPr>
            <w:tcW w:w="3060" w:type="dxa"/>
            <w:vAlign w:val="center"/>
          </w:tcPr>
          <w:p w:rsidR="00601514" w:rsidRPr="00601514" w:rsidRDefault="00601514" w:rsidP="00601514">
            <w:pPr>
              <w:tabs>
                <w:tab w:val="left" w:pos="72"/>
              </w:tabs>
              <w:jc w:val="center"/>
              <w:rPr>
                <w:sz w:val="28"/>
                <w:szCs w:val="28"/>
              </w:rPr>
            </w:pPr>
            <w:r w:rsidRPr="00601514">
              <w:rPr>
                <w:sz w:val="28"/>
                <w:szCs w:val="28"/>
              </w:rPr>
              <w:t xml:space="preserve">1 этап </w:t>
            </w:r>
          </w:p>
          <w:p w:rsidR="00601514" w:rsidRPr="00601514" w:rsidRDefault="00601514" w:rsidP="00601514">
            <w:pPr>
              <w:tabs>
                <w:tab w:val="left" w:pos="72"/>
              </w:tabs>
              <w:jc w:val="center"/>
              <w:rPr>
                <w:sz w:val="28"/>
                <w:szCs w:val="28"/>
              </w:rPr>
            </w:pPr>
            <w:r w:rsidRPr="00601514">
              <w:rPr>
                <w:sz w:val="28"/>
                <w:szCs w:val="28"/>
              </w:rPr>
              <w:t>(максимум 5 баллов)</w:t>
            </w:r>
          </w:p>
        </w:tc>
        <w:tc>
          <w:tcPr>
            <w:tcW w:w="2677" w:type="dxa"/>
            <w:vAlign w:val="center"/>
          </w:tcPr>
          <w:p w:rsidR="00601514" w:rsidRPr="00601514" w:rsidRDefault="00601514" w:rsidP="00601514">
            <w:pPr>
              <w:ind w:right="49"/>
              <w:jc w:val="center"/>
              <w:rPr>
                <w:sz w:val="28"/>
                <w:szCs w:val="28"/>
              </w:rPr>
            </w:pPr>
            <w:r w:rsidRPr="00601514">
              <w:rPr>
                <w:sz w:val="28"/>
                <w:szCs w:val="28"/>
              </w:rPr>
              <w:t xml:space="preserve">2 этап </w:t>
            </w:r>
          </w:p>
          <w:p w:rsidR="00601514" w:rsidRPr="00601514" w:rsidRDefault="00601514" w:rsidP="00601514">
            <w:pPr>
              <w:ind w:right="49"/>
              <w:jc w:val="center"/>
              <w:rPr>
                <w:sz w:val="28"/>
                <w:szCs w:val="28"/>
              </w:rPr>
            </w:pPr>
            <w:r w:rsidRPr="00601514">
              <w:rPr>
                <w:sz w:val="28"/>
                <w:szCs w:val="28"/>
              </w:rPr>
              <w:t>(максимум 10 баллов)</w:t>
            </w:r>
          </w:p>
        </w:tc>
      </w:tr>
      <w:tr w:rsidR="00601514" w:rsidRPr="00601514" w:rsidTr="0048495C">
        <w:tc>
          <w:tcPr>
            <w:tcW w:w="648" w:type="dxa"/>
            <w:vAlign w:val="center"/>
          </w:tcPr>
          <w:p w:rsidR="00601514" w:rsidRPr="00601514" w:rsidRDefault="00601514" w:rsidP="00601514">
            <w:pPr>
              <w:ind w:right="-288"/>
              <w:rPr>
                <w:sz w:val="28"/>
                <w:szCs w:val="28"/>
              </w:rPr>
            </w:pPr>
            <w:r w:rsidRPr="00601514">
              <w:rPr>
                <w:sz w:val="28"/>
                <w:szCs w:val="28"/>
              </w:rPr>
              <w:t>1</w:t>
            </w:r>
          </w:p>
        </w:tc>
        <w:tc>
          <w:tcPr>
            <w:tcW w:w="3420" w:type="dxa"/>
          </w:tcPr>
          <w:p w:rsidR="00601514" w:rsidRPr="00601514" w:rsidRDefault="00601514" w:rsidP="00601514">
            <w:pPr>
              <w:ind w:right="-441"/>
              <w:jc w:val="center"/>
              <w:rPr>
                <w:sz w:val="28"/>
                <w:szCs w:val="28"/>
              </w:rPr>
            </w:pPr>
          </w:p>
        </w:tc>
        <w:tc>
          <w:tcPr>
            <w:tcW w:w="3060" w:type="dxa"/>
          </w:tcPr>
          <w:p w:rsidR="00601514" w:rsidRPr="00601514" w:rsidRDefault="00601514" w:rsidP="00601514">
            <w:pPr>
              <w:ind w:right="-441"/>
              <w:jc w:val="center"/>
              <w:rPr>
                <w:sz w:val="28"/>
                <w:szCs w:val="28"/>
              </w:rPr>
            </w:pPr>
          </w:p>
        </w:tc>
        <w:tc>
          <w:tcPr>
            <w:tcW w:w="2677" w:type="dxa"/>
          </w:tcPr>
          <w:p w:rsidR="00601514" w:rsidRPr="00601514" w:rsidRDefault="00601514" w:rsidP="00601514">
            <w:pPr>
              <w:ind w:right="-441"/>
              <w:jc w:val="center"/>
              <w:rPr>
                <w:sz w:val="28"/>
                <w:szCs w:val="28"/>
              </w:rPr>
            </w:pPr>
          </w:p>
        </w:tc>
      </w:tr>
      <w:tr w:rsidR="00601514" w:rsidRPr="00601514" w:rsidTr="0048495C">
        <w:tc>
          <w:tcPr>
            <w:tcW w:w="648" w:type="dxa"/>
            <w:vAlign w:val="center"/>
          </w:tcPr>
          <w:p w:rsidR="00601514" w:rsidRPr="00601514" w:rsidRDefault="00601514" w:rsidP="00601514">
            <w:pPr>
              <w:ind w:right="-288"/>
              <w:rPr>
                <w:sz w:val="28"/>
                <w:szCs w:val="28"/>
              </w:rPr>
            </w:pPr>
            <w:r w:rsidRPr="00601514">
              <w:rPr>
                <w:sz w:val="28"/>
                <w:szCs w:val="28"/>
              </w:rPr>
              <w:t>2</w:t>
            </w:r>
          </w:p>
        </w:tc>
        <w:tc>
          <w:tcPr>
            <w:tcW w:w="3420" w:type="dxa"/>
          </w:tcPr>
          <w:p w:rsidR="00601514" w:rsidRPr="00601514" w:rsidRDefault="00601514" w:rsidP="00601514">
            <w:pPr>
              <w:ind w:right="-441"/>
              <w:jc w:val="center"/>
              <w:rPr>
                <w:sz w:val="28"/>
                <w:szCs w:val="28"/>
              </w:rPr>
            </w:pPr>
          </w:p>
        </w:tc>
        <w:tc>
          <w:tcPr>
            <w:tcW w:w="3060" w:type="dxa"/>
          </w:tcPr>
          <w:p w:rsidR="00601514" w:rsidRPr="00601514" w:rsidRDefault="00601514" w:rsidP="00601514">
            <w:pPr>
              <w:ind w:right="-441"/>
              <w:jc w:val="center"/>
              <w:rPr>
                <w:sz w:val="28"/>
                <w:szCs w:val="28"/>
              </w:rPr>
            </w:pPr>
          </w:p>
        </w:tc>
        <w:tc>
          <w:tcPr>
            <w:tcW w:w="2677" w:type="dxa"/>
          </w:tcPr>
          <w:p w:rsidR="00601514" w:rsidRPr="00601514" w:rsidRDefault="00601514" w:rsidP="00601514">
            <w:pPr>
              <w:ind w:right="-441"/>
              <w:jc w:val="center"/>
              <w:rPr>
                <w:sz w:val="28"/>
                <w:szCs w:val="28"/>
              </w:rPr>
            </w:pPr>
          </w:p>
        </w:tc>
      </w:tr>
      <w:tr w:rsidR="00601514" w:rsidRPr="00601514" w:rsidTr="0048495C">
        <w:tc>
          <w:tcPr>
            <w:tcW w:w="648" w:type="dxa"/>
            <w:vAlign w:val="center"/>
          </w:tcPr>
          <w:p w:rsidR="00601514" w:rsidRPr="00601514" w:rsidRDefault="00601514" w:rsidP="00601514">
            <w:pPr>
              <w:ind w:right="-288"/>
              <w:rPr>
                <w:sz w:val="28"/>
                <w:szCs w:val="28"/>
              </w:rPr>
            </w:pPr>
            <w:r w:rsidRPr="00601514">
              <w:rPr>
                <w:sz w:val="28"/>
                <w:szCs w:val="28"/>
              </w:rPr>
              <w:t>3</w:t>
            </w:r>
          </w:p>
        </w:tc>
        <w:tc>
          <w:tcPr>
            <w:tcW w:w="3420" w:type="dxa"/>
          </w:tcPr>
          <w:p w:rsidR="00601514" w:rsidRPr="00601514" w:rsidRDefault="00601514" w:rsidP="00601514">
            <w:pPr>
              <w:ind w:right="-441"/>
              <w:jc w:val="center"/>
              <w:rPr>
                <w:sz w:val="28"/>
                <w:szCs w:val="28"/>
              </w:rPr>
            </w:pPr>
          </w:p>
        </w:tc>
        <w:tc>
          <w:tcPr>
            <w:tcW w:w="3060" w:type="dxa"/>
          </w:tcPr>
          <w:p w:rsidR="00601514" w:rsidRPr="00601514" w:rsidRDefault="00601514" w:rsidP="00601514">
            <w:pPr>
              <w:ind w:right="-441"/>
              <w:jc w:val="center"/>
              <w:rPr>
                <w:sz w:val="28"/>
                <w:szCs w:val="28"/>
              </w:rPr>
            </w:pPr>
          </w:p>
        </w:tc>
        <w:tc>
          <w:tcPr>
            <w:tcW w:w="2677" w:type="dxa"/>
          </w:tcPr>
          <w:p w:rsidR="00601514" w:rsidRPr="00601514" w:rsidRDefault="00601514" w:rsidP="00601514">
            <w:pPr>
              <w:ind w:right="-441"/>
              <w:jc w:val="center"/>
              <w:rPr>
                <w:sz w:val="28"/>
                <w:szCs w:val="28"/>
              </w:rPr>
            </w:pPr>
          </w:p>
        </w:tc>
      </w:tr>
    </w:tbl>
    <w:p w:rsidR="00601514" w:rsidRPr="00601514" w:rsidRDefault="00601514" w:rsidP="00601514">
      <w:pPr>
        <w:ind w:right="-441"/>
        <w:jc w:val="center"/>
        <w:rPr>
          <w:sz w:val="28"/>
          <w:szCs w:val="28"/>
        </w:rPr>
      </w:pPr>
    </w:p>
    <w:p w:rsidR="00601514" w:rsidRPr="00601514" w:rsidRDefault="00601514" w:rsidP="00601514">
      <w:pPr>
        <w:ind w:right="-441"/>
        <w:jc w:val="center"/>
        <w:rPr>
          <w:sz w:val="28"/>
          <w:szCs w:val="28"/>
        </w:rPr>
      </w:pPr>
    </w:p>
    <w:p w:rsidR="00601514" w:rsidRPr="00601514" w:rsidRDefault="00601514" w:rsidP="00601514">
      <w:pPr>
        <w:ind w:right="-441"/>
        <w:jc w:val="center"/>
        <w:rPr>
          <w:sz w:val="28"/>
          <w:szCs w:val="28"/>
        </w:rPr>
      </w:pPr>
    </w:p>
    <w:p w:rsidR="00601514" w:rsidRPr="00601514" w:rsidRDefault="00601514" w:rsidP="00601514">
      <w:pPr>
        <w:ind w:right="-441"/>
        <w:jc w:val="cente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Default="00601514" w:rsidP="004C59CA">
      <w:pPr>
        <w:rPr>
          <w:sz w:val="28"/>
          <w:szCs w:val="28"/>
        </w:rPr>
      </w:pPr>
    </w:p>
    <w:p w:rsidR="00601514" w:rsidRPr="00601514" w:rsidRDefault="00601514" w:rsidP="00601514">
      <w:pPr>
        <w:ind w:right="-441"/>
        <w:jc w:val="center"/>
        <w:rPr>
          <w:b/>
          <w:sz w:val="28"/>
          <w:szCs w:val="28"/>
        </w:rPr>
      </w:pPr>
      <w:r w:rsidRPr="00601514">
        <w:rPr>
          <w:noProof/>
        </w:rPr>
        <w:lastRenderedPageBreak/>
        <w:drawing>
          <wp:anchor distT="0" distB="0" distL="114300" distR="114300" simplePos="0" relativeHeight="251673600" behindDoc="0" locked="0" layoutInCell="1" allowOverlap="1" wp14:anchorId="3746D035" wp14:editId="32AE5660">
            <wp:simplePos x="0" y="0"/>
            <wp:positionH relativeFrom="column">
              <wp:posOffset>2773045</wp:posOffset>
            </wp:positionH>
            <wp:positionV relativeFrom="paragraph">
              <wp:posOffset>-225425</wp:posOffset>
            </wp:positionV>
            <wp:extent cx="584835" cy="711200"/>
            <wp:effectExtent l="0" t="0" r="5715" b="0"/>
            <wp:wrapNone/>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pic:spPr>
                </pic:pic>
              </a:graphicData>
            </a:graphic>
            <wp14:sizeRelH relativeFrom="page">
              <wp14:pctWidth>0</wp14:pctWidth>
            </wp14:sizeRelH>
            <wp14:sizeRelV relativeFrom="page">
              <wp14:pctHeight>0</wp14:pctHeight>
            </wp14:sizeRelV>
          </wp:anchor>
        </w:drawing>
      </w:r>
    </w:p>
    <w:p w:rsidR="00601514" w:rsidRPr="00601514" w:rsidRDefault="00601514" w:rsidP="00601514">
      <w:pPr>
        <w:ind w:right="-441"/>
        <w:jc w:val="center"/>
        <w:rPr>
          <w:b/>
          <w:sz w:val="28"/>
          <w:szCs w:val="28"/>
        </w:rPr>
      </w:pPr>
    </w:p>
    <w:p w:rsidR="00601514" w:rsidRPr="00601514" w:rsidRDefault="00601514" w:rsidP="00601514">
      <w:pPr>
        <w:ind w:right="-441"/>
        <w:jc w:val="center"/>
        <w:rPr>
          <w:b/>
          <w:sz w:val="28"/>
          <w:szCs w:val="28"/>
        </w:rPr>
      </w:pPr>
    </w:p>
    <w:tbl>
      <w:tblPr>
        <w:tblW w:w="0" w:type="auto"/>
        <w:tblLayout w:type="fixed"/>
        <w:tblCellMar>
          <w:left w:w="0" w:type="dxa"/>
          <w:right w:w="0" w:type="dxa"/>
        </w:tblCellMar>
        <w:tblLook w:val="04A0" w:firstRow="1" w:lastRow="0" w:firstColumn="1" w:lastColumn="0" w:noHBand="0" w:noVBand="1"/>
      </w:tblPr>
      <w:tblGrid>
        <w:gridCol w:w="1057"/>
        <w:gridCol w:w="1056"/>
        <w:gridCol w:w="1056"/>
        <w:gridCol w:w="696"/>
        <w:gridCol w:w="1056"/>
        <w:gridCol w:w="1056"/>
        <w:gridCol w:w="1056"/>
        <w:gridCol w:w="869"/>
        <w:gridCol w:w="747"/>
        <w:gridCol w:w="1056"/>
      </w:tblGrid>
      <w:tr w:rsidR="00601514" w:rsidRPr="00601514" w:rsidTr="0048495C">
        <w:trPr>
          <w:trHeight w:val="405"/>
        </w:trPr>
        <w:tc>
          <w:tcPr>
            <w:tcW w:w="9705" w:type="dxa"/>
            <w:gridSpan w:val="10"/>
            <w:noWrap/>
            <w:vAlign w:val="bottom"/>
            <w:hideMark/>
          </w:tcPr>
          <w:p w:rsidR="00601514" w:rsidRPr="00601514" w:rsidRDefault="00601514" w:rsidP="00601514">
            <w:pPr>
              <w:autoSpaceDE w:val="0"/>
              <w:autoSpaceDN w:val="0"/>
              <w:adjustRightInd w:val="0"/>
              <w:jc w:val="center"/>
              <w:rPr>
                <w:sz w:val="32"/>
                <w:szCs w:val="32"/>
                <w:lang w:eastAsia="en-US"/>
              </w:rPr>
            </w:pPr>
            <w:r w:rsidRPr="00601514">
              <w:rPr>
                <w:sz w:val="32"/>
                <w:szCs w:val="32"/>
                <w:lang w:eastAsia="en-US"/>
              </w:rPr>
              <w:t>УСТЬ-ЯРУЛЬСКИЙ СЕЛЬСКИЙ СОВЕТ ДЕПУТАТОВ</w:t>
            </w:r>
          </w:p>
          <w:p w:rsidR="00601514" w:rsidRPr="00601514" w:rsidRDefault="00601514" w:rsidP="00601514">
            <w:pPr>
              <w:autoSpaceDE w:val="0"/>
              <w:autoSpaceDN w:val="0"/>
              <w:adjustRightInd w:val="0"/>
              <w:ind w:firstLine="540"/>
              <w:jc w:val="center"/>
              <w:rPr>
                <w:sz w:val="28"/>
                <w:szCs w:val="28"/>
                <w:lang w:eastAsia="en-US"/>
              </w:rPr>
            </w:pPr>
            <w:r w:rsidRPr="00601514">
              <w:rPr>
                <w:sz w:val="32"/>
                <w:szCs w:val="32"/>
                <w:lang w:eastAsia="en-US"/>
              </w:rPr>
              <w:t>ИРБЕЙСКОГО РАЙОНА КРАСНОЯРСКОГО КРАЯ</w:t>
            </w:r>
          </w:p>
        </w:tc>
      </w:tr>
      <w:tr w:rsidR="00601514" w:rsidRPr="00601514" w:rsidTr="0048495C">
        <w:trPr>
          <w:trHeight w:val="959"/>
        </w:trPr>
        <w:tc>
          <w:tcPr>
            <w:tcW w:w="9705" w:type="dxa"/>
            <w:gridSpan w:val="10"/>
            <w:noWrap/>
            <w:vAlign w:val="bottom"/>
            <w:hideMark/>
          </w:tcPr>
          <w:p w:rsidR="00601514" w:rsidRPr="00601514" w:rsidRDefault="00601514" w:rsidP="00601514">
            <w:pPr>
              <w:jc w:val="center"/>
              <w:rPr>
                <w:sz w:val="40"/>
                <w:szCs w:val="40"/>
              </w:rPr>
            </w:pPr>
            <w:r w:rsidRPr="00601514">
              <w:rPr>
                <w:sz w:val="40"/>
                <w:szCs w:val="40"/>
              </w:rPr>
              <w:t xml:space="preserve">РЕШЕНИЕ </w:t>
            </w:r>
          </w:p>
        </w:tc>
      </w:tr>
      <w:tr w:rsidR="00601514" w:rsidRPr="00601514" w:rsidTr="0048495C">
        <w:trPr>
          <w:trHeight w:val="375"/>
        </w:trPr>
        <w:tc>
          <w:tcPr>
            <w:tcW w:w="1057" w:type="dxa"/>
            <w:noWrap/>
            <w:vAlign w:val="bottom"/>
          </w:tcPr>
          <w:p w:rsidR="00601514" w:rsidRPr="00601514" w:rsidRDefault="00601514" w:rsidP="00601514">
            <w:pPr>
              <w:rPr>
                <w:sz w:val="28"/>
                <w:szCs w:val="28"/>
              </w:rPr>
            </w:pPr>
          </w:p>
        </w:tc>
        <w:tc>
          <w:tcPr>
            <w:tcW w:w="1056" w:type="dxa"/>
            <w:noWrap/>
            <w:vAlign w:val="bottom"/>
          </w:tcPr>
          <w:p w:rsidR="00601514" w:rsidRPr="00601514" w:rsidRDefault="00601514" w:rsidP="00601514">
            <w:pPr>
              <w:rPr>
                <w:sz w:val="28"/>
                <w:szCs w:val="28"/>
              </w:rPr>
            </w:pPr>
          </w:p>
        </w:tc>
        <w:tc>
          <w:tcPr>
            <w:tcW w:w="1056" w:type="dxa"/>
            <w:noWrap/>
            <w:vAlign w:val="bottom"/>
          </w:tcPr>
          <w:p w:rsidR="00601514" w:rsidRPr="00601514" w:rsidRDefault="00601514" w:rsidP="00601514">
            <w:pPr>
              <w:rPr>
                <w:sz w:val="28"/>
                <w:szCs w:val="28"/>
              </w:rPr>
            </w:pPr>
          </w:p>
        </w:tc>
        <w:tc>
          <w:tcPr>
            <w:tcW w:w="696" w:type="dxa"/>
            <w:noWrap/>
            <w:vAlign w:val="bottom"/>
          </w:tcPr>
          <w:p w:rsidR="00601514" w:rsidRPr="00601514" w:rsidRDefault="00601514" w:rsidP="00601514">
            <w:pPr>
              <w:rPr>
                <w:sz w:val="28"/>
                <w:szCs w:val="28"/>
              </w:rPr>
            </w:pPr>
          </w:p>
        </w:tc>
        <w:tc>
          <w:tcPr>
            <w:tcW w:w="1056" w:type="dxa"/>
            <w:noWrap/>
            <w:vAlign w:val="bottom"/>
          </w:tcPr>
          <w:p w:rsidR="00601514" w:rsidRPr="00601514" w:rsidRDefault="00601514" w:rsidP="00601514">
            <w:pPr>
              <w:rPr>
                <w:sz w:val="28"/>
                <w:szCs w:val="28"/>
              </w:rPr>
            </w:pPr>
          </w:p>
        </w:tc>
        <w:tc>
          <w:tcPr>
            <w:tcW w:w="1056" w:type="dxa"/>
            <w:noWrap/>
            <w:vAlign w:val="bottom"/>
          </w:tcPr>
          <w:p w:rsidR="00601514" w:rsidRPr="00601514" w:rsidRDefault="00601514" w:rsidP="00601514">
            <w:pPr>
              <w:rPr>
                <w:sz w:val="28"/>
                <w:szCs w:val="28"/>
              </w:rPr>
            </w:pPr>
          </w:p>
        </w:tc>
        <w:tc>
          <w:tcPr>
            <w:tcW w:w="1056" w:type="dxa"/>
            <w:noWrap/>
            <w:vAlign w:val="bottom"/>
          </w:tcPr>
          <w:p w:rsidR="00601514" w:rsidRPr="00601514" w:rsidRDefault="00601514" w:rsidP="00601514">
            <w:pPr>
              <w:rPr>
                <w:sz w:val="28"/>
                <w:szCs w:val="28"/>
              </w:rPr>
            </w:pPr>
          </w:p>
        </w:tc>
        <w:tc>
          <w:tcPr>
            <w:tcW w:w="869" w:type="dxa"/>
            <w:noWrap/>
            <w:vAlign w:val="bottom"/>
          </w:tcPr>
          <w:p w:rsidR="00601514" w:rsidRPr="00601514" w:rsidRDefault="00601514" w:rsidP="00601514">
            <w:pPr>
              <w:rPr>
                <w:sz w:val="28"/>
                <w:szCs w:val="28"/>
              </w:rPr>
            </w:pPr>
          </w:p>
        </w:tc>
        <w:tc>
          <w:tcPr>
            <w:tcW w:w="747" w:type="dxa"/>
            <w:noWrap/>
            <w:vAlign w:val="bottom"/>
          </w:tcPr>
          <w:p w:rsidR="00601514" w:rsidRPr="00601514" w:rsidRDefault="00601514" w:rsidP="00601514">
            <w:pPr>
              <w:rPr>
                <w:sz w:val="28"/>
                <w:szCs w:val="28"/>
              </w:rPr>
            </w:pPr>
          </w:p>
        </w:tc>
        <w:tc>
          <w:tcPr>
            <w:tcW w:w="1056" w:type="dxa"/>
            <w:noWrap/>
            <w:vAlign w:val="bottom"/>
          </w:tcPr>
          <w:p w:rsidR="00601514" w:rsidRPr="00601514" w:rsidRDefault="00601514" w:rsidP="00601514">
            <w:pPr>
              <w:rPr>
                <w:sz w:val="28"/>
                <w:szCs w:val="28"/>
              </w:rPr>
            </w:pPr>
          </w:p>
        </w:tc>
      </w:tr>
      <w:tr w:rsidR="00601514" w:rsidRPr="00601514" w:rsidTr="0048495C">
        <w:trPr>
          <w:trHeight w:val="375"/>
        </w:trPr>
        <w:tc>
          <w:tcPr>
            <w:tcW w:w="3865" w:type="dxa"/>
            <w:gridSpan w:val="4"/>
            <w:noWrap/>
            <w:vAlign w:val="center"/>
            <w:hideMark/>
          </w:tcPr>
          <w:p w:rsidR="00601514" w:rsidRPr="00601514" w:rsidRDefault="00601514" w:rsidP="00601514">
            <w:pPr>
              <w:rPr>
                <w:sz w:val="28"/>
                <w:szCs w:val="28"/>
              </w:rPr>
            </w:pPr>
            <w:r w:rsidRPr="00601514">
              <w:rPr>
                <w:sz w:val="28"/>
                <w:szCs w:val="28"/>
              </w:rPr>
              <w:t>20.10.2021г.</w:t>
            </w:r>
          </w:p>
        </w:tc>
        <w:tc>
          <w:tcPr>
            <w:tcW w:w="2112" w:type="dxa"/>
            <w:gridSpan w:val="2"/>
            <w:noWrap/>
            <w:vAlign w:val="center"/>
            <w:hideMark/>
          </w:tcPr>
          <w:p w:rsidR="00601514" w:rsidRPr="00601514" w:rsidRDefault="00601514" w:rsidP="00601514">
            <w:pPr>
              <w:rPr>
                <w:sz w:val="28"/>
                <w:szCs w:val="28"/>
              </w:rPr>
            </w:pPr>
            <w:r w:rsidRPr="00601514">
              <w:rPr>
                <w:sz w:val="28"/>
                <w:szCs w:val="28"/>
              </w:rPr>
              <w:t xml:space="preserve"> с. Усть-Яруль</w:t>
            </w:r>
          </w:p>
        </w:tc>
        <w:tc>
          <w:tcPr>
            <w:tcW w:w="1056" w:type="dxa"/>
            <w:noWrap/>
            <w:vAlign w:val="center"/>
          </w:tcPr>
          <w:p w:rsidR="00601514" w:rsidRPr="00601514" w:rsidRDefault="00601514" w:rsidP="00601514">
            <w:pPr>
              <w:rPr>
                <w:sz w:val="28"/>
                <w:szCs w:val="28"/>
              </w:rPr>
            </w:pPr>
          </w:p>
        </w:tc>
        <w:tc>
          <w:tcPr>
            <w:tcW w:w="2672" w:type="dxa"/>
            <w:gridSpan w:val="3"/>
            <w:noWrap/>
            <w:vAlign w:val="center"/>
          </w:tcPr>
          <w:p w:rsidR="00601514" w:rsidRPr="00601514" w:rsidRDefault="00601514" w:rsidP="00601514">
            <w:pPr>
              <w:rPr>
                <w:sz w:val="28"/>
                <w:szCs w:val="28"/>
              </w:rPr>
            </w:pPr>
            <w:r w:rsidRPr="00601514">
              <w:rPr>
                <w:sz w:val="28"/>
                <w:szCs w:val="28"/>
              </w:rPr>
              <w:t xml:space="preserve">                      №  50</w:t>
            </w:r>
          </w:p>
          <w:p w:rsidR="00601514" w:rsidRPr="00601514" w:rsidRDefault="00601514" w:rsidP="00601514">
            <w:pPr>
              <w:rPr>
                <w:sz w:val="28"/>
                <w:szCs w:val="28"/>
              </w:rPr>
            </w:pPr>
          </w:p>
        </w:tc>
      </w:tr>
    </w:tbl>
    <w:p w:rsidR="00601514" w:rsidRPr="00601514" w:rsidRDefault="00601514" w:rsidP="00601514">
      <w:pPr>
        <w:keepNext/>
        <w:ind w:right="-1"/>
        <w:outlineLvl w:val="0"/>
        <w:rPr>
          <w:sz w:val="28"/>
          <w:szCs w:val="28"/>
        </w:rPr>
      </w:pPr>
    </w:p>
    <w:p w:rsidR="00601514" w:rsidRPr="00601514" w:rsidRDefault="00601514" w:rsidP="00601514">
      <w:pPr>
        <w:jc w:val="both"/>
      </w:pPr>
    </w:p>
    <w:tbl>
      <w:tblPr>
        <w:tblW w:w="0" w:type="auto"/>
        <w:tblLook w:val="04A0" w:firstRow="1" w:lastRow="0" w:firstColumn="1" w:lastColumn="0" w:noHBand="0" w:noVBand="1"/>
      </w:tblPr>
      <w:tblGrid>
        <w:gridCol w:w="4785"/>
        <w:gridCol w:w="4786"/>
      </w:tblGrid>
      <w:tr w:rsidR="00601514" w:rsidRPr="00601514" w:rsidTr="0048495C">
        <w:tc>
          <w:tcPr>
            <w:tcW w:w="4785" w:type="dxa"/>
            <w:shd w:val="clear" w:color="auto" w:fill="auto"/>
          </w:tcPr>
          <w:p w:rsidR="00601514" w:rsidRPr="00601514" w:rsidRDefault="00601514" w:rsidP="00601514">
            <w:pPr>
              <w:keepNext/>
              <w:tabs>
                <w:tab w:val="right" w:pos="4253"/>
              </w:tabs>
              <w:jc w:val="both"/>
              <w:outlineLvl w:val="0"/>
              <w:rPr>
                <w:sz w:val="28"/>
                <w:szCs w:val="28"/>
              </w:rPr>
            </w:pPr>
            <w:r w:rsidRPr="00601514">
              <w:rPr>
                <w:sz w:val="28"/>
                <w:szCs w:val="28"/>
              </w:rPr>
              <w:t>Об утверждении Порядка увольнения (освобождения от должности) в связи с утратой доверия лиц, замещающих муниципальные должности</w:t>
            </w:r>
          </w:p>
          <w:p w:rsidR="00601514" w:rsidRPr="00601514" w:rsidRDefault="00601514" w:rsidP="00601514">
            <w:pPr>
              <w:jc w:val="both"/>
            </w:pPr>
          </w:p>
        </w:tc>
        <w:tc>
          <w:tcPr>
            <w:tcW w:w="4786" w:type="dxa"/>
            <w:shd w:val="clear" w:color="auto" w:fill="auto"/>
          </w:tcPr>
          <w:p w:rsidR="00601514" w:rsidRPr="00601514" w:rsidRDefault="00601514" w:rsidP="00601514">
            <w:pPr>
              <w:jc w:val="both"/>
            </w:pPr>
          </w:p>
        </w:tc>
      </w:tr>
    </w:tbl>
    <w:p w:rsidR="00601514" w:rsidRPr="00601514" w:rsidRDefault="00601514" w:rsidP="00601514"/>
    <w:p w:rsidR="00601514" w:rsidRPr="00601514" w:rsidRDefault="00601514" w:rsidP="00601514">
      <w:pPr>
        <w:autoSpaceDE w:val="0"/>
        <w:autoSpaceDN w:val="0"/>
        <w:adjustRightInd w:val="0"/>
        <w:ind w:firstLine="720"/>
        <w:jc w:val="both"/>
        <w:rPr>
          <w:sz w:val="28"/>
          <w:szCs w:val="28"/>
        </w:rPr>
      </w:pPr>
      <w:r w:rsidRPr="00601514">
        <w:rPr>
          <w:sz w:val="28"/>
          <w:szCs w:val="28"/>
        </w:rPr>
        <w:t xml:space="preserve">В соответствии со статьей 13.1 Федерального закона от 25.12.2008 № 273-ФЗ «О </w:t>
      </w:r>
      <w:proofErr w:type="gramStart"/>
      <w:r w:rsidRPr="00601514">
        <w:rPr>
          <w:sz w:val="28"/>
          <w:szCs w:val="28"/>
        </w:rPr>
        <w:t>противодействии</w:t>
      </w:r>
      <w:proofErr w:type="gramEnd"/>
      <w:r w:rsidRPr="00601514">
        <w:rPr>
          <w:sz w:val="28"/>
          <w:szCs w:val="28"/>
        </w:rPr>
        <w:t xml:space="preserve"> коррупции», Федеральным законом от 06.10.2003 № 131-ФЗ «Об общих принципах организации местного самоуправления в Российской Федерации», руководствуясь Уставом </w:t>
      </w:r>
    </w:p>
    <w:p w:rsidR="00601514" w:rsidRPr="00601514" w:rsidRDefault="00601514" w:rsidP="00601514">
      <w:pPr>
        <w:autoSpaceDE w:val="0"/>
        <w:autoSpaceDN w:val="0"/>
        <w:adjustRightInd w:val="0"/>
        <w:jc w:val="both"/>
        <w:rPr>
          <w:sz w:val="28"/>
          <w:szCs w:val="28"/>
        </w:rPr>
      </w:pPr>
      <w:r w:rsidRPr="00601514">
        <w:rPr>
          <w:sz w:val="28"/>
          <w:szCs w:val="28"/>
        </w:rPr>
        <w:t xml:space="preserve">Усть-Ярульского сельсовета, Усть-Ярульский сельский Совет депутатов </w:t>
      </w:r>
    </w:p>
    <w:p w:rsidR="00601514" w:rsidRPr="00601514" w:rsidRDefault="00601514" w:rsidP="00601514">
      <w:pPr>
        <w:ind w:firstLine="709"/>
        <w:rPr>
          <w:sz w:val="28"/>
          <w:szCs w:val="28"/>
        </w:rPr>
      </w:pPr>
      <w:r w:rsidRPr="00601514">
        <w:rPr>
          <w:sz w:val="28"/>
          <w:szCs w:val="28"/>
        </w:rPr>
        <w:t>РЕШИЛ:</w:t>
      </w:r>
    </w:p>
    <w:p w:rsidR="00601514" w:rsidRPr="00601514" w:rsidRDefault="00601514" w:rsidP="00601514">
      <w:pPr>
        <w:autoSpaceDE w:val="0"/>
        <w:autoSpaceDN w:val="0"/>
        <w:adjustRightInd w:val="0"/>
        <w:ind w:firstLine="709"/>
        <w:jc w:val="both"/>
        <w:rPr>
          <w:sz w:val="28"/>
          <w:szCs w:val="28"/>
        </w:rPr>
      </w:pPr>
      <w:r w:rsidRPr="00601514">
        <w:rPr>
          <w:sz w:val="28"/>
          <w:szCs w:val="28"/>
        </w:rPr>
        <w:t>1.Утвердить Порядок увольнения (освобождения от должности) в связи с утратой доверия лиц, замещающих муниципальные должности согласно Приложению к настоящему Решению.</w:t>
      </w:r>
    </w:p>
    <w:p w:rsidR="00601514" w:rsidRPr="00601514" w:rsidRDefault="00601514" w:rsidP="00601514">
      <w:pPr>
        <w:keepNext/>
        <w:tabs>
          <w:tab w:val="right" w:pos="4253"/>
        </w:tabs>
        <w:ind w:firstLine="709"/>
        <w:jc w:val="both"/>
        <w:outlineLvl w:val="0"/>
        <w:rPr>
          <w:sz w:val="28"/>
          <w:szCs w:val="28"/>
        </w:rPr>
      </w:pPr>
      <w:r w:rsidRPr="00601514">
        <w:rPr>
          <w:sz w:val="28"/>
          <w:szCs w:val="28"/>
        </w:rPr>
        <w:t>2.Решение Усть-Ярульского сельского Совета депутатов от 29.12.2017г. № 72 «Об утверждении Порядка увольнения (освобождения от должности) лиц занимающих муниципальные должности в связи с утратой доверия» отменить.</w:t>
      </w:r>
    </w:p>
    <w:p w:rsidR="00601514" w:rsidRPr="00601514" w:rsidRDefault="00601514" w:rsidP="00601514">
      <w:pPr>
        <w:autoSpaceDE w:val="0"/>
        <w:autoSpaceDN w:val="0"/>
        <w:adjustRightInd w:val="0"/>
        <w:ind w:firstLine="709"/>
        <w:jc w:val="both"/>
        <w:rPr>
          <w:i/>
          <w:sz w:val="28"/>
          <w:szCs w:val="28"/>
        </w:rPr>
      </w:pPr>
      <w:r w:rsidRPr="00601514">
        <w:rPr>
          <w:sz w:val="28"/>
          <w:szCs w:val="28"/>
        </w:rPr>
        <w:t xml:space="preserve">3. </w:t>
      </w:r>
      <w:proofErr w:type="gramStart"/>
      <w:r w:rsidRPr="00601514">
        <w:rPr>
          <w:sz w:val="28"/>
          <w:szCs w:val="28"/>
        </w:rPr>
        <w:t>Контроль за</w:t>
      </w:r>
      <w:proofErr w:type="gramEnd"/>
      <w:r w:rsidRPr="00601514">
        <w:rPr>
          <w:sz w:val="28"/>
          <w:szCs w:val="28"/>
        </w:rPr>
        <w:t xml:space="preserve"> исполнением настоящего Решения возложить на главу сельсовета.</w:t>
      </w:r>
    </w:p>
    <w:p w:rsidR="00601514" w:rsidRPr="00601514" w:rsidRDefault="00601514" w:rsidP="00601514">
      <w:pPr>
        <w:autoSpaceDE w:val="0"/>
        <w:autoSpaceDN w:val="0"/>
        <w:adjustRightInd w:val="0"/>
        <w:ind w:firstLine="709"/>
        <w:jc w:val="both"/>
        <w:outlineLvl w:val="0"/>
        <w:rPr>
          <w:sz w:val="28"/>
          <w:szCs w:val="28"/>
        </w:rPr>
      </w:pPr>
      <w:r w:rsidRPr="00601514">
        <w:rPr>
          <w:sz w:val="28"/>
          <w:szCs w:val="28"/>
        </w:rPr>
        <w:t>4. Решение вступает в силу в день, следующий за днем его официального опубликования в печатном издании «Усть-Ярульский Вестник»</w:t>
      </w:r>
    </w:p>
    <w:p w:rsidR="00601514" w:rsidRPr="00601514" w:rsidRDefault="00601514" w:rsidP="00601514">
      <w:pPr>
        <w:autoSpaceDE w:val="0"/>
        <w:autoSpaceDN w:val="0"/>
        <w:adjustRightInd w:val="0"/>
        <w:ind w:firstLine="709"/>
        <w:jc w:val="both"/>
        <w:outlineLvl w:val="0"/>
        <w:rPr>
          <w:sz w:val="28"/>
          <w:szCs w:val="28"/>
        </w:rPr>
      </w:pPr>
    </w:p>
    <w:p w:rsidR="00601514" w:rsidRPr="00601514" w:rsidRDefault="00601514" w:rsidP="00601514">
      <w:pPr>
        <w:autoSpaceDE w:val="0"/>
        <w:autoSpaceDN w:val="0"/>
        <w:adjustRightInd w:val="0"/>
        <w:ind w:firstLine="709"/>
        <w:jc w:val="both"/>
        <w:outlineLvl w:val="0"/>
        <w:rPr>
          <w:sz w:val="28"/>
          <w:szCs w:val="28"/>
        </w:rPr>
      </w:pPr>
    </w:p>
    <w:p w:rsidR="00601514" w:rsidRPr="00601514" w:rsidRDefault="00601514" w:rsidP="00601514">
      <w:pPr>
        <w:autoSpaceDE w:val="0"/>
        <w:autoSpaceDN w:val="0"/>
        <w:adjustRightInd w:val="0"/>
        <w:ind w:firstLine="709"/>
        <w:jc w:val="both"/>
        <w:outlineLvl w:val="0"/>
        <w:rPr>
          <w:sz w:val="28"/>
          <w:szCs w:val="28"/>
        </w:rPr>
      </w:pPr>
    </w:p>
    <w:p w:rsidR="00601514" w:rsidRPr="00601514" w:rsidRDefault="00601514" w:rsidP="00601514">
      <w:pPr>
        <w:autoSpaceDE w:val="0"/>
        <w:autoSpaceDN w:val="0"/>
        <w:adjustRightInd w:val="0"/>
        <w:jc w:val="both"/>
        <w:rPr>
          <w:sz w:val="28"/>
          <w:szCs w:val="28"/>
        </w:rPr>
      </w:pPr>
      <w:r w:rsidRPr="00601514">
        <w:rPr>
          <w:sz w:val="28"/>
          <w:szCs w:val="28"/>
        </w:rPr>
        <w:t>Глава Усть-Ярульского сельсовета                                         М.Д. Дезиндорф</w:t>
      </w:r>
    </w:p>
    <w:p w:rsidR="00601514" w:rsidRPr="00601514" w:rsidRDefault="00601514" w:rsidP="00601514">
      <w:pPr>
        <w:autoSpaceDE w:val="0"/>
        <w:autoSpaceDN w:val="0"/>
        <w:adjustRightInd w:val="0"/>
        <w:ind w:firstLine="709"/>
        <w:jc w:val="both"/>
        <w:outlineLvl w:val="0"/>
        <w:rPr>
          <w:sz w:val="28"/>
          <w:szCs w:val="28"/>
        </w:rPr>
      </w:pPr>
    </w:p>
    <w:p w:rsidR="00601514" w:rsidRPr="00601514" w:rsidRDefault="00601514" w:rsidP="00601514">
      <w:pPr>
        <w:autoSpaceDE w:val="0"/>
        <w:autoSpaceDN w:val="0"/>
        <w:adjustRightInd w:val="0"/>
        <w:ind w:firstLine="709"/>
        <w:jc w:val="both"/>
        <w:outlineLvl w:val="0"/>
        <w:rPr>
          <w:i/>
          <w:sz w:val="28"/>
          <w:szCs w:val="28"/>
        </w:rPr>
      </w:pPr>
    </w:p>
    <w:p w:rsidR="00601514" w:rsidRPr="00601514" w:rsidRDefault="00601514" w:rsidP="00601514">
      <w:pPr>
        <w:autoSpaceDE w:val="0"/>
        <w:autoSpaceDN w:val="0"/>
        <w:adjustRightInd w:val="0"/>
        <w:jc w:val="both"/>
        <w:rPr>
          <w:sz w:val="28"/>
          <w:szCs w:val="28"/>
        </w:rPr>
      </w:pPr>
      <w:r w:rsidRPr="00601514">
        <w:rPr>
          <w:sz w:val="28"/>
          <w:szCs w:val="28"/>
        </w:rPr>
        <w:t xml:space="preserve">Председатель Усть-Ярульского </w:t>
      </w:r>
    </w:p>
    <w:p w:rsidR="00601514" w:rsidRPr="00601514" w:rsidRDefault="00601514" w:rsidP="00601514">
      <w:pPr>
        <w:autoSpaceDE w:val="0"/>
        <w:autoSpaceDN w:val="0"/>
        <w:adjustRightInd w:val="0"/>
        <w:jc w:val="both"/>
        <w:rPr>
          <w:sz w:val="28"/>
          <w:szCs w:val="28"/>
        </w:rPr>
      </w:pPr>
      <w:r w:rsidRPr="00601514">
        <w:rPr>
          <w:sz w:val="28"/>
          <w:szCs w:val="28"/>
        </w:rPr>
        <w:t>сельского Совета депутатов                                                            Е.В. Виншу</w:t>
      </w:r>
    </w:p>
    <w:p w:rsidR="00601514" w:rsidRDefault="00601514" w:rsidP="00601514">
      <w:pPr>
        <w:ind w:left="4536"/>
        <w:jc w:val="both"/>
        <w:rPr>
          <w:sz w:val="28"/>
          <w:szCs w:val="28"/>
        </w:rPr>
      </w:pPr>
    </w:p>
    <w:p w:rsidR="00601514" w:rsidRDefault="00601514" w:rsidP="00601514">
      <w:pPr>
        <w:ind w:left="4536"/>
        <w:jc w:val="both"/>
        <w:rPr>
          <w:sz w:val="28"/>
          <w:szCs w:val="28"/>
        </w:rPr>
      </w:pPr>
    </w:p>
    <w:p w:rsidR="00601514" w:rsidRDefault="00601514" w:rsidP="00601514">
      <w:pPr>
        <w:ind w:left="4536"/>
        <w:jc w:val="both"/>
        <w:rPr>
          <w:sz w:val="28"/>
          <w:szCs w:val="28"/>
        </w:rPr>
      </w:pPr>
    </w:p>
    <w:p w:rsidR="00601514" w:rsidRDefault="00601514" w:rsidP="00601514">
      <w:pPr>
        <w:ind w:left="4536"/>
        <w:jc w:val="both"/>
        <w:rPr>
          <w:sz w:val="28"/>
          <w:szCs w:val="28"/>
        </w:rPr>
      </w:pPr>
    </w:p>
    <w:p w:rsidR="00601514" w:rsidRDefault="00601514" w:rsidP="00601514">
      <w:pPr>
        <w:ind w:left="4536"/>
        <w:jc w:val="both"/>
        <w:rPr>
          <w:sz w:val="28"/>
          <w:szCs w:val="28"/>
        </w:rPr>
      </w:pPr>
    </w:p>
    <w:p w:rsidR="00601514" w:rsidRPr="00601514" w:rsidRDefault="00601514" w:rsidP="00601514">
      <w:pPr>
        <w:ind w:left="4536"/>
        <w:jc w:val="both"/>
        <w:rPr>
          <w:sz w:val="28"/>
          <w:szCs w:val="28"/>
        </w:rPr>
      </w:pPr>
    </w:p>
    <w:p w:rsidR="00601514" w:rsidRPr="00601514" w:rsidRDefault="00601514" w:rsidP="00601514">
      <w:pPr>
        <w:jc w:val="right"/>
        <w:rPr>
          <w:sz w:val="28"/>
          <w:szCs w:val="28"/>
        </w:rPr>
      </w:pPr>
      <w:r>
        <w:rPr>
          <w:sz w:val="28"/>
          <w:szCs w:val="28"/>
        </w:rPr>
        <w:lastRenderedPageBreak/>
        <w:t xml:space="preserve">               </w:t>
      </w:r>
      <w:r w:rsidRPr="00601514">
        <w:rPr>
          <w:sz w:val="28"/>
          <w:szCs w:val="28"/>
        </w:rPr>
        <w:t>Приложение</w:t>
      </w:r>
    </w:p>
    <w:p w:rsidR="00601514" w:rsidRPr="00601514" w:rsidRDefault="00601514" w:rsidP="00601514">
      <w:pPr>
        <w:ind w:left="4536"/>
        <w:jc w:val="right"/>
        <w:rPr>
          <w:sz w:val="28"/>
          <w:szCs w:val="28"/>
        </w:rPr>
      </w:pPr>
      <w:r w:rsidRPr="00601514">
        <w:rPr>
          <w:sz w:val="28"/>
          <w:szCs w:val="28"/>
        </w:rPr>
        <w:t xml:space="preserve">к Решению Усть-Ярульского </w:t>
      </w:r>
    </w:p>
    <w:p w:rsidR="00601514" w:rsidRPr="00601514" w:rsidRDefault="00601514" w:rsidP="00601514">
      <w:pPr>
        <w:ind w:left="4536"/>
        <w:jc w:val="right"/>
        <w:rPr>
          <w:sz w:val="28"/>
          <w:szCs w:val="28"/>
        </w:rPr>
      </w:pPr>
      <w:r w:rsidRPr="00601514">
        <w:rPr>
          <w:sz w:val="28"/>
          <w:szCs w:val="28"/>
        </w:rPr>
        <w:t>сельского Совета депутатов</w:t>
      </w:r>
    </w:p>
    <w:p w:rsidR="00601514" w:rsidRPr="00601514" w:rsidRDefault="00601514" w:rsidP="00601514">
      <w:pPr>
        <w:ind w:left="4536"/>
        <w:jc w:val="right"/>
        <w:rPr>
          <w:sz w:val="28"/>
          <w:szCs w:val="28"/>
        </w:rPr>
      </w:pPr>
      <w:r w:rsidRPr="00601514">
        <w:rPr>
          <w:sz w:val="28"/>
          <w:szCs w:val="28"/>
        </w:rPr>
        <w:t>от 20.10.2021г.  № 50</w:t>
      </w:r>
    </w:p>
    <w:p w:rsidR="00601514" w:rsidRPr="00601514" w:rsidRDefault="00601514" w:rsidP="00601514">
      <w:pPr>
        <w:ind w:left="4536"/>
        <w:jc w:val="both"/>
      </w:pPr>
    </w:p>
    <w:p w:rsidR="00601514" w:rsidRPr="00601514" w:rsidRDefault="00601514" w:rsidP="00601514">
      <w:pPr>
        <w:ind w:left="4536"/>
        <w:jc w:val="both"/>
      </w:pPr>
    </w:p>
    <w:p w:rsidR="00601514" w:rsidRPr="00601514" w:rsidRDefault="00601514" w:rsidP="00601514">
      <w:pPr>
        <w:jc w:val="center"/>
        <w:rPr>
          <w:b/>
          <w:sz w:val="28"/>
          <w:szCs w:val="28"/>
        </w:rPr>
      </w:pPr>
      <w:r w:rsidRPr="00601514">
        <w:rPr>
          <w:b/>
          <w:sz w:val="28"/>
          <w:szCs w:val="28"/>
        </w:rPr>
        <w:t xml:space="preserve">Порядок увольнения (освобождения от должности) в связи с утратой доверия лиц, замещающих муниципальные должности </w:t>
      </w:r>
    </w:p>
    <w:p w:rsidR="00601514" w:rsidRPr="00601514" w:rsidRDefault="00601514" w:rsidP="00601514">
      <w:pPr>
        <w:ind w:firstLine="567"/>
        <w:jc w:val="both"/>
        <w:rPr>
          <w:sz w:val="28"/>
          <w:szCs w:val="28"/>
        </w:rPr>
      </w:pPr>
    </w:p>
    <w:p w:rsidR="00601514" w:rsidRPr="00601514" w:rsidRDefault="00601514" w:rsidP="00601514">
      <w:pPr>
        <w:ind w:firstLine="709"/>
        <w:jc w:val="both"/>
        <w:rPr>
          <w:i/>
          <w:sz w:val="28"/>
          <w:szCs w:val="28"/>
        </w:rPr>
      </w:pPr>
      <w:r w:rsidRPr="00601514">
        <w:rPr>
          <w:sz w:val="28"/>
          <w:szCs w:val="28"/>
        </w:rPr>
        <w:tab/>
        <w:t xml:space="preserve">1. </w:t>
      </w:r>
      <w:proofErr w:type="gramStart"/>
      <w:r w:rsidRPr="00601514">
        <w:rPr>
          <w:sz w:val="28"/>
          <w:szCs w:val="28"/>
        </w:rPr>
        <w:t>Настоящий Порядок увольнения (освобождения от должности) в связи с утратой доверия лиц, замещающих муниципальные должности  (далее также – Порядок) разработан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07.05.2013 № 79-ФЗ «О запрете отдельным категориям лиц открывать и иметь счета (вклады), хранить наличные денежные средства и ценности</w:t>
      </w:r>
      <w:proofErr w:type="gramEnd"/>
      <w:r w:rsidRPr="00601514">
        <w:rPr>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законом от 25.12.2008 № 273-ФЗ «О противодействии коррупции» и устанавливает последовательность действий при увольнении (освобождении от должности) лиц, замещающих муниципальные должности в Усть-Ярульском сельсовете.</w:t>
      </w:r>
    </w:p>
    <w:p w:rsidR="00601514" w:rsidRPr="00601514" w:rsidRDefault="00601514" w:rsidP="00601514">
      <w:pPr>
        <w:ind w:firstLine="709"/>
        <w:jc w:val="both"/>
        <w:rPr>
          <w:sz w:val="28"/>
          <w:szCs w:val="28"/>
        </w:rPr>
      </w:pPr>
      <w:r w:rsidRPr="00601514">
        <w:rPr>
          <w:sz w:val="28"/>
          <w:szCs w:val="28"/>
        </w:rPr>
        <w:t>2. Лицами, замещающим муниципальные должности в Усть-Ярульском сельсовете являются:</w:t>
      </w:r>
    </w:p>
    <w:p w:rsidR="00601514" w:rsidRPr="00601514" w:rsidRDefault="00601514" w:rsidP="00601514">
      <w:pPr>
        <w:ind w:firstLine="709"/>
        <w:jc w:val="both"/>
        <w:rPr>
          <w:sz w:val="28"/>
          <w:szCs w:val="28"/>
        </w:rPr>
      </w:pPr>
      <w:r w:rsidRPr="00601514">
        <w:rPr>
          <w:sz w:val="28"/>
          <w:szCs w:val="28"/>
        </w:rPr>
        <w:t>- выборное должностное лицо местного самоуправления (глава муниципального образования);</w:t>
      </w:r>
    </w:p>
    <w:p w:rsidR="00601514" w:rsidRPr="00601514" w:rsidRDefault="00601514" w:rsidP="00601514">
      <w:pPr>
        <w:ind w:firstLine="709"/>
        <w:jc w:val="both"/>
        <w:rPr>
          <w:sz w:val="28"/>
          <w:szCs w:val="28"/>
        </w:rPr>
      </w:pPr>
      <w:r w:rsidRPr="00601514">
        <w:rPr>
          <w:sz w:val="28"/>
          <w:szCs w:val="28"/>
        </w:rPr>
        <w:t>- депутат, член выборного органа местного самоуправления;</w:t>
      </w:r>
    </w:p>
    <w:p w:rsidR="00601514" w:rsidRPr="00601514" w:rsidRDefault="00601514" w:rsidP="00601514">
      <w:pPr>
        <w:ind w:firstLine="709"/>
        <w:jc w:val="both"/>
        <w:rPr>
          <w:sz w:val="28"/>
          <w:szCs w:val="28"/>
        </w:rPr>
      </w:pPr>
      <w:r w:rsidRPr="00601514">
        <w:rPr>
          <w:sz w:val="28"/>
          <w:szCs w:val="28"/>
        </w:rPr>
        <w:t>-</w:t>
      </w:r>
      <w:r w:rsidRPr="00601514">
        <w:t xml:space="preserve"> </w:t>
      </w:r>
      <w:r w:rsidRPr="00601514">
        <w:rPr>
          <w:sz w:val="28"/>
          <w:szCs w:val="28"/>
        </w:rPr>
        <w:t>член избирательной комиссии муниципального образования, действующей на постоянной основе и являющейся юридическим лицом;</w:t>
      </w:r>
    </w:p>
    <w:p w:rsidR="00601514" w:rsidRPr="00601514" w:rsidRDefault="00601514" w:rsidP="00601514">
      <w:pPr>
        <w:ind w:firstLine="709"/>
        <w:jc w:val="both"/>
        <w:rPr>
          <w:sz w:val="28"/>
          <w:szCs w:val="28"/>
        </w:rPr>
      </w:pPr>
      <w:r w:rsidRPr="00601514">
        <w:rPr>
          <w:sz w:val="28"/>
          <w:szCs w:val="28"/>
        </w:rPr>
        <w:t>- председатель контрольно-счетного органа муниципального образования;</w:t>
      </w:r>
    </w:p>
    <w:p w:rsidR="00601514" w:rsidRPr="00601514" w:rsidRDefault="00601514" w:rsidP="00601514">
      <w:pPr>
        <w:ind w:firstLine="709"/>
        <w:jc w:val="both"/>
        <w:rPr>
          <w:sz w:val="28"/>
          <w:szCs w:val="28"/>
        </w:rPr>
      </w:pPr>
      <w:r w:rsidRPr="00601514">
        <w:rPr>
          <w:sz w:val="28"/>
          <w:szCs w:val="28"/>
        </w:rPr>
        <w:t>- заместитель председателя контрольно-счетного органа муниципального образования;</w:t>
      </w:r>
    </w:p>
    <w:p w:rsidR="00601514" w:rsidRPr="00601514" w:rsidRDefault="00601514" w:rsidP="00601514">
      <w:pPr>
        <w:ind w:firstLine="709"/>
        <w:jc w:val="both"/>
        <w:rPr>
          <w:sz w:val="28"/>
          <w:szCs w:val="28"/>
        </w:rPr>
      </w:pPr>
      <w:r w:rsidRPr="00601514">
        <w:rPr>
          <w:sz w:val="28"/>
          <w:szCs w:val="28"/>
        </w:rPr>
        <w:t>- аудитор контрольно-счетного органа муниципального образования.</w:t>
      </w:r>
    </w:p>
    <w:p w:rsidR="00601514" w:rsidRPr="00601514" w:rsidRDefault="00601514" w:rsidP="00601514">
      <w:pPr>
        <w:ind w:firstLine="709"/>
        <w:jc w:val="both"/>
        <w:rPr>
          <w:sz w:val="28"/>
          <w:szCs w:val="28"/>
        </w:rPr>
      </w:pPr>
      <w:r w:rsidRPr="00601514">
        <w:rPr>
          <w:sz w:val="28"/>
          <w:szCs w:val="28"/>
        </w:rPr>
        <w:t>3. Лицо, замещающее муниципальную должность, подлежит увольнению (освобождению от должности) в связи с утратой доверия в следующих случаях:</w:t>
      </w:r>
    </w:p>
    <w:p w:rsidR="00601514" w:rsidRPr="00601514" w:rsidRDefault="00601514" w:rsidP="00601514">
      <w:pPr>
        <w:autoSpaceDE w:val="0"/>
        <w:autoSpaceDN w:val="0"/>
        <w:adjustRightInd w:val="0"/>
        <w:ind w:firstLine="709"/>
        <w:jc w:val="both"/>
        <w:rPr>
          <w:sz w:val="28"/>
          <w:szCs w:val="28"/>
        </w:rPr>
      </w:pPr>
      <w:proofErr w:type="gramStart"/>
      <w:r w:rsidRPr="00601514">
        <w:rPr>
          <w:sz w:val="28"/>
          <w:szCs w:val="28"/>
        </w:rPr>
        <w:t>1) непринятия лицом мер по предотвращению и (или) урегулированию конфликта интересов, стороной которого оно является;</w:t>
      </w:r>
      <w:proofErr w:type="gramEnd"/>
    </w:p>
    <w:p w:rsidR="00601514" w:rsidRPr="00601514" w:rsidRDefault="00601514" w:rsidP="00601514">
      <w:pPr>
        <w:autoSpaceDE w:val="0"/>
        <w:autoSpaceDN w:val="0"/>
        <w:adjustRightInd w:val="0"/>
        <w:ind w:firstLine="709"/>
        <w:jc w:val="both"/>
        <w:rPr>
          <w:sz w:val="28"/>
          <w:szCs w:val="28"/>
        </w:rPr>
      </w:pPr>
      <w:r w:rsidRPr="00601514">
        <w:rPr>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 несовершеннолетних детей либо представления заведомо недостоверных или неполных сведений, если иное не установлено федеральными законами;</w:t>
      </w:r>
    </w:p>
    <w:p w:rsidR="00601514" w:rsidRPr="00601514" w:rsidRDefault="00601514" w:rsidP="00601514">
      <w:pPr>
        <w:autoSpaceDE w:val="0"/>
        <w:autoSpaceDN w:val="0"/>
        <w:adjustRightInd w:val="0"/>
        <w:ind w:firstLine="709"/>
        <w:jc w:val="both"/>
        <w:rPr>
          <w:sz w:val="28"/>
          <w:szCs w:val="28"/>
        </w:rPr>
      </w:pPr>
      <w:r w:rsidRPr="00601514">
        <w:rPr>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01514" w:rsidRPr="00601514" w:rsidRDefault="00601514" w:rsidP="00601514">
      <w:pPr>
        <w:autoSpaceDE w:val="0"/>
        <w:autoSpaceDN w:val="0"/>
        <w:adjustRightInd w:val="0"/>
        <w:ind w:firstLine="709"/>
        <w:jc w:val="both"/>
        <w:rPr>
          <w:sz w:val="28"/>
          <w:szCs w:val="28"/>
        </w:rPr>
      </w:pPr>
      <w:r w:rsidRPr="00601514">
        <w:rPr>
          <w:sz w:val="28"/>
          <w:szCs w:val="28"/>
        </w:rPr>
        <w:t>4) осуществления лицом предпринимательской деятельности;</w:t>
      </w:r>
    </w:p>
    <w:p w:rsidR="00601514" w:rsidRPr="00601514" w:rsidRDefault="00601514" w:rsidP="00601514">
      <w:pPr>
        <w:autoSpaceDE w:val="0"/>
        <w:autoSpaceDN w:val="0"/>
        <w:adjustRightInd w:val="0"/>
        <w:ind w:firstLine="709"/>
        <w:jc w:val="both"/>
        <w:rPr>
          <w:sz w:val="28"/>
          <w:szCs w:val="28"/>
        </w:rPr>
      </w:pPr>
      <w:r w:rsidRPr="00601514">
        <w:rPr>
          <w:sz w:val="28"/>
          <w:szCs w:val="28"/>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601514">
        <w:rPr>
          <w:sz w:val="28"/>
          <w:szCs w:val="28"/>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1514" w:rsidRPr="00601514" w:rsidRDefault="00601514" w:rsidP="00601514">
      <w:pPr>
        <w:autoSpaceDE w:val="0"/>
        <w:autoSpaceDN w:val="0"/>
        <w:adjustRightInd w:val="0"/>
        <w:ind w:firstLine="709"/>
        <w:jc w:val="both"/>
        <w:rPr>
          <w:iCs/>
          <w:sz w:val="28"/>
          <w:szCs w:val="28"/>
        </w:rPr>
      </w:pPr>
      <w:proofErr w:type="gramStart"/>
      <w:r w:rsidRPr="00601514">
        <w:rPr>
          <w:sz w:val="28"/>
          <w:szCs w:val="28"/>
        </w:rPr>
        <w:t>6)</w:t>
      </w:r>
      <w:r w:rsidRPr="00601514">
        <w:rPr>
          <w:iCs/>
          <w:sz w:val="28"/>
          <w:szCs w:val="28"/>
        </w:rPr>
        <w:t xml:space="preserve"> если лицом, замещающим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не приняты меры по предотвращению и (или) урегулированию конфликта интересов, стороной которого является подчиненное ему лицо.</w:t>
      </w:r>
      <w:proofErr w:type="gramEnd"/>
    </w:p>
    <w:p w:rsidR="00601514" w:rsidRPr="00601514" w:rsidRDefault="00601514" w:rsidP="00601514">
      <w:pPr>
        <w:autoSpaceDE w:val="0"/>
        <w:autoSpaceDN w:val="0"/>
        <w:adjustRightInd w:val="0"/>
        <w:ind w:firstLine="709"/>
        <w:jc w:val="both"/>
        <w:rPr>
          <w:iCs/>
          <w:sz w:val="28"/>
          <w:szCs w:val="28"/>
        </w:rPr>
      </w:pPr>
      <w:r w:rsidRPr="00601514">
        <w:rPr>
          <w:sz w:val="28"/>
          <w:szCs w:val="28"/>
        </w:rPr>
        <w:t xml:space="preserve">3.1. </w:t>
      </w:r>
      <w:proofErr w:type="gramStart"/>
      <w:r w:rsidRPr="00601514">
        <w:rPr>
          <w:sz w:val="28"/>
          <w:szCs w:val="28"/>
        </w:rPr>
        <w:t xml:space="preserve">Глава Усть-Ярульского сельсовета, депутат Усть-Ярульского сельского Совета депутатов помимо случаев, указанных в пункте 3 настоящего Порядка, подлежит увольнению (освобождению от должности) в связи с утратой доверия </w:t>
      </w:r>
      <w:r w:rsidRPr="00601514">
        <w:rPr>
          <w:iCs/>
          <w:sz w:val="28"/>
          <w:szCs w:val="28"/>
        </w:rPr>
        <w:t>в случае нарушения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установленного статьей 7.1</w:t>
      </w:r>
      <w:proofErr w:type="gramEnd"/>
      <w:r w:rsidRPr="00601514">
        <w:rPr>
          <w:iCs/>
          <w:sz w:val="28"/>
          <w:szCs w:val="28"/>
        </w:rPr>
        <w:t xml:space="preserve"> Федерального закона от 25.12.2008 № 273-ФЗ «О противодействии коррупции».</w:t>
      </w:r>
    </w:p>
    <w:p w:rsidR="00601514" w:rsidRPr="00601514" w:rsidRDefault="00601514" w:rsidP="00601514">
      <w:pPr>
        <w:ind w:firstLine="709"/>
        <w:jc w:val="both"/>
        <w:rPr>
          <w:sz w:val="28"/>
          <w:szCs w:val="28"/>
        </w:rPr>
      </w:pPr>
      <w:r w:rsidRPr="00601514">
        <w:rPr>
          <w:sz w:val="28"/>
          <w:szCs w:val="28"/>
        </w:rPr>
        <w:t xml:space="preserve">4. </w:t>
      </w:r>
      <w:proofErr w:type="gramStart"/>
      <w:r w:rsidRPr="00601514">
        <w:rPr>
          <w:sz w:val="28"/>
          <w:szCs w:val="28"/>
        </w:rPr>
        <w:t>Решение об увольнении (освобождении от должности) в связи с утратой доверия лица, замещающего муниципальную должность, по основаниям, предусмотренным подпунктом 1 пункта 3, пунктом 3.1 настоящего Порядка, принимается Усть-Ярульским сельским Советом депутатов</w:t>
      </w:r>
      <w:r w:rsidRPr="00601514">
        <w:rPr>
          <w:i/>
          <w:sz w:val="28"/>
          <w:szCs w:val="28"/>
        </w:rPr>
        <w:t xml:space="preserve"> </w:t>
      </w:r>
      <w:r w:rsidRPr="00601514">
        <w:rPr>
          <w:sz w:val="28"/>
          <w:szCs w:val="28"/>
        </w:rPr>
        <w:t>на основании решения комиссии по урегулированию конфликта интересов, обеспечению соблюдения ограничений и запретов лицами, замещающими муниципальные должности в органах местного самоуправления Усть-Ярульского сельсовета (далее по тексту - Комиссия), принятого в</w:t>
      </w:r>
      <w:proofErr w:type="gramEnd"/>
      <w:r w:rsidRPr="00601514">
        <w:rPr>
          <w:sz w:val="28"/>
          <w:szCs w:val="28"/>
        </w:rPr>
        <w:t xml:space="preserve"> </w:t>
      </w:r>
      <w:proofErr w:type="gramStart"/>
      <w:r w:rsidRPr="00601514">
        <w:rPr>
          <w:sz w:val="28"/>
          <w:szCs w:val="28"/>
        </w:rPr>
        <w:t>соответствии</w:t>
      </w:r>
      <w:proofErr w:type="gramEnd"/>
      <w:r w:rsidRPr="00601514">
        <w:rPr>
          <w:sz w:val="28"/>
          <w:szCs w:val="28"/>
        </w:rPr>
        <w:t xml:space="preserve"> с Положением о Комиссии.</w:t>
      </w:r>
    </w:p>
    <w:p w:rsidR="00601514" w:rsidRPr="00601514" w:rsidRDefault="00601514" w:rsidP="00601514">
      <w:pPr>
        <w:ind w:firstLine="709"/>
        <w:jc w:val="both"/>
        <w:rPr>
          <w:sz w:val="28"/>
          <w:szCs w:val="28"/>
        </w:rPr>
      </w:pPr>
      <w:r w:rsidRPr="00601514">
        <w:rPr>
          <w:sz w:val="28"/>
          <w:szCs w:val="28"/>
        </w:rPr>
        <w:t xml:space="preserve">5. </w:t>
      </w:r>
      <w:proofErr w:type="gramStart"/>
      <w:r w:rsidRPr="00601514">
        <w:rPr>
          <w:sz w:val="28"/>
          <w:szCs w:val="28"/>
        </w:rPr>
        <w:t>Решение об увольнении (освобождении от должности) в связи с утратой доверия лица, замещающего муниципальную должность, по основаниям, предусмотренным подпунктом 2 пункта 3 и пунктом 3.1 настоящего Порядка, принимается Усть-Ярульским сельским Советом депутатов</w:t>
      </w:r>
      <w:r w:rsidRPr="00601514">
        <w:rPr>
          <w:i/>
          <w:sz w:val="28"/>
          <w:szCs w:val="28"/>
        </w:rPr>
        <w:t xml:space="preserve"> </w:t>
      </w:r>
      <w:r w:rsidRPr="00601514">
        <w:rPr>
          <w:sz w:val="28"/>
          <w:szCs w:val="28"/>
        </w:rPr>
        <w:t xml:space="preserve"> их супруги (супруга) и</w:t>
      </w:r>
      <w:r w:rsidRPr="00601514">
        <w:rPr>
          <w:i/>
          <w:sz w:val="28"/>
          <w:szCs w:val="28"/>
        </w:rPr>
        <w:t xml:space="preserve"> </w:t>
      </w:r>
      <w:r w:rsidRPr="00601514">
        <w:rPr>
          <w:sz w:val="28"/>
          <w:szCs w:val="28"/>
        </w:rPr>
        <w:t>Усть-Ярульского сельсовета</w:t>
      </w:r>
      <w:r w:rsidRPr="00601514">
        <w:rPr>
          <w:i/>
          <w:sz w:val="28"/>
          <w:szCs w:val="28"/>
        </w:rPr>
        <w:t xml:space="preserve"> </w:t>
      </w:r>
      <w:r w:rsidRPr="00601514">
        <w:rPr>
          <w:sz w:val="28"/>
          <w:szCs w:val="28"/>
        </w:rPr>
        <w:t>на основании поступившего в Усть-Ярульский сельский Совет депутатов заявления Губернатора Красноярского края о досрочном прекращении полномочий лица, замещающего муниципальную должность, направленного в</w:t>
      </w:r>
      <w:proofErr w:type="gramEnd"/>
      <w:r w:rsidRPr="00601514">
        <w:rPr>
          <w:sz w:val="28"/>
          <w:szCs w:val="28"/>
        </w:rPr>
        <w:t xml:space="preserve"> </w:t>
      </w:r>
      <w:proofErr w:type="gramStart"/>
      <w:r w:rsidRPr="00601514">
        <w:rPr>
          <w:sz w:val="28"/>
          <w:szCs w:val="28"/>
        </w:rPr>
        <w:t>соответствии</w:t>
      </w:r>
      <w:proofErr w:type="gramEnd"/>
      <w:r w:rsidRPr="00601514">
        <w:rPr>
          <w:sz w:val="28"/>
          <w:szCs w:val="28"/>
        </w:rPr>
        <w:t xml:space="preserve"> с требованиями действующего законодательства Российской Федерации и Красноярского края.</w:t>
      </w:r>
    </w:p>
    <w:p w:rsidR="00601514" w:rsidRPr="00601514" w:rsidRDefault="00601514" w:rsidP="00601514">
      <w:pPr>
        <w:ind w:firstLine="709"/>
        <w:jc w:val="both"/>
        <w:rPr>
          <w:sz w:val="28"/>
          <w:szCs w:val="28"/>
        </w:rPr>
      </w:pPr>
      <w:r w:rsidRPr="00601514">
        <w:rPr>
          <w:sz w:val="28"/>
          <w:szCs w:val="28"/>
        </w:rPr>
        <w:t xml:space="preserve">6. Решение о прекращении полномочий в связи с утратой доверия лица, замещающего муниципальную должность, по основаниям, предусмотренным подпунктами 3, 4, 5, 6 пункта 3 настоящего Порядка, принимается </w:t>
      </w:r>
    </w:p>
    <w:p w:rsidR="00601514" w:rsidRPr="00601514" w:rsidRDefault="00601514" w:rsidP="00601514">
      <w:pPr>
        <w:jc w:val="both"/>
        <w:rPr>
          <w:sz w:val="28"/>
          <w:szCs w:val="28"/>
        </w:rPr>
      </w:pPr>
      <w:r w:rsidRPr="00601514">
        <w:rPr>
          <w:sz w:val="28"/>
          <w:szCs w:val="28"/>
        </w:rPr>
        <w:t>Усть-Ярульским сельским Советом депутатов</w:t>
      </w:r>
      <w:r w:rsidRPr="00601514">
        <w:rPr>
          <w:i/>
          <w:sz w:val="28"/>
          <w:szCs w:val="28"/>
        </w:rPr>
        <w:t xml:space="preserve"> </w:t>
      </w:r>
      <w:r w:rsidRPr="00601514">
        <w:rPr>
          <w:sz w:val="28"/>
          <w:szCs w:val="28"/>
        </w:rPr>
        <w:t>на основании поступивших в Усть-Ярульский сельский Совет депутатов материалов от правоохранительных органов и органов прокуратуры, органов государственной власти и органов местного самоуправления, свидетельствующих о данных фактах.</w:t>
      </w:r>
    </w:p>
    <w:p w:rsidR="00601514" w:rsidRPr="00601514" w:rsidRDefault="00601514" w:rsidP="00601514">
      <w:pPr>
        <w:ind w:firstLine="709"/>
        <w:jc w:val="both"/>
        <w:rPr>
          <w:sz w:val="28"/>
          <w:szCs w:val="28"/>
        </w:rPr>
      </w:pPr>
      <w:r w:rsidRPr="00601514">
        <w:rPr>
          <w:sz w:val="28"/>
          <w:szCs w:val="28"/>
        </w:rPr>
        <w:t>6.1. Решение о прекращении полномочий Главы муниципального образования в связи с утратой доверия по основанию, предусмотренному пунктом 3.1 настоящего Порядка, принимается Усть-Ярульским сельским Советом депутатов</w:t>
      </w:r>
      <w:r w:rsidRPr="00601514">
        <w:rPr>
          <w:i/>
          <w:sz w:val="28"/>
          <w:szCs w:val="28"/>
        </w:rPr>
        <w:t xml:space="preserve"> </w:t>
      </w:r>
      <w:r w:rsidRPr="00601514">
        <w:rPr>
          <w:sz w:val="28"/>
          <w:szCs w:val="28"/>
        </w:rPr>
        <w:t xml:space="preserve">с учетом результатов проверки, проведенной </w:t>
      </w:r>
      <w:proofErr w:type="gramStart"/>
      <w:r w:rsidRPr="00601514">
        <w:rPr>
          <w:sz w:val="28"/>
          <w:szCs w:val="28"/>
        </w:rPr>
        <w:t>Комиссией</w:t>
      </w:r>
      <w:proofErr w:type="gramEnd"/>
      <w:r w:rsidRPr="00601514">
        <w:rPr>
          <w:sz w:val="28"/>
          <w:szCs w:val="28"/>
        </w:rPr>
        <w:t xml:space="preserve"> на основании информации представленной в письменной форме: </w:t>
      </w:r>
      <w:r w:rsidRPr="00601514">
        <w:rPr>
          <w:sz w:val="28"/>
          <w:szCs w:val="28"/>
        </w:rPr>
        <w:tab/>
      </w:r>
    </w:p>
    <w:p w:rsidR="00601514" w:rsidRPr="00601514" w:rsidRDefault="00601514" w:rsidP="00601514">
      <w:pPr>
        <w:ind w:firstLine="709"/>
        <w:jc w:val="both"/>
        <w:rPr>
          <w:sz w:val="28"/>
          <w:szCs w:val="28"/>
        </w:rPr>
      </w:pPr>
      <w:r w:rsidRPr="00601514">
        <w:rPr>
          <w:sz w:val="28"/>
          <w:szCs w:val="28"/>
        </w:rPr>
        <w:t xml:space="preserve">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w:t>
      </w:r>
      <w:r w:rsidRPr="00601514">
        <w:rPr>
          <w:sz w:val="28"/>
          <w:szCs w:val="28"/>
        </w:rPr>
        <w:lastRenderedPageBreak/>
        <w:t>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601514" w:rsidRPr="00601514" w:rsidRDefault="00601514" w:rsidP="00601514">
      <w:pPr>
        <w:ind w:firstLine="709"/>
        <w:jc w:val="both"/>
        <w:rPr>
          <w:sz w:val="28"/>
          <w:szCs w:val="28"/>
        </w:rPr>
      </w:pPr>
      <w:r w:rsidRPr="00601514">
        <w:rPr>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01514" w:rsidRPr="00601514" w:rsidRDefault="00601514" w:rsidP="00601514">
      <w:pPr>
        <w:ind w:firstLine="709"/>
        <w:jc w:val="both"/>
        <w:rPr>
          <w:sz w:val="28"/>
          <w:szCs w:val="28"/>
        </w:rPr>
      </w:pPr>
      <w:r w:rsidRPr="00601514">
        <w:rPr>
          <w:sz w:val="28"/>
          <w:szCs w:val="28"/>
        </w:rPr>
        <w:t>3) Общественной палатой Российской Федерации;</w:t>
      </w:r>
    </w:p>
    <w:p w:rsidR="00601514" w:rsidRPr="00601514" w:rsidRDefault="00601514" w:rsidP="00601514">
      <w:pPr>
        <w:ind w:firstLine="709"/>
        <w:jc w:val="both"/>
        <w:rPr>
          <w:sz w:val="28"/>
          <w:szCs w:val="28"/>
        </w:rPr>
      </w:pPr>
      <w:r w:rsidRPr="00601514">
        <w:rPr>
          <w:sz w:val="28"/>
          <w:szCs w:val="28"/>
        </w:rPr>
        <w:t>4) общероссийскими средствами массовой информации.</w:t>
      </w:r>
    </w:p>
    <w:p w:rsidR="00601514" w:rsidRPr="00601514" w:rsidRDefault="00601514" w:rsidP="00601514">
      <w:pPr>
        <w:ind w:firstLine="709"/>
        <w:jc w:val="both"/>
        <w:rPr>
          <w:sz w:val="28"/>
          <w:szCs w:val="28"/>
        </w:rPr>
      </w:pPr>
      <w:r w:rsidRPr="00601514">
        <w:rPr>
          <w:sz w:val="28"/>
          <w:szCs w:val="28"/>
        </w:rPr>
        <w:t>7. Решение об увольнении (освобождении от должности) в связи с утратой доверия лиц, замещающих муниципальные должности, за исключением лиц, замещающих муниципальные должности в избирательной комиссии муниципального образования, принимается Усть-Ярульским сельским Советом депутатов.</w:t>
      </w:r>
    </w:p>
    <w:p w:rsidR="00601514" w:rsidRPr="00601514" w:rsidRDefault="00601514" w:rsidP="00601514">
      <w:pPr>
        <w:ind w:firstLine="709"/>
        <w:jc w:val="both"/>
        <w:rPr>
          <w:i/>
          <w:sz w:val="28"/>
          <w:szCs w:val="28"/>
        </w:rPr>
      </w:pPr>
      <w:r w:rsidRPr="00601514">
        <w:rPr>
          <w:sz w:val="28"/>
          <w:szCs w:val="28"/>
        </w:rPr>
        <w:t>Вышеуказанное Решение Усть-Ярульского сельского Совета депутатов считается принятым, если за него проголосовало не менее двух третей от установленной численности депутатов Усть-Ярульского сельского Совета депутатов</w:t>
      </w:r>
      <w:r w:rsidRPr="00601514">
        <w:rPr>
          <w:i/>
          <w:sz w:val="28"/>
          <w:szCs w:val="28"/>
        </w:rPr>
        <w:t xml:space="preserve"> </w:t>
      </w:r>
    </w:p>
    <w:p w:rsidR="00601514" w:rsidRPr="00601514" w:rsidRDefault="00601514" w:rsidP="00601514">
      <w:pPr>
        <w:ind w:firstLine="709"/>
        <w:jc w:val="both"/>
        <w:rPr>
          <w:sz w:val="28"/>
          <w:szCs w:val="28"/>
        </w:rPr>
      </w:pPr>
      <w:r w:rsidRPr="00601514">
        <w:rPr>
          <w:sz w:val="28"/>
          <w:szCs w:val="28"/>
        </w:rPr>
        <w:t>8. При рассмотрении и принятии решения об увольнении (освобождении от должности) в связи с утратой доверия:</w:t>
      </w:r>
    </w:p>
    <w:p w:rsidR="00601514" w:rsidRPr="00601514" w:rsidRDefault="00601514" w:rsidP="00601514">
      <w:pPr>
        <w:ind w:firstLine="709"/>
        <w:jc w:val="both"/>
        <w:rPr>
          <w:sz w:val="28"/>
          <w:szCs w:val="28"/>
        </w:rPr>
      </w:pPr>
      <w:r w:rsidRPr="00601514">
        <w:rPr>
          <w:sz w:val="28"/>
          <w:szCs w:val="28"/>
        </w:rPr>
        <w:t>1) должны быть обеспечены:</w:t>
      </w:r>
    </w:p>
    <w:p w:rsidR="00601514" w:rsidRPr="00601514" w:rsidRDefault="00601514" w:rsidP="00601514">
      <w:pPr>
        <w:autoSpaceDE w:val="0"/>
        <w:autoSpaceDN w:val="0"/>
        <w:adjustRightInd w:val="0"/>
        <w:ind w:firstLine="709"/>
        <w:jc w:val="both"/>
        <w:rPr>
          <w:sz w:val="28"/>
          <w:szCs w:val="28"/>
        </w:rPr>
      </w:pPr>
      <w:r w:rsidRPr="00601514">
        <w:rPr>
          <w:sz w:val="28"/>
          <w:szCs w:val="28"/>
        </w:rPr>
        <w:tab/>
        <w:t xml:space="preserve">- </w:t>
      </w:r>
      <w:proofErr w:type="gramStart"/>
      <w:r w:rsidRPr="00601514">
        <w:rPr>
          <w:sz w:val="28"/>
          <w:szCs w:val="28"/>
        </w:rPr>
        <w:t>заблаговременное</w:t>
      </w:r>
      <w:proofErr w:type="gramEnd"/>
      <w:r w:rsidRPr="00601514">
        <w:rPr>
          <w:sz w:val="28"/>
          <w:szCs w:val="28"/>
        </w:rPr>
        <w:t xml:space="preserve"> ознакомления лица, замещающего муниципальную должность, с документами, являющимися основанием для увольнения (освобождения от должности) в связи с утратой доверия;</w:t>
      </w:r>
    </w:p>
    <w:p w:rsidR="00601514" w:rsidRPr="00601514" w:rsidRDefault="00601514" w:rsidP="00601514">
      <w:pPr>
        <w:ind w:firstLine="709"/>
        <w:jc w:val="both"/>
        <w:rPr>
          <w:sz w:val="28"/>
          <w:szCs w:val="28"/>
        </w:rPr>
      </w:pPr>
      <w:r w:rsidRPr="00601514">
        <w:rPr>
          <w:sz w:val="28"/>
          <w:szCs w:val="28"/>
        </w:rPr>
        <w:t>- представление лицу, замещающему муниципальную должность, возможности дать объяснения по поводу обстоятельств, выдвигаемых в качестве оснований для его увольнения (освобождения от должности) в связи с утратой доверия;</w:t>
      </w:r>
    </w:p>
    <w:p w:rsidR="00601514" w:rsidRPr="00601514" w:rsidRDefault="00601514" w:rsidP="00601514">
      <w:pPr>
        <w:ind w:firstLine="709"/>
        <w:jc w:val="both"/>
        <w:rPr>
          <w:sz w:val="28"/>
          <w:szCs w:val="28"/>
        </w:rPr>
      </w:pPr>
      <w:r w:rsidRPr="00601514">
        <w:rPr>
          <w:sz w:val="28"/>
          <w:szCs w:val="28"/>
        </w:rPr>
        <w:t>2) должны учитываться:</w:t>
      </w:r>
    </w:p>
    <w:p w:rsidR="00601514" w:rsidRPr="00601514" w:rsidRDefault="00601514" w:rsidP="00601514">
      <w:pPr>
        <w:ind w:firstLine="709"/>
        <w:jc w:val="both"/>
        <w:rPr>
          <w:sz w:val="28"/>
          <w:szCs w:val="28"/>
        </w:rPr>
      </w:pPr>
      <w:r w:rsidRPr="00601514">
        <w:rPr>
          <w:sz w:val="28"/>
          <w:szCs w:val="28"/>
        </w:rPr>
        <w:t>- характер совершенного лицом, замещающим муниципальную должность, коррупционного правонарушения, его тяжесть, обстоятельства, при которых оно совершено;</w:t>
      </w:r>
    </w:p>
    <w:p w:rsidR="00601514" w:rsidRPr="00601514" w:rsidRDefault="00601514" w:rsidP="00601514">
      <w:pPr>
        <w:ind w:firstLine="709"/>
        <w:jc w:val="both"/>
        <w:rPr>
          <w:sz w:val="28"/>
          <w:szCs w:val="28"/>
        </w:rPr>
      </w:pPr>
      <w:r w:rsidRPr="00601514">
        <w:rPr>
          <w:sz w:val="28"/>
          <w:szCs w:val="28"/>
        </w:rPr>
        <w:t>- соблюдение лицом, замещающим муниципальную должность, других ограничений и запретов, требований о предотвращении или урегулировании конфликта интересов и исполнение им обязанностей, установленных в целях противодействия коррупции;</w:t>
      </w:r>
    </w:p>
    <w:p w:rsidR="00601514" w:rsidRPr="00601514" w:rsidRDefault="00601514" w:rsidP="00601514">
      <w:pPr>
        <w:ind w:firstLine="709"/>
        <w:jc w:val="both"/>
        <w:rPr>
          <w:sz w:val="28"/>
          <w:szCs w:val="28"/>
        </w:rPr>
      </w:pPr>
      <w:r w:rsidRPr="00601514">
        <w:rPr>
          <w:sz w:val="28"/>
          <w:szCs w:val="28"/>
        </w:rPr>
        <w:t>- предшествующие результаты исполнения лицом, замещающим муниципальную должность, своих должностных обязанностей.</w:t>
      </w:r>
    </w:p>
    <w:p w:rsidR="00601514" w:rsidRPr="00601514" w:rsidRDefault="00601514" w:rsidP="00601514">
      <w:pPr>
        <w:ind w:firstLine="709"/>
        <w:jc w:val="both"/>
        <w:rPr>
          <w:sz w:val="28"/>
          <w:szCs w:val="28"/>
        </w:rPr>
      </w:pPr>
      <w:r w:rsidRPr="00601514">
        <w:rPr>
          <w:sz w:val="28"/>
          <w:szCs w:val="28"/>
        </w:rPr>
        <w:t>Непредставление лицом, замещающим муниципальную должность, письменного объяснения не исключает возможности принятия решения об освобождении его от должности в связи с утратой доверия.</w:t>
      </w:r>
    </w:p>
    <w:p w:rsidR="00601514" w:rsidRPr="00601514" w:rsidRDefault="00601514" w:rsidP="00601514">
      <w:pPr>
        <w:ind w:firstLine="709"/>
        <w:jc w:val="both"/>
        <w:rPr>
          <w:sz w:val="28"/>
          <w:szCs w:val="28"/>
        </w:rPr>
      </w:pPr>
      <w:r w:rsidRPr="00601514">
        <w:rPr>
          <w:sz w:val="28"/>
          <w:szCs w:val="28"/>
        </w:rPr>
        <w:t xml:space="preserve">9. Решение </w:t>
      </w:r>
      <w:r w:rsidRPr="00601514">
        <w:rPr>
          <w:i/>
          <w:sz w:val="28"/>
          <w:szCs w:val="28"/>
        </w:rPr>
        <w:t>Усть</w:t>
      </w:r>
      <w:r w:rsidRPr="00601514">
        <w:rPr>
          <w:sz w:val="28"/>
          <w:szCs w:val="28"/>
        </w:rPr>
        <w:t>-Ярульского сельского Совета депутатов считается принятым, если за него проголосовало не менее двух третей от установленной численности депутатов Усть-Ярульского сельского Совета депутатов.</w:t>
      </w:r>
    </w:p>
    <w:p w:rsidR="00601514" w:rsidRPr="00601514" w:rsidRDefault="00601514" w:rsidP="00601514">
      <w:pPr>
        <w:ind w:firstLine="709"/>
        <w:jc w:val="both"/>
        <w:rPr>
          <w:sz w:val="28"/>
          <w:szCs w:val="28"/>
        </w:rPr>
      </w:pPr>
      <w:r w:rsidRPr="00601514">
        <w:rPr>
          <w:sz w:val="28"/>
          <w:szCs w:val="28"/>
        </w:rPr>
        <w:t>10. Решение об увольнении (освобождении от должности) в связи с утратой доверия лиц, замещающих муниципальные должности, принимается не позднее чем через 30 дней со дня появления основания, а если это основание появилось в период между сессиями Усть-Ярульского сельского Совета депутатов - не позднее чем через три месяца со дня появления такого основания.</w:t>
      </w:r>
    </w:p>
    <w:p w:rsidR="00601514" w:rsidRPr="00601514" w:rsidRDefault="00601514" w:rsidP="00601514">
      <w:pPr>
        <w:autoSpaceDE w:val="0"/>
        <w:autoSpaceDN w:val="0"/>
        <w:adjustRightInd w:val="0"/>
        <w:ind w:firstLine="709"/>
        <w:jc w:val="both"/>
        <w:rPr>
          <w:sz w:val="28"/>
          <w:szCs w:val="28"/>
        </w:rPr>
      </w:pPr>
      <w:r w:rsidRPr="00601514">
        <w:rPr>
          <w:sz w:val="28"/>
          <w:szCs w:val="28"/>
        </w:rPr>
        <w:tab/>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w:t>
      </w:r>
      <w:r w:rsidRPr="00601514">
        <w:rPr>
          <w:sz w:val="28"/>
          <w:szCs w:val="28"/>
        </w:rPr>
        <w:lastRenderedPageBreak/>
        <w:t>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01514" w:rsidRPr="00601514" w:rsidRDefault="00601514" w:rsidP="00601514">
      <w:pPr>
        <w:ind w:firstLine="709"/>
        <w:jc w:val="both"/>
        <w:rPr>
          <w:sz w:val="28"/>
          <w:szCs w:val="28"/>
        </w:rPr>
      </w:pPr>
      <w:r w:rsidRPr="00601514">
        <w:rPr>
          <w:sz w:val="28"/>
          <w:szCs w:val="28"/>
        </w:rPr>
        <w:t>11. В решении об увольнении (освобождении от должности) лица, замещающего муниципальную должность, в связи с утратой доверия в качестве основания указывается соответствующий случай, предусмотренный статьями 7.1, 13.1 Федерального закона от 25.12.2008 № 273-ФЗ «О противодействии коррупции», описание допущенного коррупционного правонарушения.</w:t>
      </w:r>
    </w:p>
    <w:p w:rsidR="00601514" w:rsidRPr="00601514" w:rsidRDefault="00601514" w:rsidP="00601514">
      <w:pPr>
        <w:ind w:firstLine="709"/>
        <w:jc w:val="both"/>
        <w:rPr>
          <w:sz w:val="28"/>
          <w:szCs w:val="28"/>
        </w:rPr>
      </w:pPr>
      <w:r w:rsidRPr="00601514">
        <w:rPr>
          <w:sz w:val="28"/>
          <w:szCs w:val="28"/>
        </w:rPr>
        <w:t>12. Копия решения об увольнении в связи с утратой доверия лица, замещающего муниципальную должность, с указанием коррупционного правонарушения и нормативных правовых актов, положения которых им нарушены, вручаются лицу, замещавшему муниципальную должность, под роспись в течение пяти дней со дня вступления в силу соответствующего решения. Если лицо, замещавшее муниципальную должность, отказывается от ознакомления с решением под роспись и получения его копии, то об этом составляется соответствующий акт.</w:t>
      </w:r>
    </w:p>
    <w:p w:rsidR="00601514" w:rsidRPr="00601514" w:rsidRDefault="00601514" w:rsidP="00601514">
      <w:pPr>
        <w:autoSpaceDE w:val="0"/>
        <w:autoSpaceDN w:val="0"/>
        <w:adjustRightInd w:val="0"/>
        <w:ind w:firstLine="709"/>
        <w:jc w:val="both"/>
        <w:rPr>
          <w:sz w:val="28"/>
          <w:szCs w:val="28"/>
        </w:rPr>
      </w:pPr>
      <w:r w:rsidRPr="00601514">
        <w:rPr>
          <w:sz w:val="28"/>
          <w:szCs w:val="28"/>
        </w:rPr>
        <w:t xml:space="preserve">13. </w:t>
      </w:r>
      <w:proofErr w:type="gramStart"/>
      <w:r w:rsidRPr="00601514">
        <w:rPr>
          <w:sz w:val="28"/>
          <w:szCs w:val="28"/>
        </w:rPr>
        <w:t>В случае если лицо, замещающее муниципальную должность, не согласно с решением об увольнении (освобождении от должности), оно вправе в письменном виде изложить свое обоснованное особое мнение, а также вправе обжаловать данное решение в установленном действующим законодательством Российской Федерации порядке.</w:t>
      </w:r>
      <w:proofErr w:type="gramEnd"/>
    </w:p>
    <w:p w:rsidR="00601514" w:rsidRDefault="00601514" w:rsidP="00601514">
      <w:pPr>
        <w:ind w:firstLine="709"/>
        <w:jc w:val="both"/>
        <w:rPr>
          <w:sz w:val="28"/>
          <w:szCs w:val="28"/>
        </w:rPr>
      </w:pPr>
      <w:r w:rsidRPr="00601514">
        <w:rPr>
          <w:sz w:val="28"/>
          <w:szCs w:val="28"/>
        </w:rPr>
        <w:t>14.</w:t>
      </w:r>
      <w:r w:rsidRPr="00601514">
        <w:rPr>
          <w:rFonts w:ascii="Calibri" w:hAnsi="Calibri"/>
          <w:sz w:val="22"/>
          <w:szCs w:val="22"/>
        </w:rPr>
        <w:t xml:space="preserve"> </w:t>
      </w:r>
      <w:proofErr w:type="gramStart"/>
      <w:r w:rsidRPr="00601514">
        <w:rPr>
          <w:sz w:val="28"/>
          <w:szCs w:val="28"/>
        </w:rPr>
        <w:t>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Федерального закона от 25.12.2008 № 273-ФЗ «О противодействии коррупции».</w:t>
      </w:r>
      <w:proofErr w:type="gramEnd"/>
    </w:p>
    <w:p w:rsidR="00601514" w:rsidRDefault="00601514" w:rsidP="00601514">
      <w:pPr>
        <w:ind w:firstLine="709"/>
        <w:jc w:val="both"/>
        <w:rPr>
          <w:sz w:val="28"/>
          <w:szCs w:val="28"/>
        </w:rPr>
      </w:pPr>
    </w:p>
    <w:p w:rsidR="00601514" w:rsidRDefault="00601514" w:rsidP="00601514">
      <w:pPr>
        <w:ind w:firstLine="709"/>
        <w:jc w:val="both"/>
        <w:rPr>
          <w:sz w:val="28"/>
          <w:szCs w:val="28"/>
        </w:rPr>
      </w:pPr>
    </w:p>
    <w:p w:rsidR="00601514" w:rsidRDefault="00601514" w:rsidP="00601514">
      <w:pPr>
        <w:ind w:firstLine="709"/>
        <w:jc w:val="both"/>
        <w:rPr>
          <w:sz w:val="28"/>
          <w:szCs w:val="28"/>
        </w:rPr>
      </w:pPr>
    </w:p>
    <w:p w:rsidR="00601514" w:rsidRDefault="00601514" w:rsidP="00601514">
      <w:pPr>
        <w:ind w:firstLine="709"/>
        <w:jc w:val="both"/>
        <w:rPr>
          <w:sz w:val="28"/>
          <w:szCs w:val="28"/>
        </w:rPr>
      </w:pPr>
    </w:p>
    <w:p w:rsidR="00601514" w:rsidRDefault="00601514" w:rsidP="00601514">
      <w:pPr>
        <w:ind w:firstLine="709"/>
        <w:jc w:val="both"/>
        <w:rPr>
          <w:sz w:val="28"/>
          <w:szCs w:val="28"/>
        </w:rPr>
      </w:pPr>
    </w:p>
    <w:p w:rsidR="00601514" w:rsidRDefault="00601514" w:rsidP="00601514">
      <w:pPr>
        <w:ind w:firstLine="709"/>
        <w:jc w:val="both"/>
        <w:rPr>
          <w:sz w:val="28"/>
          <w:szCs w:val="28"/>
        </w:rPr>
      </w:pPr>
    </w:p>
    <w:p w:rsidR="00601514" w:rsidRDefault="00601514" w:rsidP="00601514">
      <w:pPr>
        <w:ind w:firstLine="709"/>
        <w:jc w:val="both"/>
        <w:rPr>
          <w:sz w:val="28"/>
          <w:szCs w:val="28"/>
        </w:rPr>
      </w:pPr>
    </w:p>
    <w:p w:rsidR="00601514" w:rsidRDefault="00601514" w:rsidP="00601514">
      <w:pPr>
        <w:ind w:firstLine="709"/>
        <w:jc w:val="both"/>
        <w:rPr>
          <w:sz w:val="28"/>
          <w:szCs w:val="28"/>
        </w:rPr>
      </w:pPr>
    </w:p>
    <w:p w:rsidR="00601514" w:rsidRDefault="00601514" w:rsidP="00601514">
      <w:pPr>
        <w:ind w:firstLine="709"/>
        <w:jc w:val="both"/>
        <w:rPr>
          <w:sz w:val="28"/>
          <w:szCs w:val="28"/>
        </w:rPr>
      </w:pPr>
    </w:p>
    <w:p w:rsidR="00601514" w:rsidRDefault="00601514" w:rsidP="00601514">
      <w:pPr>
        <w:ind w:firstLine="709"/>
        <w:jc w:val="both"/>
        <w:rPr>
          <w:sz w:val="28"/>
          <w:szCs w:val="28"/>
        </w:rPr>
      </w:pPr>
    </w:p>
    <w:p w:rsidR="00601514" w:rsidRDefault="00601514" w:rsidP="00601514">
      <w:pPr>
        <w:ind w:firstLine="709"/>
        <w:jc w:val="both"/>
        <w:rPr>
          <w:sz w:val="28"/>
          <w:szCs w:val="28"/>
        </w:rPr>
      </w:pPr>
    </w:p>
    <w:p w:rsidR="00601514" w:rsidRDefault="00601514" w:rsidP="00601514">
      <w:pPr>
        <w:ind w:firstLine="709"/>
        <w:jc w:val="both"/>
        <w:rPr>
          <w:sz w:val="28"/>
          <w:szCs w:val="28"/>
        </w:rPr>
      </w:pPr>
    </w:p>
    <w:p w:rsidR="00601514" w:rsidRDefault="00601514" w:rsidP="00601514">
      <w:pPr>
        <w:ind w:firstLine="709"/>
        <w:jc w:val="both"/>
        <w:rPr>
          <w:sz w:val="28"/>
          <w:szCs w:val="28"/>
        </w:rPr>
      </w:pPr>
    </w:p>
    <w:p w:rsidR="00601514" w:rsidRDefault="00601514" w:rsidP="00601514">
      <w:pPr>
        <w:ind w:firstLine="709"/>
        <w:jc w:val="both"/>
        <w:rPr>
          <w:sz w:val="28"/>
          <w:szCs w:val="28"/>
        </w:rPr>
      </w:pPr>
    </w:p>
    <w:p w:rsidR="00601514" w:rsidRDefault="00601514" w:rsidP="00601514">
      <w:pPr>
        <w:ind w:firstLine="709"/>
        <w:jc w:val="both"/>
        <w:rPr>
          <w:sz w:val="28"/>
          <w:szCs w:val="28"/>
        </w:rPr>
      </w:pPr>
    </w:p>
    <w:p w:rsidR="00601514" w:rsidRDefault="00601514" w:rsidP="00601514">
      <w:pPr>
        <w:ind w:firstLine="709"/>
        <w:jc w:val="both"/>
        <w:rPr>
          <w:sz w:val="28"/>
          <w:szCs w:val="28"/>
        </w:rPr>
      </w:pPr>
    </w:p>
    <w:p w:rsidR="00601514" w:rsidRDefault="00601514" w:rsidP="00601514">
      <w:pPr>
        <w:ind w:firstLine="709"/>
        <w:jc w:val="both"/>
        <w:rPr>
          <w:sz w:val="28"/>
          <w:szCs w:val="28"/>
        </w:rPr>
      </w:pPr>
    </w:p>
    <w:p w:rsidR="00601514" w:rsidRDefault="00601514" w:rsidP="00601514">
      <w:pPr>
        <w:ind w:firstLine="709"/>
        <w:jc w:val="both"/>
        <w:rPr>
          <w:sz w:val="28"/>
          <w:szCs w:val="28"/>
        </w:rPr>
      </w:pPr>
    </w:p>
    <w:p w:rsidR="00601514" w:rsidRDefault="00601514" w:rsidP="00601514">
      <w:pPr>
        <w:ind w:firstLine="709"/>
        <w:jc w:val="both"/>
        <w:rPr>
          <w:sz w:val="28"/>
          <w:szCs w:val="28"/>
        </w:rPr>
      </w:pPr>
    </w:p>
    <w:p w:rsidR="00601514" w:rsidRDefault="00601514" w:rsidP="00601514">
      <w:pPr>
        <w:ind w:firstLine="709"/>
        <w:jc w:val="both"/>
        <w:rPr>
          <w:sz w:val="28"/>
          <w:szCs w:val="28"/>
        </w:rPr>
      </w:pPr>
    </w:p>
    <w:p w:rsidR="00601514" w:rsidRPr="00601514" w:rsidRDefault="00601514" w:rsidP="00601514">
      <w:pPr>
        <w:ind w:right="-441"/>
        <w:jc w:val="center"/>
        <w:rPr>
          <w:b/>
          <w:sz w:val="28"/>
          <w:szCs w:val="28"/>
        </w:rPr>
      </w:pPr>
      <w:r w:rsidRPr="00601514">
        <w:rPr>
          <w:noProof/>
        </w:rPr>
        <w:lastRenderedPageBreak/>
        <w:drawing>
          <wp:anchor distT="0" distB="0" distL="114300" distR="114300" simplePos="0" relativeHeight="251675648" behindDoc="0" locked="0" layoutInCell="1" allowOverlap="1" wp14:anchorId="0C804896" wp14:editId="306D6B53">
            <wp:simplePos x="0" y="0"/>
            <wp:positionH relativeFrom="column">
              <wp:posOffset>2773045</wp:posOffset>
            </wp:positionH>
            <wp:positionV relativeFrom="paragraph">
              <wp:posOffset>-225425</wp:posOffset>
            </wp:positionV>
            <wp:extent cx="584835" cy="711200"/>
            <wp:effectExtent l="0" t="0" r="5715" b="0"/>
            <wp:wrapNone/>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pic:spPr>
                </pic:pic>
              </a:graphicData>
            </a:graphic>
            <wp14:sizeRelH relativeFrom="page">
              <wp14:pctWidth>0</wp14:pctWidth>
            </wp14:sizeRelH>
            <wp14:sizeRelV relativeFrom="page">
              <wp14:pctHeight>0</wp14:pctHeight>
            </wp14:sizeRelV>
          </wp:anchor>
        </w:drawing>
      </w:r>
    </w:p>
    <w:p w:rsidR="00601514" w:rsidRPr="00601514" w:rsidRDefault="00601514" w:rsidP="00601514">
      <w:pPr>
        <w:ind w:right="-441"/>
        <w:jc w:val="center"/>
        <w:rPr>
          <w:b/>
          <w:sz w:val="28"/>
          <w:szCs w:val="28"/>
        </w:rPr>
      </w:pPr>
    </w:p>
    <w:p w:rsidR="00601514" w:rsidRPr="00601514" w:rsidRDefault="00601514" w:rsidP="00601514">
      <w:pPr>
        <w:ind w:right="-441"/>
        <w:jc w:val="center"/>
        <w:rPr>
          <w:b/>
          <w:sz w:val="28"/>
          <w:szCs w:val="28"/>
        </w:rPr>
      </w:pPr>
    </w:p>
    <w:tbl>
      <w:tblPr>
        <w:tblW w:w="0" w:type="auto"/>
        <w:tblLayout w:type="fixed"/>
        <w:tblCellMar>
          <w:left w:w="0" w:type="dxa"/>
          <w:right w:w="0" w:type="dxa"/>
        </w:tblCellMar>
        <w:tblLook w:val="04A0" w:firstRow="1" w:lastRow="0" w:firstColumn="1" w:lastColumn="0" w:noHBand="0" w:noVBand="1"/>
      </w:tblPr>
      <w:tblGrid>
        <w:gridCol w:w="1057"/>
        <w:gridCol w:w="1056"/>
        <w:gridCol w:w="1056"/>
        <w:gridCol w:w="696"/>
        <w:gridCol w:w="1056"/>
        <w:gridCol w:w="1056"/>
        <w:gridCol w:w="1056"/>
        <w:gridCol w:w="869"/>
        <w:gridCol w:w="747"/>
        <w:gridCol w:w="1056"/>
      </w:tblGrid>
      <w:tr w:rsidR="00601514" w:rsidRPr="00601514" w:rsidTr="0048495C">
        <w:trPr>
          <w:trHeight w:val="405"/>
        </w:trPr>
        <w:tc>
          <w:tcPr>
            <w:tcW w:w="9705" w:type="dxa"/>
            <w:gridSpan w:val="10"/>
            <w:noWrap/>
            <w:vAlign w:val="bottom"/>
            <w:hideMark/>
          </w:tcPr>
          <w:p w:rsidR="00601514" w:rsidRPr="00601514" w:rsidRDefault="00601514" w:rsidP="00601514">
            <w:pPr>
              <w:autoSpaceDE w:val="0"/>
              <w:autoSpaceDN w:val="0"/>
              <w:adjustRightInd w:val="0"/>
              <w:jc w:val="center"/>
              <w:rPr>
                <w:sz w:val="32"/>
                <w:szCs w:val="32"/>
                <w:lang w:eastAsia="en-US"/>
              </w:rPr>
            </w:pPr>
            <w:r w:rsidRPr="00601514">
              <w:rPr>
                <w:sz w:val="32"/>
                <w:szCs w:val="32"/>
                <w:lang w:eastAsia="en-US"/>
              </w:rPr>
              <w:t>УСТЬ-ЯРУЛЬСКИЙ СЕЛЬСКИЙ СОВЕТ ДЕПУТАТОВ</w:t>
            </w:r>
          </w:p>
          <w:p w:rsidR="00601514" w:rsidRPr="00601514" w:rsidRDefault="00601514" w:rsidP="00601514">
            <w:pPr>
              <w:autoSpaceDE w:val="0"/>
              <w:autoSpaceDN w:val="0"/>
              <w:adjustRightInd w:val="0"/>
              <w:ind w:firstLine="540"/>
              <w:jc w:val="center"/>
              <w:rPr>
                <w:sz w:val="28"/>
                <w:szCs w:val="28"/>
                <w:lang w:eastAsia="en-US"/>
              </w:rPr>
            </w:pPr>
            <w:r w:rsidRPr="00601514">
              <w:rPr>
                <w:sz w:val="32"/>
                <w:szCs w:val="32"/>
                <w:lang w:eastAsia="en-US"/>
              </w:rPr>
              <w:t>ИРБЕЙСКОГО РАЙОНА КРАСНОЯРСКОГО КРАЯ</w:t>
            </w:r>
          </w:p>
        </w:tc>
      </w:tr>
      <w:tr w:rsidR="00601514" w:rsidRPr="00601514" w:rsidTr="0048495C">
        <w:trPr>
          <w:trHeight w:val="959"/>
        </w:trPr>
        <w:tc>
          <w:tcPr>
            <w:tcW w:w="9705" w:type="dxa"/>
            <w:gridSpan w:val="10"/>
            <w:noWrap/>
            <w:vAlign w:val="bottom"/>
            <w:hideMark/>
          </w:tcPr>
          <w:p w:rsidR="00601514" w:rsidRPr="00601514" w:rsidRDefault="00601514" w:rsidP="00601514">
            <w:pPr>
              <w:jc w:val="center"/>
              <w:rPr>
                <w:sz w:val="40"/>
                <w:szCs w:val="40"/>
              </w:rPr>
            </w:pPr>
            <w:r w:rsidRPr="00601514">
              <w:rPr>
                <w:sz w:val="40"/>
                <w:szCs w:val="40"/>
              </w:rPr>
              <w:t xml:space="preserve">РЕШЕНИЕ </w:t>
            </w:r>
          </w:p>
        </w:tc>
      </w:tr>
      <w:tr w:rsidR="00601514" w:rsidRPr="00601514" w:rsidTr="0048495C">
        <w:trPr>
          <w:trHeight w:val="375"/>
        </w:trPr>
        <w:tc>
          <w:tcPr>
            <w:tcW w:w="1057" w:type="dxa"/>
            <w:noWrap/>
            <w:vAlign w:val="bottom"/>
          </w:tcPr>
          <w:p w:rsidR="00601514" w:rsidRPr="00601514" w:rsidRDefault="00601514" w:rsidP="00601514">
            <w:pPr>
              <w:rPr>
                <w:sz w:val="28"/>
                <w:szCs w:val="28"/>
              </w:rPr>
            </w:pPr>
          </w:p>
        </w:tc>
        <w:tc>
          <w:tcPr>
            <w:tcW w:w="1056" w:type="dxa"/>
            <w:noWrap/>
            <w:vAlign w:val="bottom"/>
          </w:tcPr>
          <w:p w:rsidR="00601514" w:rsidRPr="00601514" w:rsidRDefault="00601514" w:rsidP="00601514">
            <w:pPr>
              <w:rPr>
                <w:sz w:val="28"/>
                <w:szCs w:val="28"/>
              </w:rPr>
            </w:pPr>
          </w:p>
        </w:tc>
        <w:tc>
          <w:tcPr>
            <w:tcW w:w="1056" w:type="dxa"/>
            <w:noWrap/>
            <w:vAlign w:val="bottom"/>
          </w:tcPr>
          <w:p w:rsidR="00601514" w:rsidRPr="00601514" w:rsidRDefault="00601514" w:rsidP="00601514">
            <w:pPr>
              <w:rPr>
                <w:sz w:val="28"/>
                <w:szCs w:val="28"/>
              </w:rPr>
            </w:pPr>
          </w:p>
        </w:tc>
        <w:tc>
          <w:tcPr>
            <w:tcW w:w="696" w:type="dxa"/>
            <w:noWrap/>
            <w:vAlign w:val="bottom"/>
          </w:tcPr>
          <w:p w:rsidR="00601514" w:rsidRPr="00601514" w:rsidRDefault="00601514" w:rsidP="00601514">
            <w:pPr>
              <w:rPr>
                <w:sz w:val="28"/>
                <w:szCs w:val="28"/>
              </w:rPr>
            </w:pPr>
          </w:p>
        </w:tc>
        <w:tc>
          <w:tcPr>
            <w:tcW w:w="1056" w:type="dxa"/>
            <w:noWrap/>
            <w:vAlign w:val="bottom"/>
          </w:tcPr>
          <w:p w:rsidR="00601514" w:rsidRPr="00601514" w:rsidRDefault="00601514" w:rsidP="00601514">
            <w:pPr>
              <w:rPr>
                <w:sz w:val="28"/>
                <w:szCs w:val="28"/>
              </w:rPr>
            </w:pPr>
          </w:p>
        </w:tc>
        <w:tc>
          <w:tcPr>
            <w:tcW w:w="1056" w:type="dxa"/>
            <w:noWrap/>
            <w:vAlign w:val="bottom"/>
          </w:tcPr>
          <w:p w:rsidR="00601514" w:rsidRPr="00601514" w:rsidRDefault="00601514" w:rsidP="00601514">
            <w:pPr>
              <w:rPr>
                <w:sz w:val="28"/>
                <w:szCs w:val="28"/>
              </w:rPr>
            </w:pPr>
          </w:p>
        </w:tc>
        <w:tc>
          <w:tcPr>
            <w:tcW w:w="1056" w:type="dxa"/>
            <w:noWrap/>
            <w:vAlign w:val="bottom"/>
          </w:tcPr>
          <w:p w:rsidR="00601514" w:rsidRPr="00601514" w:rsidRDefault="00601514" w:rsidP="00601514">
            <w:pPr>
              <w:rPr>
                <w:sz w:val="28"/>
                <w:szCs w:val="28"/>
              </w:rPr>
            </w:pPr>
          </w:p>
        </w:tc>
        <w:tc>
          <w:tcPr>
            <w:tcW w:w="869" w:type="dxa"/>
            <w:noWrap/>
            <w:vAlign w:val="bottom"/>
          </w:tcPr>
          <w:p w:rsidR="00601514" w:rsidRPr="00601514" w:rsidRDefault="00601514" w:rsidP="00601514">
            <w:pPr>
              <w:rPr>
                <w:sz w:val="28"/>
                <w:szCs w:val="28"/>
              </w:rPr>
            </w:pPr>
          </w:p>
        </w:tc>
        <w:tc>
          <w:tcPr>
            <w:tcW w:w="747" w:type="dxa"/>
            <w:noWrap/>
            <w:vAlign w:val="bottom"/>
          </w:tcPr>
          <w:p w:rsidR="00601514" w:rsidRPr="00601514" w:rsidRDefault="00601514" w:rsidP="00601514">
            <w:pPr>
              <w:rPr>
                <w:sz w:val="28"/>
                <w:szCs w:val="28"/>
              </w:rPr>
            </w:pPr>
          </w:p>
        </w:tc>
        <w:tc>
          <w:tcPr>
            <w:tcW w:w="1056" w:type="dxa"/>
            <w:noWrap/>
            <w:vAlign w:val="bottom"/>
          </w:tcPr>
          <w:p w:rsidR="00601514" w:rsidRPr="00601514" w:rsidRDefault="00601514" w:rsidP="00601514">
            <w:pPr>
              <w:rPr>
                <w:sz w:val="28"/>
                <w:szCs w:val="28"/>
              </w:rPr>
            </w:pPr>
          </w:p>
        </w:tc>
      </w:tr>
      <w:tr w:rsidR="00601514" w:rsidRPr="00601514" w:rsidTr="0048495C">
        <w:trPr>
          <w:trHeight w:val="375"/>
        </w:trPr>
        <w:tc>
          <w:tcPr>
            <w:tcW w:w="3865" w:type="dxa"/>
            <w:gridSpan w:val="4"/>
            <w:noWrap/>
            <w:vAlign w:val="center"/>
            <w:hideMark/>
          </w:tcPr>
          <w:p w:rsidR="00601514" w:rsidRPr="00601514" w:rsidRDefault="00601514" w:rsidP="00601514">
            <w:pPr>
              <w:rPr>
                <w:sz w:val="28"/>
                <w:szCs w:val="28"/>
              </w:rPr>
            </w:pPr>
            <w:r w:rsidRPr="00601514">
              <w:rPr>
                <w:sz w:val="28"/>
                <w:szCs w:val="28"/>
              </w:rPr>
              <w:t>21.10.2021г.</w:t>
            </w:r>
          </w:p>
        </w:tc>
        <w:tc>
          <w:tcPr>
            <w:tcW w:w="2112" w:type="dxa"/>
            <w:gridSpan w:val="2"/>
            <w:noWrap/>
            <w:vAlign w:val="center"/>
            <w:hideMark/>
          </w:tcPr>
          <w:p w:rsidR="00601514" w:rsidRPr="00601514" w:rsidRDefault="00601514" w:rsidP="00601514">
            <w:pPr>
              <w:rPr>
                <w:sz w:val="28"/>
                <w:szCs w:val="28"/>
              </w:rPr>
            </w:pPr>
            <w:r w:rsidRPr="00601514">
              <w:rPr>
                <w:sz w:val="28"/>
                <w:szCs w:val="28"/>
              </w:rPr>
              <w:t xml:space="preserve"> с. Усть-Яруль</w:t>
            </w:r>
          </w:p>
        </w:tc>
        <w:tc>
          <w:tcPr>
            <w:tcW w:w="1056" w:type="dxa"/>
            <w:noWrap/>
            <w:vAlign w:val="center"/>
          </w:tcPr>
          <w:p w:rsidR="00601514" w:rsidRPr="00601514" w:rsidRDefault="00601514" w:rsidP="00601514">
            <w:pPr>
              <w:rPr>
                <w:sz w:val="28"/>
                <w:szCs w:val="28"/>
              </w:rPr>
            </w:pPr>
          </w:p>
        </w:tc>
        <w:tc>
          <w:tcPr>
            <w:tcW w:w="2672" w:type="dxa"/>
            <w:gridSpan w:val="3"/>
            <w:noWrap/>
            <w:vAlign w:val="center"/>
          </w:tcPr>
          <w:p w:rsidR="00601514" w:rsidRPr="00601514" w:rsidRDefault="00601514" w:rsidP="00601514">
            <w:pPr>
              <w:rPr>
                <w:sz w:val="28"/>
                <w:szCs w:val="28"/>
              </w:rPr>
            </w:pPr>
            <w:r w:rsidRPr="00601514">
              <w:rPr>
                <w:sz w:val="28"/>
                <w:szCs w:val="28"/>
              </w:rPr>
              <w:t xml:space="preserve">                      №  51</w:t>
            </w:r>
          </w:p>
          <w:p w:rsidR="00601514" w:rsidRPr="00601514" w:rsidRDefault="00601514" w:rsidP="00601514">
            <w:pPr>
              <w:rPr>
                <w:sz w:val="28"/>
                <w:szCs w:val="28"/>
              </w:rPr>
            </w:pPr>
          </w:p>
        </w:tc>
      </w:tr>
    </w:tbl>
    <w:p w:rsidR="00601514" w:rsidRPr="00601514" w:rsidRDefault="00601514" w:rsidP="00601514">
      <w:pPr>
        <w:autoSpaceDE w:val="0"/>
        <w:autoSpaceDN w:val="0"/>
        <w:adjustRightInd w:val="0"/>
        <w:spacing w:after="200" w:line="276" w:lineRule="auto"/>
        <w:ind w:firstLine="540"/>
        <w:jc w:val="both"/>
        <w:rPr>
          <w:rFonts w:ascii="Calibri" w:hAnsi="Calibri" w:cs="Calibri"/>
          <w:sz w:val="22"/>
          <w:szCs w:val="22"/>
        </w:rPr>
      </w:pPr>
    </w:p>
    <w:p w:rsidR="00601514" w:rsidRPr="00601514" w:rsidRDefault="00601514" w:rsidP="00601514">
      <w:pPr>
        <w:autoSpaceDE w:val="0"/>
        <w:autoSpaceDN w:val="0"/>
        <w:adjustRightInd w:val="0"/>
        <w:jc w:val="both"/>
        <w:outlineLvl w:val="1"/>
        <w:rPr>
          <w:b/>
          <w:sz w:val="28"/>
          <w:szCs w:val="28"/>
        </w:rPr>
      </w:pPr>
      <w:r w:rsidRPr="00601514">
        <w:rPr>
          <w:b/>
          <w:sz w:val="28"/>
          <w:szCs w:val="28"/>
        </w:rPr>
        <w:t>Об утверждении Регламента</w:t>
      </w:r>
    </w:p>
    <w:p w:rsidR="00601514" w:rsidRPr="00601514" w:rsidRDefault="00601514" w:rsidP="00601514">
      <w:pPr>
        <w:autoSpaceDE w:val="0"/>
        <w:autoSpaceDN w:val="0"/>
        <w:adjustRightInd w:val="0"/>
        <w:jc w:val="both"/>
        <w:outlineLvl w:val="1"/>
        <w:rPr>
          <w:b/>
          <w:sz w:val="28"/>
          <w:szCs w:val="28"/>
        </w:rPr>
      </w:pPr>
      <w:r w:rsidRPr="00601514">
        <w:rPr>
          <w:b/>
          <w:sz w:val="28"/>
          <w:szCs w:val="28"/>
        </w:rPr>
        <w:t xml:space="preserve">Усть-Ярульского сельского </w:t>
      </w:r>
    </w:p>
    <w:p w:rsidR="00601514" w:rsidRPr="00601514" w:rsidRDefault="00601514" w:rsidP="00601514">
      <w:pPr>
        <w:autoSpaceDE w:val="0"/>
        <w:autoSpaceDN w:val="0"/>
        <w:adjustRightInd w:val="0"/>
        <w:jc w:val="both"/>
        <w:outlineLvl w:val="1"/>
        <w:rPr>
          <w:b/>
          <w:sz w:val="28"/>
          <w:szCs w:val="28"/>
        </w:rPr>
      </w:pPr>
      <w:r w:rsidRPr="00601514">
        <w:rPr>
          <w:b/>
          <w:sz w:val="28"/>
          <w:szCs w:val="28"/>
        </w:rPr>
        <w:t xml:space="preserve">Совета депутатов Ирбейского района </w:t>
      </w:r>
    </w:p>
    <w:p w:rsidR="00601514" w:rsidRPr="00601514" w:rsidRDefault="00601514" w:rsidP="00601514">
      <w:pPr>
        <w:autoSpaceDE w:val="0"/>
        <w:autoSpaceDN w:val="0"/>
        <w:adjustRightInd w:val="0"/>
        <w:jc w:val="both"/>
        <w:outlineLvl w:val="1"/>
        <w:rPr>
          <w:b/>
          <w:sz w:val="28"/>
          <w:szCs w:val="28"/>
          <w:u w:val="single"/>
        </w:rPr>
      </w:pPr>
      <w:r w:rsidRPr="00601514">
        <w:rPr>
          <w:b/>
          <w:sz w:val="28"/>
          <w:szCs w:val="28"/>
        </w:rPr>
        <w:t>Красноярского края</w:t>
      </w:r>
    </w:p>
    <w:p w:rsidR="00601514" w:rsidRPr="00601514" w:rsidRDefault="00601514" w:rsidP="00601514">
      <w:pPr>
        <w:autoSpaceDE w:val="0"/>
        <w:autoSpaceDN w:val="0"/>
        <w:adjustRightInd w:val="0"/>
        <w:ind w:firstLine="709"/>
        <w:jc w:val="both"/>
        <w:outlineLvl w:val="0"/>
        <w:rPr>
          <w:rFonts w:ascii="Calibri" w:hAnsi="Calibri"/>
          <w:sz w:val="28"/>
          <w:szCs w:val="28"/>
        </w:rPr>
      </w:pPr>
    </w:p>
    <w:p w:rsidR="00601514" w:rsidRPr="00601514" w:rsidRDefault="00601514" w:rsidP="00601514">
      <w:pPr>
        <w:autoSpaceDE w:val="0"/>
        <w:autoSpaceDN w:val="0"/>
        <w:adjustRightInd w:val="0"/>
        <w:ind w:firstLine="709"/>
        <w:jc w:val="both"/>
        <w:rPr>
          <w:sz w:val="28"/>
          <w:szCs w:val="28"/>
        </w:rPr>
      </w:pPr>
      <w:r w:rsidRPr="00601514">
        <w:rPr>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w:t>
      </w:r>
    </w:p>
    <w:p w:rsidR="00601514" w:rsidRPr="00601514" w:rsidRDefault="00601514" w:rsidP="00601514">
      <w:pPr>
        <w:autoSpaceDE w:val="0"/>
        <w:autoSpaceDN w:val="0"/>
        <w:adjustRightInd w:val="0"/>
        <w:jc w:val="both"/>
        <w:outlineLvl w:val="1"/>
        <w:rPr>
          <w:sz w:val="28"/>
          <w:szCs w:val="28"/>
        </w:rPr>
      </w:pPr>
      <w:r w:rsidRPr="00601514">
        <w:rPr>
          <w:sz w:val="28"/>
          <w:szCs w:val="28"/>
        </w:rPr>
        <w:t>Руководствуясь Уставом</w:t>
      </w:r>
      <w:r w:rsidRPr="00601514">
        <w:rPr>
          <w:i/>
          <w:sz w:val="28"/>
          <w:szCs w:val="28"/>
          <w:u w:val="single"/>
        </w:rPr>
        <w:t xml:space="preserve"> </w:t>
      </w:r>
      <w:r w:rsidRPr="00601514">
        <w:rPr>
          <w:sz w:val="28"/>
          <w:szCs w:val="28"/>
        </w:rPr>
        <w:t>Усть-Ярульского сельского Совета депутатов</w:t>
      </w:r>
      <w:r w:rsidRPr="00601514">
        <w:rPr>
          <w:i/>
          <w:sz w:val="28"/>
          <w:szCs w:val="28"/>
        </w:rPr>
        <w:t>,</w:t>
      </w:r>
      <w:r w:rsidRPr="00601514">
        <w:rPr>
          <w:sz w:val="28"/>
          <w:szCs w:val="28"/>
        </w:rPr>
        <w:t xml:space="preserve"> </w:t>
      </w:r>
    </w:p>
    <w:p w:rsidR="00601514" w:rsidRPr="00601514" w:rsidRDefault="00601514" w:rsidP="00601514">
      <w:pPr>
        <w:autoSpaceDE w:val="0"/>
        <w:autoSpaceDN w:val="0"/>
        <w:adjustRightInd w:val="0"/>
        <w:jc w:val="both"/>
        <w:outlineLvl w:val="1"/>
        <w:rPr>
          <w:sz w:val="28"/>
          <w:szCs w:val="28"/>
        </w:rPr>
      </w:pPr>
      <w:r w:rsidRPr="00601514">
        <w:rPr>
          <w:sz w:val="28"/>
          <w:szCs w:val="28"/>
        </w:rPr>
        <w:t xml:space="preserve">Усть-Ярульский сельский Совет депутатов </w:t>
      </w:r>
    </w:p>
    <w:p w:rsidR="00601514" w:rsidRPr="00601514" w:rsidRDefault="00601514" w:rsidP="00601514">
      <w:pPr>
        <w:autoSpaceDE w:val="0"/>
        <w:autoSpaceDN w:val="0"/>
        <w:adjustRightInd w:val="0"/>
        <w:jc w:val="both"/>
        <w:outlineLvl w:val="1"/>
        <w:rPr>
          <w:sz w:val="28"/>
          <w:szCs w:val="28"/>
          <w:u w:val="single"/>
        </w:rPr>
      </w:pPr>
      <w:r w:rsidRPr="00601514">
        <w:rPr>
          <w:sz w:val="28"/>
          <w:szCs w:val="28"/>
        </w:rPr>
        <w:t>РЕШИЛ:</w:t>
      </w:r>
    </w:p>
    <w:p w:rsidR="00601514" w:rsidRPr="00601514" w:rsidRDefault="00601514" w:rsidP="00601514">
      <w:pPr>
        <w:jc w:val="both"/>
        <w:rPr>
          <w:sz w:val="28"/>
          <w:szCs w:val="28"/>
        </w:rPr>
      </w:pPr>
    </w:p>
    <w:p w:rsidR="00601514" w:rsidRPr="00601514" w:rsidRDefault="00601514" w:rsidP="00601514">
      <w:pPr>
        <w:autoSpaceDE w:val="0"/>
        <w:autoSpaceDN w:val="0"/>
        <w:adjustRightInd w:val="0"/>
        <w:ind w:firstLine="709"/>
        <w:jc w:val="both"/>
        <w:outlineLvl w:val="1"/>
        <w:rPr>
          <w:sz w:val="28"/>
          <w:szCs w:val="28"/>
        </w:rPr>
      </w:pPr>
      <w:r w:rsidRPr="00601514">
        <w:rPr>
          <w:sz w:val="28"/>
          <w:szCs w:val="28"/>
        </w:rPr>
        <w:t>1.Утвердить Регламент Усть-Ярульского сельского Совета депутатов Ирбейского района Красноярского края</w:t>
      </w:r>
      <w:r w:rsidRPr="00601514">
        <w:rPr>
          <w:i/>
          <w:sz w:val="28"/>
          <w:szCs w:val="28"/>
        </w:rPr>
        <w:t>,</w:t>
      </w:r>
      <w:r w:rsidRPr="00601514">
        <w:rPr>
          <w:bCs/>
          <w:i/>
          <w:sz w:val="28"/>
          <w:szCs w:val="28"/>
        </w:rPr>
        <w:t xml:space="preserve"> </w:t>
      </w:r>
      <w:r w:rsidRPr="00601514">
        <w:rPr>
          <w:bCs/>
          <w:sz w:val="28"/>
          <w:szCs w:val="28"/>
        </w:rPr>
        <w:t xml:space="preserve">согласно </w:t>
      </w:r>
      <w:r w:rsidRPr="00601514">
        <w:rPr>
          <w:sz w:val="28"/>
          <w:szCs w:val="28"/>
        </w:rPr>
        <w:t>приложению.</w:t>
      </w:r>
    </w:p>
    <w:p w:rsidR="00601514" w:rsidRPr="00601514" w:rsidRDefault="00601514" w:rsidP="00601514">
      <w:pPr>
        <w:autoSpaceDE w:val="0"/>
        <w:autoSpaceDN w:val="0"/>
        <w:adjustRightInd w:val="0"/>
        <w:ind w:firstLine="709"/>
        <w:jc w:val="both"/>
        <w:outlineLvl w:val="1"/>
        <w:rPr>
          <w:sz w:val="28"/>
          <w:szCs w:val="28"/>
        </w:rPr>
      </w:pPr>
      <w:r w:rsidRPr="00601514">
        <w:rPr>
          <w:sz w:val="28"/>
          <w:szCs w:val="28"/>
        </w:rPr>
        <w:t>2. Считать утратившим силу решение Усть-Ярульского сельского Совета депутатов от 22.12.2015г.  №6-р; от 22.12.2015г. №7/1</w:t>
      </w:r>
    </w:p>
    <w:p w:rsidR="00601514" w:rsidRPr="00601514" w:rsidRDefault="00601514" w:rsidP="00601514">
      <w:pPr>
        <w:autoSpaceDE w:val="0"/>
        <w:autoSpaceDN w:val="0"/>
        <w:adjustRightInd w:val="0"/>
        <w:ind w:left="360" w:firstLine="349"/>
        <w:jc w:val="both"/>
        <w:rPr>
          <w:sz w:val="28"/>
          <w:szCs w:val="28"/>
        </w:rPr>
      </w:pPr>
      <w:r w:rsidRPr="00601514">
        <w:rPr>
          <w:sz w:val="28"/>
          <w:szCs w:val="28"/>
        </w:rPr>
        <w:t>2. Решение вступает в силу в день, следующий за днём его официального опубликования в газете «Усть-Ярульский Вестник».</w:t>
      </w:r>
    </w:p>
    <w:p w:rsidR="00601514" w:rsidRPr="00601514" w:rsidRDefault="00601514" w:rsidP="00601514">
      <w:pPr>
        <w:ind w:left="360" w:firstLine="349"/>
        <w:jc w:val="both"/>
        <w:rPr>
          <w:sz w:val="28"/>
          <w:szCs w:val="28"/>
        </w:rPr>
      </w:pPr>
      <w:r w:rsidRPr="00601514">
        <w:rPr>
          <w:sz w:val="28"/>
          <w:szCs w:val="28"/>
        </w:rPr>
        <w:t xml:space="preserve">3. </w:t>
      </w:r>
      <w:proofErr w:type="gramStart"/>
      <w:r w:rsidRPr="00601514">
        <w:rPr>
          <w:sz w:val="28"/>
          <w:szCs w:val="28"/>
        </w:rPr>
        <w:t>Контроль за</w:t>
      </w:r>
      <w:proofErr w:type="gramEnd"/>
      <w:r w:rsidRPr="00601514">
        <w:rPr>
          <w:sz w:val="28"/>
          <w:szCs w:val="28"/>
        </w:rPr>
        <w:t xml:space="preserve"> исполнением настоящего решения возложить на главу сельсовета.</w:t>
      </w:r>
    </w:p>
    <w:p w:rsidR="00601514" w:rsidRPr="00601514" w:rsidRDefault="00601514" w:rsidP="00601514">
      <w:pPr>
        <w:ind w:left="360" w:firstLine="349"/>
        <w:jc w:val="both"/>
        <w:rPr>
          <w:sz w:val="28"/>
          <w:szCs w:val="28"/>
        </w:rPr>
      </w:pPr>
    </w:p>
    <w:p w:rsidR="00601514" w:rsidRPr="00601514" w:rsidRDefault="00601514" w:rsidP="00601514">
      <w:pPr>
        <w:ind w:left="360" w:firstLine="349"/>
        <w:jc w:val="both"/>
        <w:rPr>
          <w:sz w:val="28"/>
          <w:szCs w:val="28"/>
        </w:rPr>
      </w:pPr>
    </w:p>
    <w:p w:rsidR="00601514" w:rsidRPr="00601514" w:rsidRDefault="00601514" w:rsidP="00601514">
      <w:pPr>
        <w:ind w:left="360" w:firstLine="349"/>
        <w:jc w:val="both"/>
        <w:rPr>
          <w:sz w:val="28"/>
          <w:szCs w:val="28"/>
        </w:rPr>
      </w:pPr>
    </w:p>
    <w:p w:rsidR="00601514" w:rsidRPr="00601514" w:rsidRDefault="00601514" w:rsidP="00601514">
      <w:pPr>
        <w:ind w:left="360" w:firstLine="349"/>
        <w:jc w:val="both"/>
        <w:rPr>
          <w:sz w:val="28"/>
          <w:szCs w:val="28"/>
        </w:rPr>
      </w:pPr>
    </w:p>
    <w:p w:rsidR="00601514" w:rsidRPr="00601514" w:rsidRDefault="00601514" w:rsidP="00601514">
      <w:pPr>
        <w:autoSpaceDE w:val="0"/>
        <w:autoSpaceDN w:val="0"/>
        <w:adjustRightInd w:val="0"/>
        <w:spacing w:after="200" w:line="276" w:lineRule="auto"/>
        <w:jc w:val="both"/>
        <w:outlineLvl w:val="1"/>
        <w:rPr>
          <w:rFonts w:ascii="Arial" w:hAnsi="Arial" w:cs="Arial"/>
          <w:sz w:val="20"/>
          <w:szCs w:val="20"/>
        </w:rPr>
      </w:pPr>
      <w:r w:rsidRPr="00601514">
        <w:rPr>
          <w:bCs/>
          <w:sz w:val="28"/>
          <w:szCs w:val="28"/>
        </w:rPr>
        <w:t>Глава Усть-Ярульского сельсовета                                            М.Д. Дезиндорф</w:t>
      </w:r>
    </w:p>
    <w:p w:rsidR="00601514" w:rsidRPr="00601514" w:rsidRDefault="00601514" w:rsidP="00601514">
      <w:pPr>
        <w:autoSpaceDE w:val="0"/>
        <w:autoSpaceDN w:val="0"/>
        <w:adjustRightInd w:val="0"/>
        <w:spacing w:after="200" w:line="276" w:lineRule="auto"/>
        <w:jc w:val="both"/>
        <w:outlineLvl w:val="1"/>
        <w:rPr>
          <w:rFonts w:ascii="Arial" w:hAnsi="Arial" w:cs="Arial"/>
          <w:sz w:val="20"/>
          <w:szCs w:val="20"/>
        </w:rPr>
      </w:pPr>
    </w:p>
    <w:p w:rsidR="00601514" w:rsidRPr="00601514" w:rsidRDefault="00601514" w:rsidP="00601514">
      <w:pPr>
        <w:autoSpaceDE w:val="0"/>
        <w:autoSpaceDN w:val="0"/>
        <w:adjustRightInd w:val="0"/>
        <w:spacing w:after="200" w:line="276" w:lineRule="auto"/>
        <w:jc w:val="both"/>
        <w:outlineLvl w:val="1"/>
        <w:rPr>
          <w:rFonts w:ascii="Arial" w:hAnsi="Arial" w:cs="Arial"/>
          <w:sz w:val="20"/>
          <w:szCs w:val="20"/>
        </w:rPr>
      </w:pPr>
    </w:p>
    <w:p w:rsidR="00601514" w:rsidRPr="00601514" w:rsidRDefault="00601514" w:rsidP="00601514">
      <w:pPr>
        <w:spacing w:line="276" w:lineRule="auto"/>
        <w:rPr>
          <w:bCs/>
          <w:sz w:val="28"/>
          <w:szCs w:val="28"/>
        </w:rPr>
      </w:pPr>
      <w:r w:rsidRPr="00601514">
        <w:rPr>
          <w:bCs/>
          <w:sz w:val="28"/>
          <w:szCs w:val="28"/>
        </w:rPr>
        <w:t xml:space="preserve">Председатель Усть-Ярульского </w:t>
      </w:r>
    </w:p>
    <w:p w:rsidR="00601514" w:rsidRPr="00601514" w:rsidRDefault="00601514" w:rsidP="00601514">
      <w:pPr>
        <w:spacing w:line="276" w:lineRule="auto"/>
        <w:rPr>
          <w:bCs/>
          <w:sz w:val="28"/>
          <w:szCs w:val="28"/>
        </w:rPr>
      </w:pPr>
      <w:r w:rsidRPr="00601514">
        <w:rPr>
          <w:bCs/>
          <w:sz w:val="28"/>
          <w:szCs w:val="28"/>
        </w:rPr>
        <w:t>сельского Совета депутатов                                                          Е.В. Виншу</w:t>
      </w:r>
    </w:p>
    <w:p w:rsidR="00601514" w:rsidRPr="00601514" w:rsidRDefault="00601514" w:rsidP="00601514">
      <w:pPr>
        <w:spacing w:after="200" w:line="276" w:lineRule="auto"/>
        <w:rPr>
          <w:bCs/>
          <w:sz w:val="28"/>
          <w:szCs w:val="28"/>
        </w:rPr>
      </w:pPr>
    </w:p>
    <w:p w:rsidR="00601514" w:rsidRPr="00601514" w:rsidRDefault="00601514" w:rsidP="00601514">
      <w:pPr>
        <w:spacing w:after="200" w:line="276" w:lineRule="auto"/>
        <w:jc w:val="both"/>
        <w:rPr>
          <w:bCs/>
          <w:sz w:val="28"/>
          <w:szCs w:val="28"/>
        </w:rPr>
      </w:pPr>
      <w:r w:rsidRPr="00601514">
        <w:rPr>
          <w:bCs/>
          <w:sz w:val="28"/>
          <w:szCs w:val="28"/>
        </w:rPr>
        <w:tab/>
      </w:r>
    </w:p>
    <w:p w:rsidR="00601514" w:rsidRPr="00601514" w:rsidRDefault="00601514" w:rsidP="00601514">
      <w:pPr>
        <w:autoSpaceDE w:val="0"/>
        <w:autoSpaceDN w:val="0"/>
        <w:adjustRightInd w:val="0"/>
        <w:ind w:firstLine="709"/>
        <w:jc w:val="right"/>
        <w:rPr>
          <w:sz w:val="28"/>
          <w:szCs w:val="28"/>
        </w:rPr>
      </w:pPr>
    </w:p>
    <w:p w:rsidR="00601514" w:rsidRPr="00601514" w:rsidRDefault="00601514" w:rsidP="00601514">
      <w:pPr>
        <w:autoSpaceDE w:val="0"/>
        <w:autoSpaceDN w:val="0"/>
        <w:adjustRightInd w:val="0"/>
        <w:ind w:firstLine="709"/>
        <w:jc w:val="right"/>
        <w:rPr>
          <w:sz w:val="28"/>
          <w:szCs w:val="28"/>
        </w:rPr>
      </w:pPr>
      <w:r w:rsidRPr="00601514">
        <w:rPr>
          <w:sz w:val="28"/>
          <w:szCs w:val="28"/>
        </w:rPr>
        <w:t xml:space="preserve">Приложение  </w:t>
      </w:r>
    </w:p>
    <w:p w:rsidR="00601514" w:rsidRPr="00601514" w:rsidRDefault="00601514" w:rsidP="00601514">
      <w:pPr>
        <w:autoSpaceDE w:val="0"/>
        <w:autoSpaceDN w:val="0"/>
        <w:adjustRightInd w:val="0"/>
        <w:ind w:firstLine="709"/>
        <w:jc w:val="right"/>
        <w:rPr>
          <w:sz w:val="28"/>
          <w:szCs w:val="28"/>
        </w:rPr>
      </w:pPr>
      <w:r w:rsidRPr="00601514">
        <w:rPr>
          <w:sz w:val="28"/>
          <w:szCs w:val="28"/>
        </w:rPr>
        <w:lastRenderedPageBreak/>
        <w:t xml:space="preserve">к решению Усть-Ярульского </w:t>
      </w:r>
    </w:p>
    <w:p w:rsidR="00601514" w:rsidRPr="00601514" w:rsidRDefault="00601514" w:rsidP="00601514">
      <w:pPr>
        <w:autoSpaceDE w:val="0"/>
        <w:autoSpaceDN w:val="0"/>
        <w:adjustRightInd w:val="0"/>
        <w:ind w:firstLine="709"/>
        <w:jc w:val="right"/>
        <w:rPr>
          <w:i/>
          <w:sz w:val="28"/>
          <w:szCs w:val="28"/>
          <w:u w:val="single"/>
        </w:rPr>
      </w:pPr>
      <w:r w:rsidRPr="00601514">
        <w:rPr>
          <w:sz w:val="28"/>
          <w:szCs w:val="28"/>
        </w:rPr>
        <w:t>сельского Совета депутатов</w:t>
      </w:r>
    </w:p>
    <w:p w:rsidR="00601514" w:rsidRPr="00601514" w:rsidRDefault="00601514" w:rsidP="00601514">
      <w:pPr>
        <w:autoSpaceDE w:val="0"/>
        <w:autoSpaceDN w:val="0"/>
        <w:adjustRightInd w:val="0"/>
        <w:ind w:firstLine="709"/>
        <w:jc w:val="right"/>
        <w:rPr>
          <w:sz w:val="28"/>
          <w:szCs w:val="28"/>
        </w:rPr>
      </w:pPr>
      <w:r w:rsidRPr="00601514">
        <w:rPr>
          <w:sz w:val="28"/>
          <w:szCs w:val="28"/>
        </w:rPr>
        <w:t>от 21.10.2021г. №  51</w:t>
      </w:r>
    </w:p>
    <w:p w:rsidR="00601514" w:rsidRPr="00601514" w:rsidRDefault="00601514" w:rsidP="00601514">
      <w:pPr>
        <w:autoSpaceDE w:val="0"/>
        <w:autoSpaceDN w:val="0"/>
        <w:adjustRightInd w:val="0"/>
        <w:spacing w:after="200"/>
        <w:ind w:firstLine="709"/>
        <w:jc w:val="both"/>
        <w:outlineLvl w:val="0"/>
        <w:rPr>
          <w:sz w:val="28"/>
          <w:szCs w:val="28"/>
        </w:rPr>
      </w:pPr>
    </w:p>
    <w:p w:rsidR="00601514" w:rsidRPr="00601514" w:rsidRDefault="00601514" w:rsidP="00601514">
      <w:pPr>
        <w:autoSpaceDE w:val="0"/>
        <w:autoSpaceDN w:val="0"/>
        <w:adjustRightInd w:val="0"/>
        <w:spacing w:after="200"/>
        <w:ind w:firstLine="709"/>
        <w:jc w:val="both"/>
        <w:outlineLvl w:val="0"/>
        <w:rPr>
          <w:sz w:val="28"/>
          <w:szCs w:val="28"/>
        </w:rPr>
      </w:pPr>
    </w:p>
    <w:p w:rsidR="00601514" w:rsidRPr="00601514" w:rsidRDefault="00601514" w:rsidP="00601514">
      <w:pPr>
        <w:keepNext/>
        <w:ind w:right="-1"/>
        <w:jc w:val="center"/>
        <w:outlineLvl w:val="0"/>
        <w:rPr>
          <w:b/>
          <w:sz w:val="28"/>
          <w:szCs w:val="28"/>
        </w:rPr>
      </w:pPr>
      <w:r w:rsidRPr="00601514">
        <w:rPr>
          <w:b/>
          <w:sz w:val="28"/>
          <w:szCs w:val="28"/>
        </w:rPr>
        <w:t xml:space="preserve">РЕГЛАМЕНТ </w:t>
      </w:r>
    </w:p>
    <w:p w:rsidR="00601514" w:rsidRPr="00601514" w:rsidRDefault="00601514" w:rsidP="00601514">
      <w:pPr>
        <w:autoSpaceDE w:val="0"/>
        <w:autoSpaceDN w:val="0"/>
        <w:adjustRightInd w:val="0"/>
        <w:jc w:val="center"/>
        <w:outlineLvl w:val="1"/>
        <w:rPr>
          <w:b/>
          <w:sz w:val="28"/>
          <w:szCs w:val="28"/>
        </w:rPr>
      </w:pPr>
      <w:r w:rsidRPr="00601514">
        <w:rPr>
          <w:b/>
          <w:sz w:val="28"/>
          <w:szCs w:val="28"/>
        </w:rPr>
        <w:t>Усть-Ярульского сельского Совета депутатов Ирбейского района Красноярского края</w:t>
      </w:r>
    </w:p>
    <w:p w:rsidR="00601514" w:rsidRPr="00601514" w:rsidRDefault="00601514" w:rsidP="00601514">
      <w:pPr>
        <w:keepNext/>
        <w:ind w:right="-1"/>
        <w:jc w:val="center"/>
        <w:outlineLvl w:val="0"/>
        <w:rPr>
          <w:b/>
          <w:i/>
          <w:sz w:val="28"/>
          <w:szCs w:val="28"/>
        </w:rPr>
      </w:pP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Глава 1. Общие положения</w:t>
      </w:r>
    </w:p>
    <w:p w:rsidR="00601514" w:rsidRPr="00601514" w:rsidRDefault="00601514" w:rsidP="00601514">
      <w:pPr>
        <w:autoSpaceDE w:val="0"/>
        <w:autoSpaceDN w:val="0"/>
        <w:adjustRightInd w:val="0"/>
        <w:ind w:firstLine="540"/>
        <w:jc w:val="center"/>
        <w:outlineLvl w:val="1"/>
        <w:rPr>
          <w:b/>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Статья 1. Совет депутатов</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1.1. Усть-Ярульский сельский Совет депутатов в соответствии с Уставом Усть-Ярульского сельсовета (далее – Совет депутатов, Совет) является выборным представительным органом муниципального образования и действует в соответствии с Конституцией Российской Федерации, законами Российской Федерации и Красноярского края, Уставом Усть-Ярульского сельсовета</w:t>
      </w:r>
      <w:r w:rsidRPr="00601514">
        <w:rPr>
          <w:bCs/>
          <w:i/>
          <w:sz w:val="28"/>
          <w:szCs w:val="28"/>
        </w:rPr>
        <w:t xml:space="preserve"> </w:t>
      </w:r>
      <w:r w:rsidRPr="00601514">
        <w:rPr>
          <w:bCs/>
          <w:sz w:val="28"/>
          <w:szCs w:val="28"/>
        </w:rPr>
        <w:t>и настоящим Регламентом.</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Статья 2. Возникновение и прекращение полномочий</w:t>
      </w: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Совета депутатов</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2.1. Совет депутатов может осуществлять свои полномочия со дня избрания не менее двух третей от установленной Уставом Усть-Ярульского сельсовета численности депутатов Совета депутатов.</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2.2. Полномочия Совета депутатов прекращаются в день первой сессии вновь избранного состава Совета депутатов.</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2.3. Полномочия Совета депутатов прекращаются досрочно:</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в случае роспуска Совета депутатов законом Красноярского края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в случае принятия Советом депутатов решения о самороспуске, при условии, что за самороспуск проголосовало  2/3 депутатов совета</w:t>
      </w:r>
      <w:proofErr w:type="gramStart"/>
      <w:r w:rsidRPr="00601514">
        <w:rPr>
          <w:bCs/>
          <w:sz w:val="28"/>
          <w:szCs w:val="28"/>
        </w:rPr>
        <w:t xml:space="preserve"> </w:t>
      </w:r>
      <w:r w:rsidRPr="00601514">
        <w:rPr>
          <w:bCs/>
          <w:i/>
          <w:sz w:val="28"/>
          <w:szCs w:val="28"/>
        </w:rPr>
        <w:t>.</w:t>
      </w:r>
      <w:proofErr w:type="gramEnd"/>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xml:space="preserve">- в случае преобразования Усть-Ярульского сельсовета, осуществляемого   в соответствии с частями </w:t>
      </w:r>
      <w:r w:rsidRPr="00601514">
        <w:rPr>
          <w:bCs/>
          <w:i/>
          <w:sz w:val="28"/>
          <w:szCs w:val="28"/>
        </w:rPr>
        <w:t xml:space="preserve">3, 3.1-1, 3.2, 3.3, 4 – 6.2, 7 – 7.2 </w:t>
      </w:r>
      <w:r w:rsidRPr="00601514">
        <w:rPr>
          <w:bCs/>
          <w:sz w:val="28"/>
          <w:szCs w:val="28"/>
        </w:rPr>
        <w:t xml:space="preserve">статьи 13 Федерального закона 06.10.2003 № 131-ФЗ «Об общих принципах организации местного самоуправления в Российской Федерации», а также в случае упразднения Усть-Ярульского сельсовета; </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утраты поселением статуса муниципального образования в связи с его объединением с городским округом;</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lastRenderedPageBreak/>
        <w:t>- увеличения численности избирателей Усть-Ярульского сельсовета более чем на 25 процентов, произошедшего вследствие изменения границ Усть-Ярульского сельсовета или объединения поселения с городским округом;</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Статья 3. Принципы деятельности Совета депутатов</w:t>
      </w:r>
    </w:p>
    <w:p w:rsidR="00601514" w:rsidRPr="00601514" w:rsidRDefault="00601514" w:rsidP="00601514">
      <w:pPr>
        <w:autoSpaceDE w:val="0"/>
        <w:autoSpaceDN w:val="0"/>
        <w:adjustRightInd w:val="0"/>
        <w:ind w:firstLine="540"/>
        <w:jc w:val="center"/>
        <w:outlineLvl w:val="1"/>
        <w:rPr>
          <w:b/>
          <w:bCs/>
          <w:sz w:val="28"/>
          <w:szCs w:val="28"/>
        </w:rPr>
      </w:pP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3.1. Деятельность Совета депутатов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и подотчетности.</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Статья 4. Организация работы Совета депутатов</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4.1.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Уставом Усть-Ярульского сельсовета.</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4.2. Органами Совета депутатов являются постоянные и временные комиссии Совета депутатов, создаваемые Советом.</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4.3.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4.4. Проект плана правотворческой деятельности Совета депутатов готовится заместителем председателя Совета депутатов совместно с председателями постоянных комиссий Совета депутатов на основании решения комиссий и предложений главы Усть-Ярульского сельсовета</w:t>
      </w:r>
      <w:r w:rsidRPr="00601514">
        <w:rPr>
          <w:bCs/>
          <w:i/>
          <w:sz w:val="28"/>
          <w:szCs w:val="28"/>
        </w:rPr>
        <w:t>.</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4.5. Совет депутатов принимает путем голосования: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решения Совета депутатов (нормативные, ненормативные правовые акты);</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протокольные решения.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его депутатов, если иное не предусмотрено Федеральным законом от 06.10.2003 № 131-ФЗ «Об общих принципах организации местного самоуправления в Российской Федерации».</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Протокольные решения принимаются большинством голосов от числа депутатов, присутствующих на заседании.</w:t>
      </w:r>
    </w:p>
    <w:p w:rsidR="00601514" w:rsidRPr="00601514" w:rsidRDefault="00601514" w:rsidP="00601514">
      <w:pPr>
        <w:autoSpaceDE w:val="0"/>
        <w:autoSpaceDN w:val="0"/>
        <w:adjustRightInd w:val="0"/>
        <w:ind w:firstLine="709"/>
        <w:jc w:val="both"/>
        <w:outlineLvl w:val="1"/>
        <w:rPr>
          <w:bCs/>
          <w:sz w:val="28"/>
          <w:szCs w:val="28"/>
        </w:rPr>
      </w:pPr>
      <w:proofErr w:type="gramStart"/>
      <w:r w:rsidRPr="00601514">
        <w:rPr>
          <w:sz w:val="28"/>
          <w:szCs w:val="28"/>
        </w:rPr>
        <w:t>Совет депутатов</w:t>
      </w:r>
      <w:r w:rsidRPr="00601514">
        <w:rPr>
          <w:i/>
          <w:sz w:val="28"/>
          <w:szCs w:val="28"/>
        </w:rPr>
        <w:t xml:space="preserve"> </w:t>
      </w:r>
      <w:r w:rsidRPr="00601514">
        <w:rPr>
          <w:sz w:val="28"/>
          <w:szCs w:val="28"/>
        </w:rPr>
        <w:t>по вопросам, отнесенным к его компетенции федеральными законами, законами Красноярского края, уставом Усть-Ярульского сельсовета, принимает решения, устанавливающие правила, обязательные для исполнения на территории Усть-Ярульского сельсовета</w:t>
      </w:r>
      <w:r w:rsidRPr="00601514">
        <w:rPr>
          <w:i/>
          <w:sz w:val="28"/>
          <w:szCs w:val="28"/>
        </w:rPr>
        <w:t>,</w:t>
      </w:r>
      <w:r w:rsidRPr="00601514">
        <w:rPr>
          <w:sz w:val="28"/>
          <w:szCs w:val="28"/>
        </w:rPr>
        <w:t xml:space="preserve"> решение об удалении главы Усть-Ярульского сельсовета</w:t>
      </w:r>
      <w:r w:rsidRPr="00601514">
        <w:rPr>
          <w:i/>
          <w:sz w:val="28"/>
          <w:szCs w:val="28"/>
        </w:rPr>
        <w:t xml:space="preserve"> </w:t>
      </w:r>
      <w:r w:rsidRPr="00601514">
        <w:rPr>
          <w:sz w:val="28"/>
          <w:szCs w:val="28"/>
        </w:rPr>
        <w:t xml:space="preserve">в отставку, а также решения по вопросам организации деятельности Совета </w:t>
      </w:r>
      <w:r w:rsidRPr="00601514">
        <w:rPr>
          <w:sz w:val="28"/>
          <w:szCs w:val="28"/>
        </w:rPr>
        <w:lastRenderedPageBreak/>
        <w:t>депутатов и по иным вопросам, отнесенным к его компетенции федеральными законами, законами Красноярского края, уставом Усть-Ярульского сельсовета</w:t>
      </w:r>
      <w:r w:rsidRPr="00601514">
        <w:rPr>
          <w:i/>
          <w:sz w:val="28"/>
          <w:szCs w:val="28"/>
        </w:rPr>
        <w:t>.</w:t>
      </w:r>
      <w:r w:rsidRPr="00601514">
        <w:rPr>
          <w:sz w:val="28"/>
          <w:szCs w:val="28"/>
        </w:rPr>
        <w:t xml:space="preserve"> </w:t>
      </w:r>
      <w:proofErr w:type="gramEnd"/>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Решениями Совета депутатов оформляются: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избрание председателя Совета депутатов и его заместителя и освобождение их от должности;</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утверждение структуры Совета депутатов и внесение в нее изменений;</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создание и упразднение постоянных комиссий Совета депутатов;</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утверждение персонал</w:t>
      </w:r>
      <w:r w:rsidRPr="00601514">
        <w:rPr>
          <w:sz w:val="28"/>
          <w:szCs w:val="22"/>
        </w:rPr>
        <w:t xml:space="preserve">ьного состава постоянных комиссий и внесение </w:t>
      </w:r>
      <w:r w:rsidRPr="00601514">
        <w:rPr>
          <w:bCs/>
          <w:sz w:val="28"/>
          <w:szCs w:val="28"/>
        </w:rPr>
        <w:t>изменений в их состав;</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утверждение председателей постоянных комиссий и освобождение их от должности;</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Протокольные решения Совета депутатов принимаются по вопросам:</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о процедуре голосования;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избрания председательствующего на заседании и его заместителя в случае отсутствия председателя Совета депутатов и его заместителя;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о продлении времени заседания и времени для выступления;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о повторном голосовании по рассматриваемому вопросу в случаях, предусмотренных настоящим Регламентом;</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о внесении изменений в порядок рассмотрения вопросов на заседании;</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иным вопросам, предусмотренным Уставом Усть-Ярульского сельсовета</w:t>
      </w:r>
      <w:r w:rsidRPr="00601514">
        <w:rPr>
          <w:bCs/>
          <w:i/>
          <w:sz w:val="28"/>
          <w:szCs w:val="28"/>
        </w:rPr>
        <w:t xml:space="preserve"> </w:t>
      </w:r>
      <w:r w:rsidRPr="00601514">
        <w:rPr>
          <w:bCs/>
          <w:sz w:val="28"/>
          <w:szCs w:val="28"/>
        </w:rPr>
        <w:t>и настоящим Регламентом.</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Глава 2. Сессии Совета депутатов</w:t>
      </w:r>
    </w:p>
    <w:p w:rsidR="00601514" w:rsidRPr="00601514" w:rsidRDefault="00601514" w:rsidP="00601514">
      <w:pPr>
        <w:autoSpaceDE w:val="0"/>
        <w:autoSpaceDN w:val="0"/>
        <w:adjustRightInd w:val="0"/>
        <w:ind w:firstLine="540"/>
        <w:jc w:val="center"/>
        <w:outlineLvl w:val="1"/>
        <w:rPr>
          <w:b/>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Статья 5. Очередные и внеочередные сессии</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709"/>
        <w:jc w:val="both"/>
        <w:rPr>
          <w:sz w:val="28"/>
          <w:szCs w:val="28"/>
        </w:rPr>
      </w:pPr>
      <w:r w:rsidRPr="00601514">
        <w:rPr>
          <w:bCs/>
          <w:sz w:val="28"/>
          <w:szCs w:val="28"/>
        </w:rPr>
        <w:t xml:space="preserve">5.1. Первая сессия вновь избранного состава Совета депутатов созывается не позднее чем в срок, установленный Уставом </w:t>
      </w:r>
      <w:r w:rsidRPr="00601514">
        <w:rPr>
          <w:sz w:val="28"/>
          <w:szCs w:val="28"/>
        </w:rPr>
        <w:t>Усть-Ярульского сельсовета</w:t>
      </w:r>
      <w:r w:rsidRPr="00601514">
        <w:rPr>
          <w:bCs/>
          <w:i/>
          <w:sz w:val="28"/>
          <w:szCs w:val="28"/>
        </w:rPr>
        <w:t>,</w:t>
      </w:r>
      <w:r w:rsidRPr="00601514">
        <w:rPr>
          <w:bCs/>
          <w:sz w:val="28"/>
          <w:szCs w:val="28"/>
        </w:rPr>
        <w:t xml:space="preserve"> </w:t>
      </w:r>
      <w:r w:rsidRPr="00601514">
        <w:rPr>
          <w:sz w:val="28"/>
          <w:szCs w:val="28"/>
        </w:rPr>
        <w:t>который не может превышать 30 дней со дня избрания Совета депутатов в правомочном составе.</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xml:space="preserve"> </w:t>
      </w:r>
      <w:proofErr w:type="gramStart"/>
      <w:r w:rsidRPr="00601514">
        <w:rPr>
          <w:bCs/>
          <w:sz w:val="28"/>
          <w:szCs w:val="28"/>
        </w:rPr>
        <w:t>п</w:t>
      </w:r>
      <w:proofErr w:type="gramEnd"/>
      <w:r w:rsidRPr="00601514">
        <w:rPr>
          <w:bCs/>
          <w:sz w:val="28"/>
          <w:szCs w:val="28"/>
        </w:rPr>
        <w:t>ри условии избрания не менее двух третей от установленного числа депутатов Совета депутатов.</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депутатов, решением иных организационных вопросов.</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Первая сессия до избрания председателя Совета депутатов открывается и ведется старейшим по возрасту из участвующих в заседании сессии депутатов.</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5.2. Очередные сессии Совета депутатов созываются председателем Совета депутатов по мере необходимости, но не реже одного раза в три месяца в соответствии с планом работы Совета.</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Решение о дате созыва очередной сессии должно быть принято в срок, установленный Уставом.</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xml:space="preserve">В день принятия председателем Совета депутатов постановления о проведении сессии аппарат Совета депутатов уведомляет об этом депутатов и главу </w:t>
      </w:r>
      <w:r w:rsidRPr="00601514">
        <w:rPr>
          <w:sz w:val="28"/>
          <w:szCs w:val="28"/>
        </w:rPr>
        <w:t>Усть-Ярульского сельсовета</w:t>
      </w:r>
      <w:r w:rsidRPr="00601514">
        <w:rPr>
          <w:bCs/>
          <w:sz w:val="28"/>
          <w:szCs w:val="28"/>
        </w:rPr>
        <w:t>.</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lastRenderedPageBreak/>
        <w:t xml:space="preserve">Сообщение о времени и месте проведения сессии публикуются в средствах массовой информации не позднее указанного срока, </w:t>
      </w:r>
      <w:proofErr w:type="gramStart"/>
      <w:r w:rsidRPr="00601514">
        <w:rPr>
          <w:bCs/>
          <w:sz w:val="28"/>
          <w:szCs w:val="28"/>
        </w:rPr>
        <w:t>определенный</w:t>
      </w:r>
      <w:proofErr w:type="gramEnd"/>
      <w:r w:rsidRPr="00601514">
        <w:rPr>
          <w:bCs/>
          <w:sz w:val="28"/>
          <w:szCs w:val="28"/>
        </w:rPr>
        <w:t xml:space="preserve"> Уставом Усть-Ярульского сельсовета до ее проведения с указанием предполагаемой повестки дня.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5.3. Внеочередные сессии созываются главой Усть-Ярульского сельсовета</w:t>
      </w:r>
      <w:r w:rsidRPr="00601514">
        <w:rPr>
          <w:bCs/>
          <w:i/>
          <w:sz w:val="28"/>
          <w:szCs w:val="28"/>
        </w:rPr>
        <w:t xml:space="preserve"> </w:t>
      </w:r>
      <w:r w:rsidRPr="00601514">
        <w:rPr>
          <w:bCs/>
          <w:sz w:val="28"/>
          <w:szCs w:val="28"/>
        </w:rPr>
        <w:t>в иных случаях, предусмотренных действующим законодательством в срок</w:t>
      </w:r>
      <w:r w:rsidRPr="00601514">
        <w:rPr>
          <w:bCs/>
          <w:i/>
          <w:sz w:val="28"/>
          <w:szCs w:val="28"/>
        </w:rPr>
        <w:t xml:space="preserve"> </w:t>
      </w:r>
      <w:r w:rsidRPr="00601514">
        <w:rPr>
          <w:bCs/>
          <w:sz w:val="28"/>
          <w:szCs w:val="28"/>
        </w:rPr>
        <w:t>определенный Уставом Усть-Ярульского сельсовета.</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Предложение (требование) о созыве внеочередной сессии Совета депутатов оформляется письменно и направляется на имя председателя Совета депутатов одновременно с проектами вносимых на ее рассмотрение решений, с обоснованием необходимости их принятия, характеристикой целей и задач, осуществляемых при их принятии.</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Датой официального внесения документов в Совет депутатов считается дата их регистрации в нем.</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5.4. Чрезвычайная сессия может быть созвана председателем Совета депутатов по предложению главы Усть-Ярульского сельсовета или по собственной инициативе в случаях, требующих принятия оперативных решений.</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Статья 6. Заседания Совета депутатов</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6.1. Заседания Совета депутатов носят, как правило, открытый характер.</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xml:space="preserve">Любому жителю </w:t>
      </w:r>
      <w:r w:rsidRPr="00601514">
        <w:rPr>
          <w:sz w:val="28"/>
          <w:szCs w:val="28"/>
        </w:rPr>
        <w:t>Усть-Ярульского сельсовета</w:t>
      </w:r>
      <w:r w:rsidRPr="00601514">
        <w:rPr>
          <w:bCs/>
          <w:i/>
          <w:sz w:val="28"/>
          <w:szCs w:val="28"/>
        </w:rPr>
        <w:t>,</w:t>
      </w:r>
      <w:r w:rsidRPr="00601514">
        <w:rPr>
          <w:bCs/>
          <w:sz w:val="28"/>
          <w:szCs w:val="28"/>
        </w:rPr>
        <w:t xml:space="preserve"> обладающему избирательным правом, предоставляется возможность ознакомиться с протоколом открытого заседания.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xml:space="preserve">Глава </w:t>
      </w:r>
      <w:r w:rsidRPr="00601514">
        <w:rPr>
          <w:sz w:val="28"/>
          <w:szCs w:val="28"/>
        </w:rPr>
        <w:t>Усть-Ярульского сельсовета</w:t>
      </w:r>
      <w:r w:rsidRPr="00601514">
        <w:rPr>
          <w:bCs/>
          <w:sz w:val="28"/>
          <w:szCs w:val="28"/>
        </w:rPr>
        <w:t>, его заместители, работники прокуратуры вправе присутствовать на всех заседаниях Совета депутатов.</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Список лиц,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работниками аппарата Совета депутатов или Председателем Совета депутатов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lastRenderedPageBreak/>
        <w:t>6.2. По решению депутатов Совета депутатов может быть проведено закрытое заседание Совета (или его часть - по отдельным вопросам повестки).</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Решение о проведении закрытого заседания принимается на открытом заседании Совета депутатов по предложению председателя Совета депутатов, главы Усть-Ярульского сельсовета или по предложению не менее 1/3 от общего числа избранных депутатов Совета депутатов.</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xml:space="preserve">Закрытое заседание не может быть проведено для рассмотрения и принятия решения по вопросам принятия и изменения Устава </w:t>
      </w:r>
      <w:r w:rsidRPr="00601514">
        <w:rPr>
          <w:sz w:val="28"/>
          <w:szCs w:val="28"/>
        </w:rPr>
        <w:t>Усть-Ярульского сельсовета,</w:t>
      </w:r>
      <w:r w:rsidRPr="00601514">
        <w:rPr>
          <w:bCs/>
          <w:sz w:val="28"/>
          <w:szCs w:val="28"/>
        </w:rPr>
        <w:t xml:space="preserve"> назначения местного референдума, обсуждения правотворческой инициативы граждан,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w:t>
      </w:r>
      <w:proofErr w:type="gramStart"/>
      <w:r w:rsidRPr="00601514">
        <w:rPr>
          <w:bCs/>
          <w:sz w:val="28"/>
          <w:szCs w:val="28"/>
        </w:rPr>
        <w:t>по</w:t>
      </w:r>
      <w:proofErr w:type="gramEnd"/>
      <w:r w:rsidRPr="00601514">
        <w:rPr>
          <w:bCs/>
          <w:sz w:val="28"/>
          <w:szCs w:val="28"/>
        </w:rPr>
        <w:t xml:space="preserve"> </w:t>
      </w:r>
      <w:proofErr w:type="gramStart"/>
      <w:r w:rsidRPr="00601514">
        <w:rPr>
          <w:bCs/>
          <w:sz w:val="28"/>
          <w:szCs w:val="28"/>
        </w:rPr>
        <w:t>их</w:t>
      </w:r>
      <w:proofErr w:type="gramEnd"/>
      <w:r w:rsidRPr="00601514">
        <w:rPr>
          <w:bCs/>
          <w:sz w:val="28"/>
          <w:szCs w:val="28"/>
        </w:rPr>
        <w:t xml:space="preserve"> уплате.</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На закрытом заседании Совета депутатов кроме депутатов вправе присутствовать другие лица. Решение об участии приглашенных лиц принимается большинством голосов от числа депутатов, участвующих в заседании.</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Во время проведения закрытого заседания Совета депутатов запрещается ведение аудио-, видеозаписи.</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xml:space="preserve">Закрытое заседание сессии не может проводиться по вопросу принятия решения о применении к депутату Совета депутатов, главе </w:t>
      </w:r>
      <w:r w:rsidRPr="00601514">
        <w:rPr>
          <w:sz w:val="28"/>
          <w:szCs w:val="28"/>
        </w:rPr>
        <w:t>Усть-Ярульского сельсовета</w:t>
      </w:r>
      <w:r w:rsidRPr="00601514">
        <w:rPr>
          <w:bCs/>
          <w:sz w:val="28"/>
          <w:szCs w:val="28"/>
        </w:rPr>
        <w:t xml:space="preserve"> мер ответственности, предусмотренных частью 7.3-1 статьи 40 Федерального закона № 131-ФЗ.</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Статья 7. Порядок проведения сессии</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7.1. Председательствует на сессиях Совета депутатов председатель Совета или по его поручению - заместитель председателя Совета.</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Председательствующий имеет право:</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xml:space="preserve">- обращаться за справками к депутатам и должностным лицам администрации </w:t>
      </w:r>
      <w:r w:rsidRPr="00601514">
        <w:rPr>
          <w:sz w:val="28"/>
          <w:szCs w:val="28"/>
        </w:rPr>
        <w:t>Усть-Ярульского сельсовета</w:t>
      </w:r>
      <w:r w:rsidRPr="00601514">
        <w:rPr>
          <w:bCs/>
          <w:sz w:val="28"/>
          <w:szCs w:val="28"/>
        </w:rPr>
        <w:t>;</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приостанавливать дебаты, не относящиеся к обсуждаемому вопросу и не предусмотренные режимом работы сессии;</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призвать депутата к порядку, временно лишить слова в соответствии со статьей 37 настоящего Регламента;</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прервать заседание в случае возникновения в зале чрезвычайных обстоятельств, а также грубого нарушения порядка ведения заседаний. Перед началом сессии заместитель председателя Совета информирует об отсутствующих членах Совета и причинах их отсутствия.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7.2. После открытия сессии председательствующий информирует о лицах, официально приглашенных для участия в ней, а также об иных лицах, присутствующих на заседании.</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7.3. Порядок проведения сессии определяется председателем Совета. Решением сессии порядок может быть изменен. В сессии может быть объявлен перерыв для дополнительной подготовки и доработки вопросов, включенных в повестку заседания.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xml:space="preserve">7.4. На сессии Совета депутатов ведется протокол и может осуществляться аудио-, видеозапись. </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lastRenderedPageBreak/>
        <w:t>В протоколе сессии указывается: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дата, место проведения, порядковый номер сессии;</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установленное число депутатов Совета депутатов и число депутатов, присутствующих на заседании;</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повестка дня сессии с указанием докладчика и содокладчиков;</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выступление докладчика по проекту решения;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выступления депутатов и приглашенных по обсуждаемому вопросу;</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результаты голосования.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Протокол сессии оформляется в 5-дневный срок. Протокол подписывает председатель Совета депутатов и ответственное лицо ведущее протокол.</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Статья 8. Формирование повестки сессии</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xml:space="preserve">8.1. Проект повестки сессии Совета формирует председатель Совета исходя </w:t>
      </w:r>
      <w:proofErr w:type="gramStart"/>
      <w:r w:rsidRPr="00601514">
        <w:rPr>
          <w:bCs/>
          <w:sz w:val="28"/>
          <w:szCs w:val="28"/>
        </w:rPr>
        <w:t>из</w:t>
      </w:r>
      <w:proofErr w:type="gramEnd"/>
      <w:r w:rsidRPr="00601514">
        <w:rPr>
          <w:bCs/>
          <w:sz w:val="28"/>
          <w:szCs w:val="28"/>
        </w:rPr>
        <w:t>:</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плана работы Совета;</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предложений постоянных комиссий, групп депутатов или отдельных депутатов Совета депутатов;</w:t>
      </w:r>
    </w:p>
    <w:p w:rsidR="00601514" w:rsidRPr="00601514" w:rsidRDefault="00601514" w:rsidP="00601514">
      <w:pPr>
        <w:autoSpaceDE w:val="0"/>
        <w:autoSpaceDN w:val="0"/>
        <w:adjustRightInd w:val="0"/>
        <w:ind w:firstLine="709"/>
        <w:jc w:val="both"/>
        <w:outlineLvl w:val="1"/>
        <w:rPr>
          <w:i/>
          <w:sz w:val="28"/>
          <w:szCs w:val="28"/>
        </w:rPr>
      </w:pPr>
      <w:r w:rsidRPr="00601514">
        <w:rPr>
          <w:bCs/>
          <w:sz w:val="28"/>
          <w:szCs w:val="28"/>
        </w:rPr>
        <w:t xml:space="preserve">- предложений администрации </w:t>
      </w:r>
      <w:r w:rsidRPr="00601514">
        <w:rPr>
          <w:sz w:val="28"/>
          <w:szCs w:val="28"/>
        </w:rPr>
        <w:t>Усть-Ярульского сельсовета</w:t>
      </w:r>
      <w:r w:rsidRPr="00601514">
        <w:rPr>
          <w:i/>
          <w:sz w:val="28"/>
          <w:szCs w:val="28"/>
        </w:rPr>
        <w:t xml:space="preserve"> </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xml:space="preserve">- письменных требований групп депутатов, жителей </w:t>
      </w:r>
      <w:r w:rsidRPr="00601514">
        <w:rPr>
          <w:sz w:val="28"/>
          <w:szCs w:val="28"/>
        </w:rPr>
        <w:t>Усть-Ярульского сельсовета</w:t>
      </w:r>
      <w:r w:rsidRPr="00601514">
        <w:rPr>
          <w:bCs/>
          <w:sz w:val="28"/>
          <w:szCs w:val="28"/>
        </w:rPr>
        <w:t>, администрации Усть-Ярульского сельсовета в соответствии с пунктом 5.3 статьи 5 настоящего Регламента;</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наличия вопросов, требующих оперативного решения.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8.2. Обсуждение повестки и принятие решения по ее утверждению проводится в соответствии со статьей 10 настоящего Регламента.</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8.3. В повестку очередной сессии в обязательном порядке включается пункт «Разное», в котором каждый депутат может выступить по любому вопросу, не включенному в повестку сессии.</w:t>
      </w:r>
    </w:p>
    <w:p w:rsidR="00601514" w:rsidRPr="00601514" w:rsidRDefault="00601514" w:rsidP="00601514">
      <w:pPr>
        <w:autoSpaceDE w:val="0"/>
        <w:autoSpaceDN w:val="0"/>
        <w:adjustRightInd w:val="0"/>
        <w:ind w:firstLine="709"/>
        <w:jc w:val="both"/>
        <w:outlineLvl w:val="1"/>
        <w:rPr>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Статья 9. Прения</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9.1. Перед рассмотрением очередного вопроса Советом устанавливается время для выступления основного докладчика, содокладчиков, участников прений.</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Продлить время выступления председательствующий может только по решению депутатов.</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9.2.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xml:space="preserve">В случае нарушения данного запрета </w:t>
      </w:r>
      <w:proofErr w:type="gramStart"/>
      <w:r w:rsidRPr="00601514">
        <w:rPr>
          <w:bCs/>
          <w:sz w:val="28"/>
          <w:szCs w:val="28"/>
        </w:rPr>
        <w:t>выступающий</w:t>
      </w:r>
      <w:proofErr w:type="gramEnd"/>
      <w:r w:rsidRPr="00601514">
        <w:rPr>
          <w:bCs/>
          <w:sz w:val="28"/>
          <w:szCs w:val="28"/>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lastRenderedPageBreak/>
        <w:t>9.3. Депутаты, а также иные участники сессии,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Предложения о внесении изменений в проекты решений подаются председательствующему в письменном виде.</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9.4. Докладчик после прекращения прений может выступить с заключительным словом.</w:t>
      </w:r>
    </w:p>
    <w:p w:rsidR="00601514" w:rsidRPr="00601514" w:rsidRDefault="00601514" w:rsidP="00601514">
      <w:pPr>
        <w:autoSpaceDE w:val="0"/>
        <w:autoSpaceDN w:val="0"/>
        <w:adjustRightInd w:val="0"/>
        <w:ind w:firstLine="709"/>
        <w:jc w:val="both"/>
        <w:outlineLvl w:val="1"/>
        <w:rPr>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Статья 10. Порядок голосования</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10.1. Решения сессии Совета депутатов принимаются открытым, тайным голосованием, а также поименным.</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Открытое голосование осуществляется поднятием руки. Тайное голосование проводится с использованием бюллетеней. Поименное голосование производится поднятием руки с оглашением фамилий депутатов, проголосовавших «за», «против», «воздержалось».</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Поименное или тайное голосование проводится по требованию не менее __ депутатов, за исключением случаев, предусмотренных пунктом 10.2 настоящей статьи.</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Депутат, присутствующий на заседаниях, не вправе отказаться от голосования.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10.2. По повестке заседания проводится открытое голосование. При решении вопроса о самороспуске Совета депутатов проводится поименное голосование.</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При решении вопросов по персоналиям: выборы и освобождение от должности председателя Совета и заместителя председателя Совета, досрочное прекращение полномочий депутата Совета - проводится открытое голосование.</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10.3.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10.4. Открытое голосование проводит председательствующий. Поименное голосование проводится путем поименного опроса председательствующим присутствующих депутатов. Результаты поименного голосования заносятся в протокол заседания с указанием фамилий депутатов, принимающих участие в голосовании, и результатов голосования.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10.5.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10.6. Форма бюллетеней утверждается отдельным решением Совета депутатов. Бюллетени для тайного голосования выдаются депутатам членами счетной комиссии в соответствии со списком депутатов Совета.</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«воздержалось».</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lastRenderedPageBreak/>
        <w:t>Недействительными считаются бюллетени:</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неустановленного образца;</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в которых оставлены две и более кандидатуры на одну должность при избрании должностных лиц;</w:t>
      </w:r>
    </w:p>
    <w:p w:rsidR="00601514" w:rsidRPr="00601514" w:rsidRDefault="00601514" w:rsidP="00601514">
      <w:pPr>
        <w:autoSpaceDE w:val="0"/>
        <w:autoSpaceDN w:val="0"/>
        <w:adjustRightInd w:val="0"/>
        <w:ind w:firstLine="709"/>
        <w:jc w:val="both"/>
        <w:outlineLvl w:val="1"/>
        <w:rPr>
          <w:bCs/>
          <w:sz w:val="28"/>
          <w:szCs w:val="28"/>
        </w:rPr>
      </w:pPr>
      <w:proofErr w:type="gramStart"/>
      <w:r w:rsidRPr="00601514">
        <w:rPr>
          <w:bCs/>
          <w:sz w:val="28"/>
          <w:szCs w:val="28"/>
        </w:rPr>
        <w:t>- в которых не проставлены отметки либо проставлено более одной отметки при принятии решений.</w:t>
      </w:r>
      <w:proofErr w:type="gramEnd"/>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10.7. Депутат Совета депутатов имеет право в письменном виде оформить особое мнение, которое прилагается к протоколу голосования и учитывается при подсчете голосов.</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10.8.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решение 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Статья 11. Определение результатов голосования</w:t>
      </w:r>
    </w:p>
    <w:p w:rsidR="00601514" w:rsidRPr="00601514" w:rsidRDefault="00601514" w:rsidP="00601514">
      <w:pPr>
        <w:autoSpaceDE w:val="0"/>
        <w:autoSpaceDN w:val="0"/>
        <w:adjustRightInd w:val="0"/>
        <w:ind w:firstLine="540"/>
        <w:jc w:val="center"/>
        <w:outlineLvl w:val="1"/>
        <w:rPr>
          <w:b/>
          <w:bCs/>
          <w:sz w:val="28"/>
          <w:szCs w:val="28"/>
        </w:rPr>
      </w:pP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11.1. После подсчета голосов председательствующий оглашает результаты открытого голосования, в том числе и поименного, и объявляет, какое решение принято.</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11.2.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Статья 12. Права депутата на заседаниях Совета депутатов</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12.1. Депутат на заседаниях Совета депутатов имеет право:</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вносить предложения по повестке дня, порядку ведения заседания;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вносить поправки к проекту решения;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участвовать в прениях, задавать вопросы докладчику и содокладчикам;</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требовать постановки на голосование своих предложений;</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требовать повторного голосования в случае установленного нарушения правил голосования;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вносить депутатский запрос;</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вносить предложения о заслушивании отчета или информации любого органа или должностного лица органов местного самоуправления;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вносить предложения о необходимости проверок и депутатских расследований по вопросам компетенции Совета депутатов;</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ставить вопрос о необходимости разработки новых или вносить предложения по изменению действующих правовых актов Совета депутатов;</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оглашать обращения, имеющие общественное значение;</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пользоваться другими правами, предоставленными ему действующим законодательством и настоящим Регламентом.</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12.2. Депутат обязан:</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соблюдать настоящий Регламент, повестку дня и требования председательствующего;</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lastRenderedPageBreak/>
        <w:t>- выступать только с разрешения председательствующего и по существу рассматриваемого вопроса;</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не допускать оскорбительных выражений;</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участвовать в голосовании лично.</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Глава 3. Подготовка и принятие решений Совета депутатов</w:t>
      </w:r>
    </w:p>
    <w:p w:rsidR="00601514" w:rsidRPr="00601514" w:rsidRDefault="00601514" w:rsidP="00601514">
      <w:pPr>
        <w:autoSpaceDE w:val="0"/>
        <w:autoSpaceDN w:val="0"/>
        <w:adjustRightInd w:val="0"/>
        <w:ind w:firstLine="540"/>
        <w:jc w:val="center"/>
        <w:outlineLvl w:val="1"/>
        <w:rPr>
          <w:b/>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Статья 13. Порядок внесения проектов решений в Совет депутатов</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709"/>
        <w:jc w:val="both"/>
        <w:outlineLvl w:val="1"/>
        <w:rPr>
          <w:bCs/>
          <w:i/>
          <w:sz w:val="28"/>
          <w:szCs w:val="28"/>
        </w:rPr>
      </w:pPr>
      <w:r w:rsidRPr="00601514">
        <w:rPr>
          <w:bCs/>
          <w:sz w:val="28"/>
          <w:szCs w:val="28"/>
        </w:rPr>
        <w:t xml:space="preserve">13.1. Проекты решений на рассмотрение Совета депутатов могут вноситься депутатами Совета, главой </w:t>
      </w:r>
      <w:r w:rsidRPr="00601514">
        <w:rPr>
          <w:sz w:val="28"/>
          <w:szCs w:val="28"/>
        </w:rPr>
        <w:t>Усть-Ярульского сельсовета</w:t>
      </w:r>
      <w:r w:rsidRPr="00601514">
        <w:rPr>
          <w:bCs/>
          <w:sz w:val="28"/>
          <w:szCs w:val="28"/>
        </w:rPr>
        <w:t>, органами территориального общественного самоуправления, а также инициативными группами жителей Усть-Ярульского сельсовета</w:t>
      </w:r>
      <w:r w:rsidRPr="00601514">
        <w:rPr>
          <w:bCs/>
          <w:i/>
          <w:sz w:val="28"/>
          <w:szCs w:val="28"/>
        </w:rPr>
        <w:t>.</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xml:space="preserve">Решение о создании инициативной группы должно быть принято собранием </w:t>
      </w:r>
      <w:proofErr w:type="gramStart"/>
      <w:r w:rsidRPr="00601514">
        <w:rPr>
          <w:bCs/>
          <w:sz w:val="28"/>
          <w:szCs w:val="28"/>
        </w:rPr>
        <w:t>жителей</w:t>
      </w:r>
      <w:proofErr w:type="gramEnd"/>
      <w:r w:rsidRPr="00601514">
        <w:rPr>
          <w:bCs/>
          <w:sz w:val="28"/>
          <w:szCs w:val="28"/>
        </w:rPr>
        <w:t xml:space="preserve">  </w:t>
      </w:r>
      <w:r w:rsidRPr="00601514">
        <w:rPr>
          <w:rFonts w:eastAsia="Calibri"/>
          <w:bCs/>
          <w:lang w:eastAsia="en-US"/>
        </w:rPr>
        <w:t xml:space="preserve"> </w:t>
      </w:r>
      <w:r w:rsidRPr="00601514">
        <w:rPr>
          <w:rFonts w:eastAsia="Calibri"/>
          <w:bCs/>
          <w:sz w:val="28"/>
          <w:szCs w:val="28"/>
          <w:lang w:eastAsia="en-US"/>
        </w:rPr>
        <w:t>не превышающих 3 процента от числа жителей</w:t>
      </w:r>
      <w:r w:rsidRPr="00601514">
        <w:rPr>
          <w:rFonts w:eastAsia="Calibri"/>
          <w:bCs/>
          <w:lang w:eastAsia="en-US"/>
        </w:rPr>
        <w:t xml:space="preserve">  </w:t>
      </w:r>
      <w:r w:rsidRPr="00601514">
        <w:rPr>
          <w:rFonts w:eastAsia="Calibri"/>
          <w:bCs/>
          <w:sz w:val="28"/>
          <w:szCs w:val="28"/>
          <w:lang w:eastAsia="en-US"/>
        </w:rPr>
        <w:t>поселения</w:t>
      </w:r>
      <w:r w:rsidRPr="00601514">
        <w:rPr>
          <w:rFonts w:eastAsia="Calibri"/>
          <w:bCs/>
          <w:lang w:eastAsia="en-US"/>
        </w:rPr>
        <w:t xml:space="preserve"> </w:t>
      </w:r>
      <w:r w:rsidRPr="00601514">
        <w:rPr>
          <w:bCs/>
          <w:sz w:val="28"/>
          <w:szCs w:val="28"/>
        </w:rPr>
        <w:t>обладающих избирательным правом.</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К проекту решения, внесенному инициативной группой, прилагается протокол собрания, на котором было принято решение о создании инициативной группы.</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xml:space="preserve">13.2. Проекты решений вместе с обоснованием необходимости их принятия, характеристикой целей и задач, осуществляемых при принятии решений, направляются ее инициаторами председателю Совета депутатов не </w:t>
      </w:r>
      <w:proofErr w:type="gramStart"/>
      <w:r w:rsidRPr="00601514">
        <w:rPr>
          <w:bCs/>
          <w:sz w:val="28"/>
          <w:szCs w:val="28"/>
        </w:rPr>
        <w:t>позднее</w:t>
      </w:r>
      <w:proofErr w:type="gramEnd"/>
      <w:r w:rsidRPr="00601514">
        <w:rPr>
          <w:bCs/>
          <w:sz w:val="28"/>
          <w:szCs w:val="28"/>
        </w:rPr>
        <w:t xml:space="preserve"> чем за 21 день до сессии, на которой предлагается их рассмотрение.</w:t>
      </w:r>
    </w:p>
    <w:p w:rsidR="00601514" w:rsidRPr="00601514" w:rsidRDefault="00601514" w:rsidP="00601514">
      <w:pPr>
        <w:autoSpaceDE w:val="0"/>
        <w:autoSpaceDN w:val="0"/>
        <w:adjustRightInd w:val="0"/>
        <w:ind w:firstLine="709"/>
        <w:jc w:val="both"/>
        <w:outlineLvl w:val="1"/>
        <w:rPr>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Статья 14. Порядок подготовки проектов решений к рассмотрению</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14.1. Председатель Совета депутатов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14.2. Проекты решений, затрагивающие интересы населения Усть-Ярульского сельсовета</w:t>
      </w:r>
      <w:r w:rsidRPr="00601514">
        <w:rPr>
          <w:bCs/>
          <w:i/>
          <w:sz w:val="28"/>
          <w:szCs w:val="28"/>
        </w:rPr>
        <w:t xml:space="preserve"> </w:t>
      </w:r>
      <w:r w:rsidRPr="00601514">
        <w:rPr>
          <w:bCs/>
          <w:sz w:val="28"/>
          <w:szCs w:val="28"/>
        </w:rPr>
        <w:t xml:space="preserve">в целом или отдельных его групп, направляются председателем Совета во все постоянные комиссии Совета депутатов, а также в администрацию </w:t>
      </w:r>
      <w:r w:rsidRPr="00601514">
        <w:rPr>
          <w:sz w:val="28"/>
          <w:szCs w:val="28"/>
        </w:rPr>
        <w:t>Усть-Ярульского сельсовета</w:t>
      </w:r>
      <w:r w:rsidRPr="00601514">
        <w:rPr>
          <w:bCs/>
          <w:sz w:val="28"/>
          <w:szCs w:val="28"/>
        </w:rPr>
        <w:t>.</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Постоянные комиссии и администрация Усть-Ярульского сельсовета</w:t>
      </w:r>
      <w:r w:rsidRPr="00601514">
        <w:rPr>
          <w:bCs/>
          <w:i/>
          <w:sz w:val="28"/>
          <w:szCs w:val="28"/>
        </w:rPr>
        <w:t xml:space="preserve"> </w:t>
      </w:r>
      <w:r w:rsidRPr="00601514">
        <w:rPr>
          <w:bCs/>
          <w:sz w:val="28"/>
          <w:szCs w:val="28"/>
        </w:rPr>
        <w:t>представляют свои заключения в профильную комиссию в срок, установленный председателем Совета. При этом постоянные комиссии, администрация Усть-Ярульского сельсовета</w:t>
      </w:r>
      <w:r w:rsidRPr="00601514">
        <w:rPr>
          <w:bCs/>
          <w:i/>
          <w:sz w:val="28"/>
          <w:szCs w:val="28"/>
        </w:rPr>
        <w:t xml:space="preserve"> </w:t>
      </w:r>
      <w:r w:rsidRPr="00601514">
        <w:rPr>
          <w:bCs/>
          <w:sz w:val="28"/>
          <w:szCs w:val="28"/>
        </w:rPr>
        <w:t>могут представить в профильную комиссию альтернативный проект решения.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Проект решения представляется на бумажном носителе одновременно с электронной копией.</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xml:space="preserve">14.3. Председатель Совета, профильная комиссия могут принять решение об опубликовании проекта решения для обсуждения населением </w:t>
      </w:r>
      <w:r w:rsidRPr="00601514">
        <w:rPr>
          <w:sz w:val="28"/>
          <w:szCs w:val="28"/>
        </w:rPr>
        <w:t>Усть-Ярульского сельсовета</w:t>
      </w:r>
      <w:r w:rsidRPr="00601514">
        <w:rPr>
          <w:bCs/>
          <w:sz w:val="28"/>
          <w:szCs w:val="28"/>
        </w:rPr>
        <w:t>, общественных организаций.</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Опубликование проекта решения является обязательным в случаях, установленных действующим законодательством.</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14.4. Профильная комиссия принимает решение о готовности проекта к рассмотрению сессией Совета депутатов и передает проект решения председателю Совета для включения в повестку дня сессии.</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lastRenderedPageBreak/>
        <w:t>Для рассмотрения на сессии Совета депутатов может быть передано не более двух вариантов проекта решения.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14.5. Совет депутатов голосами не менее 2/3 депутатов Совета может утвердить иной порядок подготовки проекта решения в случае, когда требуется экстренное его рассмотрение.</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jc w:val="both"/>
        <w:outlineLvl w:val="1"/>
        <w:rPr>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Статья 15. Порядок обсуждения и принятия решений на заседаниях Совета депутатов</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15.1. Основные элементы процедуры рассмотрения проекта решения на заседаниях Совета депутатов:</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доклад инициатора проекта;</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содоклад;</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вопросы к докладчику и содокладчику;</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прения по обсуждаемому вопросу;</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заключительное слово докладчика;</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внесение поправок к проекту решения;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голосование за внесение поправок к проекту решения;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голосование по принятию проекта решения.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15.2. При наличии альтернативного проекта после обсуждения принимается решение о том, какой из них принять за основу.</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15.3. После обсуждения всех поправок проект решения с принятыми поправками ставится на голосование в целом.</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15.4.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После принятия решения в целом не допускается внесения в текст решения каких-либо поправок и изменений.</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Для отмены решения, а также для внесения изменения в его те</w:t>
      </w:r>
      <w:proofErr w:type="gramStart"/>
      <w:r w:rsidRPr="00601514">
        <w:rPr>
          <w:bCs/>
          <w:sz w:val="28"/>
          <w:szCs w:val="28"/>
        </w:rPr>
        <w:t>кст тр</w:t>
      </w:r>
      <w:proofErr w:type="gramEnd"/>
      <w:r w:rsidRPr="00601514">
        <w:rPr>
          <w:bCs/>
          <w:sz w:val="28"/>
          <w:szCs w:val="28"/>
        </w:rPr>
        <w:t>ебуется такое же количество голосов, что и для принятия соответствующего решения.</w:t>
      </w:r>
    </w:p>
    <w:p w:rsidR="00601514" w:rsidRPr="00601514" w:rsidRDefault="00601514" w:rsidP="00601514">
      <w:pPr>
        <w:autoSpaceDE w:val="0"/>
        <w:autoSpaceDN w:val="0"/>
        <w:adjustRightInd w:val="0"/>
        <w:ind w:firstLine="709"/>
        <w:jc w:val="both"/>
        <w:outlineLvl w:val="1"/>
        <w:rPr>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Статья 16. Порядок подписания и обнародования правовых актов Совета депутатов</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16.1. Решения Совета депутатов, подписанные Председателем Совета депутатов, направляются главе Усть-Ярульского сельсовета</w:t>
      </w:r>
      <w:r w:rsidRPr="00601514">
        <w:rPr>
          <w:bCs/>
          <w:i/>
          <w:sz w:val="28"/>
          <w:szCs w:val="28"/>
        </w:rPr>
        <w:t xml:space="preserve"> </w:t>
      </w:r>
      <w:r w:rsidRPr="00601514">
        <w:rPr>
          <w:bCs/>
          <w:sz w:val="28"/>
          <w:szCs w:val="28"/>
        </w:rPr>
        <w:t>для подписания и обнародования. Глава Усть-Ярульского сельсовета в срок, установленный Уставом</w:t>
      </w:r>
      <w:r w:rsidRPr="00601514">
        <w:rPr>
          <w:bCs/>
          <w:i/>
          <w:sz w:val="28"/>
          <w:szCs w:val="28"/>
        </w:rPr>
        <w:t xml:space="preserve"> </w:t>
      </w:r>
      <w:r w:rsidRPr="00601514">
        <w:rPr>
          <w:sz w:val="28"/>
          <w:szCs w:val="28"/>
        </w:rPr>
        <w:t>Усть-Ярульского сельсовета</w:t>
      </w:r>
      <w:r w:rsidRPr="00601514">
        <w:rPr>
          <w:bCs/>
          <w:i/>
          <w:sz w:val="28"/>
          <w:szCs w:val="28"/>
        </w:rPr>
        <w:t>,</w:t>
      </w:r>
      <w:r w:rsidRPr="00601514">
        <w:rPr>
          <w:bCs/>
          <w:sz w:val="28"/>
          <w:szCs w:val="28"/>
        </w:rPr>
        <w:t xml:space="preserve"> должен подписать либо отклонить решение Совета депутатов. Если глава Усть-Ярульского сельсовета</w:t>
      </w:r>
      <w:r w:rsidRPr="00601514">
        <w:rPr>
          <w:bCs/>
          <w:i/>
          <w:sz w:val="28"/>
          <w:szCs w:val="28"/>
        </w:rPr>
        <w:t xml:space="preserve"> </w:t>
      </w:r>
      <w:r w:rsidRPr="00601514">
        <w:rPr>
          <w:bCs/>
          <w:sz w:val="28"/>
          <w:szCs w:val="28"/>
        </w:rPr>
        <w:t>отклоняет решение, то решение в срок, установленный Уставом</w:t>
      </w:r>
      <w:r w:rsidRPr="00601514">
        <w:rPr>
          <w:bCs/>
          <w:i/>
          <w:sz w:val="28"/>
          <w:szCs w:val="28"/>
        </w:rPr>
        <w:t xml:space="preserve"> </w:t>
      </w:r>
      <w:r w:rsidRPr="00601514">
        <w:rPr>
          <w:sz w:val="28"/>
          <w:szCs w:val="28"/>
        </w:rPr>
        <w:t>Усть-Ярульского сельсовета</w:t>
      </w:r>
      <w:r w:rsidRPr="00601514">
        <w:rPr>
          <w:bCs/>
          <w:i/>
          <w:sz w:val="28"/>
          <w:szCs w:val="28"/>
        </w:rPr>
        <w:t>,</w:t>
      </w:r>
      <w:r w:rsidRPr="00601514">
        <w:rPr>
          <w:bCs/>
          <w:sz w:val="28"/>
          <w:szCs w:val="28"/>
        </w:rPr>
        <w:t xml:space="preserve"> возвращается в Совет депутатов с мотивированным обоснованием его отклонения либо с предложением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Усть-Ярульского сельсовета</w:t>
      </w:r>
      <w:r w:rsidRPr="00601514">
        <w:rPr>
          <w:bCs/>
          <w:i/>
          <w:sz w:val="28"/>
          <w:szCs w:val="28"/>
        </w:rPr>
        <w:t xml:space="preserve"> </w:t>
      </w:r>
      <w:r w:rsidRPr="00601514">
        <w:rPr>
          <w:bCs/>
          <w:sz w:val="28"/>
          <w:szCs w:val="28"/>
        </w:rPr>
        <w:t xml:space="preserve">в течение семи дней и обнародованию. </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16.2. Правовые акты Совета депутатов о налогах и сборах, вступают в силу в соответствии с Налоговым кодексом Российской Федерации.</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lastRenderedPageBreak/>
        <w:t xml:space="preserve">16.3.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xml:space="preserve">Такие муниципальные правовые акты должны быть опубликованы (обнародованы) в печатном средстве массовой информации, определенном Уставом </w:t>
      </w:r>
      <w:r w:rsidRPr="00601514">
        <w:rPr>
          <w:sz w:val="28"/>
          <w:szCs w:val="28"/>
        </w:rPr>
        <w:t>Усть-Ярульского сельсовета</w:t>
      </w:r>
      <w:r w:rsidRPr="00601514">
        <w:rPr>
          <w:bCs/>
          <w:i/>
          <w:sz w:val="28"/>
          <w:szCs w:val="28"/>
        </w:rPr>
        <w:t>,</w:t>
      </w:r>
      <w:r w:rsidRPr="00601514">
        <w:rPr>
          <w:bCs/>
          <w:sz w:val="28"/>
          <w:szCs w:val="28"/>
        </w:rPr>
        <w:t xml:space="preserve"> в течение 10 дней после их подписания.</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 xml:space="preserve">Статья 17. </w:t>
      </w:r>
      <w:proofErr w:type="gramStart"/>
      <w:r w:rsidRPr="00601514">
        <w:rPr>
          <w:b/>
          <w:bCs/>
          <w:sz w:val="28"/>
          <w:szCs w:val="28"/>
        </w:rPr>
        <w:t>Контроль за</w:t>
      </w:r>
      <w:proofErr w:type="gramEnd"/>
      <w:r w:rsidRPr="00601514">
        <w:rPr>
          <w:b/>
          <w:bCs/>
          <w:sz w:val="28"/>
          <w:szCs w:val="28"/>
        </w:rPr>
        <w:t xml:space="preserve"> исполнением решений Совета депутатов</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17.1. В каждом решении Совета депутатов указывается постоянная комиссия Совета депутатов, контролирующая его исполнение.</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17.2. Администрация Усть-Ярульского сельсовета и ее структурные подразделения, отвечающие за исполнение принятых решений, направляют в Совет депутатов информацию о ходе выполнения данных решений.</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17.3. После заслушивания сообщения о ходе выполнения решения Совет депутатов вправе:</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снять решение с контроля как выполненное;</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снять с контроля отдельные пункты решения как выполненные;</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возложить контрольные полномочия на иной орган;</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признать утратившим силу решение;</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изменить решение;</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принять дополнительное решение.</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17.4. Указанные решения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Статья 18. Рассылка актов, принятых Советом депутатов</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18.1. Тексты принятых Советом депутатов правовых актов в 10-дневный срок после их подписания рассылаются заинтересованным лицам в соответствии с реестром рассылки.</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Тексты обращений и заявлений Совета депутатов направляются их адресатам в первоочередном порядке.</w:t>
      </w:r>
    </w:p>
    <w:p w:rsidR="00601514" w:rsidRPr="00601514" w:rsidRDefault="00601514" w:rsidP="00601514">
      <w:pPr>
        <w:autoSpaceDE w:val="0"/>
        <w:autoSpaceDN w:val="0"/>
        <w:adjustRightInd w:val="0"/>
        <w:ind w:firstLine="709"/>
        <w:jc w:val="both"/>
        <w:outlineLvl w:val="1"/>
        <w:rPr>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Глава 4. Работа депутата в Совете депутатов</w:t>
      </w:r>
    </w:p>
    <w:p w:rsidR="00601514" w:rsidRPr="00601514" w:rsidRDefault="00601514" w:rsidP="00601514">
      <w:pPr>
        <w:autoSpaceDE w:val="0"/>
        <w:autoSpaceDN w:val="0"/>
        <w:adjustRightInd w:val="0"/>
        <w:ind w:firstLine="540"/>
        <w:jc w:val="center"/>
        <w:outlineLvl w:val="1"/>
        <w:rPr>
          <w:b/>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Статья 19. Формы деятельности депутата Совета депутатов</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19.1. Формами деятельности депутата Совета депутатов могут быть:</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участие в сессиях Совета депутатов;</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участие в работе постоянных и временных комиссий Совета депутатов;</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lastRenderedPageBreak/>
        <w:t>- взаимодействие с органами местного самоуправления, органами государственной власти Российской Федерации, Красноярского края и других муниципальных образований;</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участие в выполнении поручений Совета депутатов;</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участие в депутатских слушаниях;</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обращение с депутатским запросом;</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участие в депутатских объединениях;</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работа с избирателями;</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работа с администрацией Усть-Ярульского сельсовета в составе совместных комиссий, экспертных советов.</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xml:space="preserve">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Уставом </w:t>
      </w:r>
      <w:r w:rsidRPr="00601514">
        <w:rPr>
          <w:sz w:val="28"/>
          <w:szCs w:val="28"/>
        </w:rPr>
        <w:t>Усть-Ярульского сельсовета</w:t>
      </w: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Статья 20. Депутатские слушания</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20.1. Совет вправе проводить депутатские слушания.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20.2. На депутатских слушаниях могут обсуждаться: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проекты решений, требующие публичного обсуждения;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проекты бюджета Усть-Ярульского сельсовета</w:t>
      </w:r>
      <w:r w:rsidRPr="00601514">
        <w:rPr>
          <w:bCs/>
          <w:i/>
          <w:sz w:val="28"/>
          <w:szCs w:val="28"/>
        </w:rPr>
        <w:t xml:space="preserve"> </w:t>
      </w:r>
      <w:r w:rsidRPr="00601514">
        <w:rPr>
          <w:bCs/>
          <w:sz w:val="28"/>
          <w:szCs w:val="28"/>
        </w:rPr>
        <w:t>и отчеты о его исполнении;</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другие важные вопросы местного значения.</w:t>
      </w:r>
    </w:p>
    <w:p w:rsidR="00601514" w:rsidRPr="00601514" w:rsidRDefault="00601514" w:rsidP="00601514">
      <w:pPr>
        <w:autoSpaceDE w:val="0"/>
        <w:autoSpaceDN w:val="0"/>
        <w:adjustRightInd w:val="0"/>
        <w:ind w:firstLine="709"/>
        <w:jc w:val="both"/>
        <w:outlineLvl w:val="1"/>
        <w:rPr>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Статья 21. Порядок проведения депутатских слушаний</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21.1.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xml:space="preserve">21.2. Информация о теме депутатских слушаний, месте и времени их проведения публикуется в средствах массовой информации не </w:t>
      </w:r>
      <w:proofErr w:type="gramStart"/>
      <w:r w:rsidRPr="00601514">
        <w:rPr>
          <w:bCs/>
          <w:sz w:val="28"/>
          <w:szCs w:val="28"/>
        </w:rPr>
        <w:t>позднее</w:t>
      </w:r>
      <w:proofErr w:type="gramEnd"/>
      <w:r w:rsidRPr="00601514">
        <w:rPr>
          <w:bCs/>
          <w:sz w:val="28"/>
          <w:szCs w:val="28"/>
        </w:rPr>
        <w:t xml:space="preserve"> чем за 5 дней до начала проведения депутатских слушаний.</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Состав лиц, приглашенных на депутатские слушания, определяется постоянной комиссией Совета депутатов, которой организуется это слушание.</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21.3. Депутатские слушания могут 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 тайну.</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Представители средств массовой информации и общественности на закрытые депутатские слушания не допускаются.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Продолжительность депутатских слушаний определяет постоянная комиссия Совета депутатов исходя из характера обсуждаемых вопросов.</w:t>
      </w:r>
    </w:p>
    <w:p w:rsidR="00601514" w:rsidRPr="00601514" w:rsidRDefault="00601514" w:rsidP="00601514">
      <w:pPr>
        <w:autoSpaceDE w:val="0"/>
        <w:autoSpaceDN w:val="0"/>
        <w:adjustRightInd w:val="0"/>
        <w:ind w:firstLine="709"/>
        <w:jc w:val="both"/>
        <w:outlineLvl w:val="1"/>
        <w:rPr>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Статья 22. Порядок выступления на депутатских слушаниях</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22.1. Депутатские слушания открывает председатель постоянной комиссии Совета депутатов, по инициативе которой проводятся депутатские слушания.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22.2. Председатель комиссии информирует о сущности обсуждаемого вопроса, порядке депутатских слушаний, составе приглашенных лиц.</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22.3. Участники депутатских слушаний выступают только с разрешения председательствующего.</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Статья 23. Время выступления на депутатских слушаниях</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23.1. Для выступления на депутатских слушаниях отводится: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на вступительное слово председательствующего до 10 минут;</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доклад, содоклад до 20 минут;</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на выступления в прениях до 5 минут.</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Статья 24. Рекомендации и протокол депутатских слушаний</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24.1. На сессии Совета депутатов,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 Регламента.</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24.2. По обсуждаемому вопросу депутатских слушаний принимаются рекомендации, которые утверждаются простым большинством голосов депутатов Совета депутатов, принявших участие в депутатских слушаниях.</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Статья 25. Депутатские объединения (фракции)</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709"/>
        <w:jc w:val="both"/>
        <w:outlineLvl w:val="1"/>
        <w:rPr>
          <w:sz w:val="28"/>
          <w:szCs w:val="28"/>
        </w:rPr>
      </w:pPr>
      <w:r w:rsidRPr="00601514">
        <w:rPr>
          <w:bCs/>
          <w:sz w:val="28"/>
          <w:szCs w:val="28"/>
        </w:rPr>
        <w:t>25.1.</w:t>
      </w:r>
      <w:r w:rsidRPr="00601514">
        <w:rPr>
          <w:sz w:val="28"/>
          <w:szCs w:val="28"/>
        </w:rPr>
        <w:t xml:space="preserve"> 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w:t>
      </w:r>
    </w:p>
    <w:p w:rsidR="00601514" w:rsidRPr="00601514" w:rsidRDefault="00601514" w:rsidP="00601514">
      <w:pPr>
        <w:autoSpaceDE w:val="0"/>
        <w:autoSpaceDN w:val="0"/>
        <w:adjustRightInd w:val="0"/>
        <w:jc w:val="both"/>
        <w:outlineLvl w:val="1"/>
        <w:rPr>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Глава 5. Постоянные и временные комиссии Совета депутатов</w:t>
      </w:r>
    </w:p>
    <w:p w:rsidR="00601514" w:rsidRPr="00601514" w:rsidRDefault="00601514" w:rsidP="00601514">
      <w:pPr>
        <w:autoSpaceDE w:val="0"/>
        <w:autoSpaceDN w:val="0"/>
        <w:adjustRightInd w:val="0"/>
        <w:ind w:firstLine="540"/>
        <w:jc w:val="center"/>
        <w:outlineLvl w:val="1"/>
        <w:rPr>
          <w:b/>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Статья 26. Формирование постоянных и временных комиссий</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26.1. Совет депутатов из числа депутатов образует постоянные комиссии. Перечень постоянных комиссий, наименование, состав, а также вопросы их ведения устанавливаются Советом депутатов.</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сессией Совета депутатов.</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В случае необходимости Совет депутатов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26.2. Совет депутатов может для рассмотрения конкретных вопросов образовывать из числа депутатов временные комиссии. Совет утверждает состав комиссии, ее председателя, определяет задачи комиссии и срок ее работы.</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После рассмотрения подготовленного комиссией вопроса на сессии (заслушивания информации о проделанной работе) временная комиссия упраздняется, если Совет не принял решение о продлении ее полномочий с указанием нового срока.</w:t>
      </w:r>
    </w:p>
    <w:p w:rsidR="00601514" w:rsidRPr="00601514" w:rsidRDefault="00601514" w:rsidP="00601514">
      <w:pPr>
        <w:autoSpaceDE w:val="0"/>
        <w:autoSpaceDN w:val="0"/>
        <w:adjustRightInd w:val="0"/>
        <w:ind w:firstLine="709"/>
        <w:jc w:val="both"/>
        <w:outlineLvl w:val="1"/>
        <w:rPr>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Статья 27. Задачи постоянных комиссий</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Постоянные комиссии Совета депутатов:</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lastRenderedPageBreak/>
        <w:t>а) разрабатывают и предварительно рассматривают проекты решений Совета депутатов и вносят их на рассмотрение сессии;</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б) осуществляют подготовку проектов решений, внесенных на рассмотрение сессии Совета депутатов;</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в) принимают решение о готовности проекта решения к рассмотрению на сессии и передают проект решения председателю Совета депутатов для включения в повестку дня сессии;</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г) по вопросам своего ведения выполняют функции профильной комиссии в соответствии со статьей 14;</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д) по вопросам своего ведения организуют и проводят открытые обсуждения и публичные слушания;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е) по вопросам своего ведения рассматривают предложения, заявления, жалобы от организаций, трудовых коллективов, жителей;</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xml:space="preserve">ж) по вопросам своего ведения осуществляют </w:t>
      </w:r>
      <w:proofErr w:type="gramStart"/>
      <w:r w:rsidRPr="00601514">
        <w:rPr>
          <w:bCs/>
          <w:sz w:val="28"/>
          <w:szCs w:val="28"/>
        </w:rPr>
        <w:t>контроль за</w:t>
      </w:r>
      <w:proofErr w:type="gramEnd"/>
      <w:r w:rsidRPr="00601514">
        <w:rPr>
          <w:bCs/>
          <w:sz w:val="28"/>
          <w:szCs w:val="28"/>
        </w:rPr>
        <w:t xml:space="preserve"> деятельностью администрации Усть-Ярульского сельсовета и ее подразделений по реализации и выполнению решений Совета депутатов;</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з) информируют общественность о своей работе;</w:t>
      </w:r>
    </w:p>
    <w:p w:rsidR="00601514" w:rsidRPr="00601514" w:rsidRDefault="00601514" w:rsidP="00601514">
      <w:pPr>
        <w:autoSpaceDE w:val="0"/>
        <w:autoSpaceDN w:val="0"/>
        <w:adjustRightInd w:val="0"/>
        <w:ind w:firstLine="709"/>
        <w:jc w:val="both"/>
        <w:outlineLvl w:val="1"/>
        <w:rPr>
          <w:i/>
          <w:sz w:val="28"/>
          <w:szCs w:val="28"/>
        </w:rPr>
      </w:pPr>
      <w:r w:rsidRPr="00601514">
        <w:rPr>
          <w:bCs/>
          <w:sz w:val="28"/>
          <w:szCs w:val="28"/>
        </w:rPr>
        <w:t xml:space="preserve">и) участвуют в разработке проектов планов и программ экономического и социального развития </w:t>
      </w:r>
      <w:r w:rsidRPr="00601514">
        <w:rPr>
          <w:sz w:val="28"/>
          <w:szCs w:val="28"/>
        </w:rPr>
        <w:t>Усть-Ярульского сельсовета</w:t>
      </w:r>
      <w:r w:rsidRPr="00601514">
        <w:rPr>
          <w:i/>
          <w:sz w:val="28"/>
          <w:szCs w:val="28"/>
        </w:rPr>
        <w:t xml:space="preserve"> </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к) дают заключения об эффективности использования администрацией Усть-Ярульского сельсовета</w:t>
      </w:r>
      <w:r w:rsidRPr="00601514">
        <w:rPr>
          <w:bCs/>
          <w:i/>
          <w:sz w:val="28"/>
          <w:szCs w:val="28"/>
        </w:rPr>
        <w:t xml:space="preserve"> </w:t>
      </w:r>
      <w:r w:rsidRPr="00601514">
        <w:rPr>
          <w:bCs/>
          <w:sz w:val="28"/>
          <w:szCs w:val="28"/>
        </w:rPr>
        <w:t>средств бюджета и иного имущества, находящегося в муниципальной собственности;</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xml:space="preserve">л) решают иные вопросы организации своей деятельности, предусмотренные настоящим Регламентом, Положением о постоянных комиссиях и Уставом </w:t>
      </w:r>
      <w:r w:rsidRPr="00601514">
        <w:rPr>
          <w:sz w:val="28"/>
          <w:szCs w:val="28"/>
        </w:rPr>
        <w:t>Усть-Ярульского сельсовета</w:t>
      </w:r>
      <w:r w:rsidRPr="00601514">
        <w:rPr>
          <w:bCs/>
          <w:sz w:val="28"/>
          <w:szCs w:val="28"/>
        </w:rPr>
        <w:t>.</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Статья 28. Порядок работы комиссий</w:t>
      </w:r>
    </w:p>
    <w:p w:rsidR="00601514" w:rsidRPr="00601514" w:rsidRDefault="00601514" w:rsidP="00601514">
      <w:pPr>
        <w:autoSpaceDE w:val="0"/>
        <w:autoSpaceDN w:val="0"/>
        <w:adjustRightInd w:val="0"/>
        <w:ind w:firstLine="540"/>
        <w:jc w:val="center"/>
        <w:outlineLvl w:val="1"/>
        <w:rPr>
          <w:b/>
          <w:bCs/>
          <w:sz w:val="28"/>
          <w:szCs w:val="28"/>
        </w:rPr>
      </w:pP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28.1. Постоянные комиссии самостоятельно разрабатывают и утверждают своим решением план работы комиссии.</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28.2. Заседания постоянных комиссий проводятся в соответствии с планом, а также по мере необходимости.</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Заседание комиссии созывается ее председателем по собственной инициативе, а также по требованию любого члена комиссии, председателя Совета и его заместителя.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Заседание комиссии считается правомочным, если на нем присутствуют более половины от общего числа членов комиссии.</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Заседания постоянных комиссий протоколируются.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28.3. По согласованию председателей комиссий, а также по поручению председателя Совета или его заместителя могут проводиться совместные заседания комиссий. Совместные заседания проводит председатель или заместитель председателя Совета депутатов либо председатели участвующих в заседании комиссий по согласованию между собой.</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28.4. 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представители администрации Усть-Ярульского сельсовета</w:t>
      </w:r>
      <w:r w:rsidRPr="00601514">
        <w:rPr>
          <w:bCs/>
          <w:i/>
          <w:sz w:val="28"/>
          <w:szCs w:val="28"/>
        </w:rPr>
        <w:t xml:space="preserve"> </w:t>
      </w:r>
      <w:r w:rsidRPr="00601514">
        <w:rPr>
          <w:bCs/>
          <w:sz w:val="28"/>
          <w:szCs w:val="28"/>
        </w:rPr>
        <w:t>и представители заинтересованных предприятий, учреждений, организаций, трудовых коллективов, общественных объединений.</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Заседания комиссий являются открытыми.</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lastRenderedPageBreak/>
        <w:t>28.5. Решение комиссии принимается открытым голосованием большинством голосов от общего числа членов комиссии.</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Решения на совместных заседаниях комиссий принимаются большинством голосов от общего числа членов каждой комиссии.</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Статья 29. Председатель комиссии</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29.1. Председатель комиссии:</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а) организует работу комиссии, готовит и проводит ее заседания, предварительные слушания;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б) информирует Совет депутатов, его председателя и заместителя председателя о работе комиссии;</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в) заблаговременно информирует председателя Совета или его заместителя о планируемом заседании комиссии и вынесенных на обсуждение вопросах;</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г) подписывает решения комиссии и протоколы заседаний.</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29.2. В случаях отсутствия председателя его обязанности исполняет заместитель председателя комиссии.</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Статья 30. Организация и порядок деятельности временных комиссий Совета депутатов</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30.1. Совет депутатов может образовать из числа депутатов временные комиссии.</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xml:space="preserve">Задачи, объем </w:t>
      </w:r>
      <w:proofErr w:type="gramStart"/>
      <w:r w:rsidRPr="00601514">
        <w:rPr>
          <w:bCs/>
          <w:sz w:val="28"/>
          <w:szCs w:val="28"/>
        </w:rPr>
        <w:t>полномочий</w:t>
      </w:r>
      <w:proofErr w:type="gramEnd"/>
      <w:r w:rsidRPr="00601514">
        <w:rPr>
          <w:bCs/>
          <w:sz w:val="28"/>
          <w:szCs w:val="28"/>
        </w:rPr>
        <w:t xml:space="preserve"> и срок деятельности временной комиссии определяется решением Совета депутатов.</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Временная комиссия может быть образована Советом депутатов по предложению группы депутатов в количестве не менее 1/3 от общего числа избранных депутатов Совета депутатов.</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30.2. Совет депутатов может создавать из числа депутатов комиссию депутатского расследования.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Срок полномочий комиссии определяется Советом депутатов. В течение этого срока комиссия должна подготовить и представить в Совет депутатов заключение. С момента предоставления заключения деятельность комиссии прекращается.</w:t>
      </w:r>
    </w:p>
    <w:p w:rsidR="00601514" w:rsidRPr="00601514" w:rsidRDefault="00601514" w:rsidP="00601514">
      <w:pPr>
        <w:autoSpaceDE w:val="0"/>
        <w:autoSpaceDN w:val="0"/>
        <w:adjustRightInd w:val="0"/>
        <w:ind w:firstLine="709"/>
        <w:jc w:val="both"/>
        <w:outlineLvl w:val="1"/>
        <w:rPr>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Глава 6. Председатель и заместитель председателя Совета депутатов</w:t>
      </w:r>
    </w:p>
    <w:p w:rsidR="00601514" w:rsidRPr="00601514" w:rsidRDefault="00601514" w:rsidP="00601514">
      <w:pPr>
        <w:autoSpaceDE w:val="0"/>
        <w:autoSpaceDN w:val="0"/>
        <w:adjustRightInd w:val="0"/>
        <w:ind w:firstLine="540"/>
        <w:jc w:val="center"/>
        <w:outlineLvl w:val="1"/>
        <w:rPr>
          <w:b/>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Статья 31. Председатель Совета депутатов</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xml:space="preserve">31.1. Работу Совета депутатов организует его председатель. Председатель Совета депутатов работает на </w:t>
      </w:r>
      <w:r w:rsidRPr="00601514">
        <w:rPr>
          <w:bCs/>
          <w:i/>
          <w:sz w:val="28"/>
          <w:szCs w:val="28"/>
        </w:rPr>
        <w:t xml:space="preserve"> </w:t>
      </w:r>
      <w:r w:rsidRPr="00601514">
        <w:rPr>
          <w:bCs/>
          <w:sz w:val="28"/>
          <w:szCs w:val="28"/>
        </w:rPr>
        <w:t>не постоянной основе.</w:t>
      </w:r>
    </w:p>
    <w:p w:rsidR="00601514" w:rsidRPr="00601514" w:rsidRDefault="00601514" w:rsidP="00601514">
      <w:pPr>
        <w:autoSpaceDE w:val="0"/>
        <w:autoSpaceDN w:val="0"/>
        <w:adjustRightInd w:val="0"/>
        <w:ind w:firstLine="709"/>
        <w:jc w:val="both"/>
        <w:rPr>
          <w:sz w:val="28"/>
          <w:szCs w:val="28"/>
        </w:rPr>
      </w:pPr>
      <w:r w:rsidRPr="00601514">
        <w:rPr>
          <w:sz w:val="28"/>
          <w:szCs w:val="28"/>
        </w:rPr>
        <w:t>31.2. Председатель представительного органа  избирается из числа его депутатов открытым голосованием простым большинством голосов от установленной численности депутатов представительного органа.</w:t>
      </w:r>
    </w:p>
    <w:p w:rsidR="00601514" w:rsidRPr="00601514" w:rsidRDefault="00601514" w:rsidP="00601514">
      <w:pPr>
        <w:autoSpaceDE w:val="0"/>
        <w:autoSpaceDN w:val="0"/>
        <w:adjustRightInd w:val="0"/>
        <w:ind w:firstLine="709"/>
        <w:jc w:val="both"/>
        <w:rPr>
          <w:sz w:val="28"/>
          <w:szCs w:val="28"/>
        </w:rPr>
      </w:pPr>
      <w:r w:rsidRPr="00601514">
        <w:rPr>
          <w:sz w:val="28"/>
          <w:szCs w:val="28"/>
        </w:rPr>
        <w:t>31.3. Кандидатуры на должность председателя представительного органа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601514" w:rsidRPr="00601514" w:rsidRDefault="00601514" w:rsidP="00601514">
      <w:pPr>
        <w:autoSpaceDE w:val="0"/>
        <w:autoSpaceDN w:val="0"/>
        <w:adjustRightInd w:val="0"/>
        <w:ind w:firstLine="709"/>
        <w:jc w:val="both"/>
        <w:rPr>
          <w:sz w:val="28"/>
          <w:szCs w:val="28"/>
        </w:rPr>
      </w:pPr>
      <w:r w:rsidRPr="00601514">
        <w:rPr>
          <w:sz w:val="28"/>
          <w:szCs w:val="28"/>
        </w:rPr>
        <w:t>31.3. По итогам открытого выдвижения уполномоченный депутат подготавливает список кандидатов на должность председателя представительного органа, составленный в алфавитном порядке, и оглашает его.</w:t>
      </w:r>
    </w:p>
    <w:p w:rsidR="00601514" w:rsidRPr="00601514" w:rsidRDefault="00601514" w:rsidP="00601514">
      <w:pPr>
        <w:autoSpaceDE w:val="0"/>
        <w:autoSpaceDN w:val="0"/>
        <w:adjustRightInd w:val="0"/>
        <w:ind w:firstLine="709"/>
        <w:jc w:val="both"/>
        <w:rPr>
          <w:sz w:val="28"/>
          <w:szCs w:val="28"/>
        </w:rPr>
      </w:pPr>
      <w:r w:rsidRPr="00601514">
        <w:rPr>
          <w:sz w:val="28"/>
          <w:szCs w:val="28"/>
        </w:rPr>
        <w:t>После оглашения председательствующим на заседании списка кандидатов, выдвинутых на должность председателя представительного органа, кандидаты вправе заявить о самоотводе в устной или письменной форме.</w:t>
      </w:r>
    </w:p>
    <w:p w:rsidR="00601514" w:rsidRPr="00601514" w:rsidRDefault="00601514" w:rsidP="00601514">
      <w:pPr>
        <w:autoSpaceDE w:val="0"/>
        <w:autoSpaceDN w:val="0"/>
        <w:adjustRightInd w:val="0"/>
        <w:ind w:firstLine="709"/>
        <w:jc w:val="both"/>
        <w:rPr>
          <w:sz w:val="28"/>
          <w:szCs w:val="28"/>
        </w:rPr>
      </w:pPr>
      <w:r w:rsidRPr="00601514">
        <w:rPr>
          <w:sz w:val="28"/>
          <w:szCs w:val="28"/>
        </w:rPr>
        <w:t>31.4. До голосования по всем кандидатам, выдвинутым на должность председателя представительного органа и включенным в список для голосования, проводится обсуждение, в ходе которого они выступают на заседании представительного органа.</w:t>
      </w:r>
    </w:p>
    <w:p w:rsidR="00601514" w:rsidRPr="00601514" w:rsidRDefault="00601514" w:rsidP="00601514">
      <w:pPr>
        <w:autoSpaceDE w:val="0"/>
        <w:autoSpaceDN w:val="0"/>
        <w:adjustRightInd w:val="0"/>
        <w:ind w:firstLine="709"/>
        <w:jc w:val="both"/>
        <w:rPr>
          <w:sz w:val="28"/>
          <w:szCs w:val="28"/>
        </w:rPr>
      </w:pPr>
      <w:r w:rsidRPr="00601514">
        <w:rPr>
          <w:sz w:val="28"/>
          <w:szCs w:val="28"/>
        </w:rPr>
        <w:t>31.5. В случае если на должность председателя представительного органа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601514" w:rsidRPr="00601514" w:rsidRDefault="00601514" w:rsidP="00601514">
      <w:pPr>
        <w:autoSpaceDE w:val="0"/>
        <w:autoSpaceDN w:val="0"/>
        <w:adjustRightInd w:val="0"/>
        <w:ind w:firstLine="709"/>
        <w:jc w:val="both"/>
        <w:rPr>
          <w:sz w:val="28"/>
          <w:szCs w:val="28"/>
        </w:rPr>
      </w:pPr>
      <w:r w:rsidRPr="00601514">
        <w:rPr>
          <w:sz w:val="28"/>
          <w:szCs w:val="28"/>
        </w:rPr>
        <w:t>В случае если на должность председателя представительного органа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представительного органа не избран, то процедура избрания повторяется, начиная с выдвижения кандидатов.</w:t>
      </w:r>
    </w:p>
    <w:p w:rsidR="00601514" w:rsidRPr="00601514" w:rsidRDefault="00601514" w:rsidP="00601514">
      <w:pPr>
        <w:autoSpaceDE w:val="0"/>
        <w:autoSpaceDN w:val="0"/>
        <w:adjustRightInd w:val="0"/>
        <w:ind w:firstLine="709"/>
        <w:jc w:val="both"/>
        <w:rPr>
          <w:sz w:val="28"/>
          <w:szCs w:val="28"/>
        </w:rPr>
      </w:pPr>
      <w:r w:rsidRPr="00601514">
        <w:rPr>
          <w:sz w:val="28"/>
          <w:szCs w:val="28"/>
        </w:rPr>
        <w:t>В случаях повторного выдвижения кандидатов на должность председателя представительного органа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601514" w:rsidRPr="00601514" w:rsidRDefault="00601514" w:rsidP="00601514">
      <w:pPr>
        <w:autoSpaceDE w:val="0"/>
        <w:autoSpaceDN w:val="0"/>
        <w:adjustRightInd w:val="0"/>
        <w:ind w:firstLine="709"/>
        <w:jc w:val="both"/>
        <w:rPr>
          <w:i/>
          <w:sz w:val="28"/>
          <w:szCs w:val="28"/>
          <w:u w:val="single"/>
        </w:rPr>
      </w:pPr>
      <w:r w:rsidRPr="00601514">
        <w:rPr>
          <w:sz w:val="28"/>
          <w:szCs w:val="28"/>
        </w:rPr>
        <w:t>31.6. Избранным на должность председателя представительного органа,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представительного органа</w:t>
      </w:r>
      <w:r w:rsidRPr="00601514">
        <w:rPr>
          <w:i/>
          <w:sz w:val="28"/>
          <w:szCs w:val="28"/>
        </w:rPr>
        <w:t>.</w:t>
      </w:r>
    </w:p>
    <w:p w:rsidR="00601514" w:rsidRPr="00601514" w:rsidRDefault="00601514" w:rsidP="00601514">
      <w:pPr>
        <w:autoSpaceDE w:val="0"/>
        <w:autoSpaceDN w:val="0"/>
        <w:adjustRightInd w:val="0"/>
        <w:ind w:firstLine="709"/>
        <w:jc w:val="both"/>
        <w:rPr>
          <w:sz w:val="28"/>
          <w:szCs w:val="28"/>
        </w:rPr>
      </w:pPr>
      <w:r w:rsidRPr="00601514">
        <w:rPr>
          <w:sz w:val="28"/>
          <w:szCs w:val="28"/>
        </w:rPr>
        <w:t>31.7.</w:t>
      </w:r>
      <w:r w:rsidRPr="00601514">
        <w:rPr>
          <w:rFonts w:ascii="Calibri" w:hAnsi="Calibri"/>
          <w:sz w:val="28"/>
          <w:szCs w:val="28"/>
        </w:rPr>
        <w:t xml:space="preserve"> </w:t>
      </w:r>
      <w:r w:rsidRPr="00601514">
        <w:rPr>
          <w:sz w:val="28"/>
          <w:szCs w:val="28"/>
        </w:rPr>
        <w:t>Итоги голосования оформляются решением представительного органа, которое подписывается председательствующим на сессии, и вступает в силу со дня, следующего за днем его принятия.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31.8. Председатель Совета депутатов досрочно прекращает свои полномочия в случае их добровольного сложения, отзыва этих полномочий Советом депутатов открытым голосованием простым большинством голосов от установленного числа депутатов Совета депутатов, а также в случаях, предусмотренных для досрочного прекращения полномочий депутата.</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xml:space="preserve">Вопрос об освобождении от занимаемой должности председателя Совета депутатов рассматривается Советом депутатов по личному заявлению председателя </w:t>
      </w:r>
      <w:r w:rsidRPr="00601514">
        <w:rPr>
          <w:bCs/>
          <w:sz w:val="28"/>
          <w:szCs w:val="28"/>
        </w:rPr>
        <w:lastRenderedPageBreak/>
        <w:t>Совета депутатов о его добровольной отставке, а также по предложению не менее 1/3 от общего числа избранных депутатов Совета депутатов.</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Вопрос об освобождении от занимаемой должности председателя Совета депутатов включается без обсуждения и голосования в повестку дня сессии, ближайшей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Решение Совета депутатов об освобождении от занимаемой должности председателя Совета депутатов оформляется в виде Решения. В случае 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31.9. Председатель Совета депутатов:</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а) созывает и председательствует на сессиях Совета депутатов;</w:t>
      </w:r>
    </w:p>
    <w:p w:rsidR="00601514" w:rsidRPr="00601514" w:rsidRDefault="00601514" w:rsidP="00601514">
      <w:pPr>
        <w:autoSpaceDE w:val="0"/>
        <w:autoSpaceDN w:val="0"/>
        <w:adjustRightInd w:val="0"/>
        <w:ind w:firstLine="709"/>
        <w:jc w:val="both"/>
        <w:outlineLvl w:val="1"/>
        <w:rPr>
          <w:bCs/>
          <w:i/>
          <w:sz w:val="28"/>
          <w:szCs w:val="28"/>
        </w:rPr>
      </w:pPr>
      <w:r w:rsidRPr="00601514">
        <w:rPr>
          <w:bCs/>
          <w:sz w:val="28"/>
          <w:szCs w:val="28"/>
        </w:rPr>
        <w:t>б) представляет Совет в отношениях с населением, органами власти, предприятиями, учреждениями, организациями, общественными объединениями.</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в) формирует повестку дня сессии;</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г) созывает сессии в порядке и в случаях, предусмотренных Уставом муниципального образования и настоящим Регламентом;</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д) осуществляет руководство подготовкой сессией Совета, а также подготовкой проектов решений Совета;</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е) подписывает протоколы сессий Совета, другие документы Совета депутатов;</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ж) руководит аппаратом Совета депутатов;</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з) оказывает содействие депутатам в осуществлении ими своих полномочий;</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и) организует правовое и материально-техническое обеспечение деятельности Совета депутатов;</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к) применяет меры поощрения и взыскания в отношении работников аппарата Совета депутатов и депутатов, работающих на постоянной оплачиваемой основе в Совете депутатов;</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л) обеспечивает соблюдение положений настоящего Регламента;</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м) от имени Совета депутатов подписывает исковые заявления, направляемые в суд или арбитражный суд;</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н) осуществляет иные полномочия, возложенные на него федеральными законами, законами Красноярского края, Уставом муниципального образования, настоящим Регламентом, а также решениями Совета депутатов.</w:t>
      </w:r>
    </w:p>
    <w:p w:rsidR="00601514" w:rsidRPr="00601514" w:rsidRDefault="00601514" w:rsidP="00601514">
      <w:pPr>
        <w:autoSpaceDE w:val="0"/>
        <w:autoSpaceDN w:val="0"/>
        <w:adjustRightInd w:val="0"/>
        <w:ind w:firstLine="709"/>
        <w:jc w:val="both"/>
        <w:rPr>
          <w:sz w:val="28"/>
          <w:szCs w:val="28"/>
        </w:rPr>
      </w:pPr>
      <w:r w:rsidRPr="00601514">
        <w:rPr>
          <w:bCs/>
          <w:sz w:val="28"/>
          <w:szCs w:val="28"/>
        </w:rPr>
        <w:t xml:space="preserve">31.10. </w:t>
      </w:r>
      <w:r w:rsidRPr="00601514">
        <w:rPr>
          <w:sz w:val="28"/>
          <w:szCs w:val="28"/>
        </w:rPr>
        <w:t>Председатель Совета депутатов издает постановления и распоряжения по вопросам организации деятельности представительного органа, подписывает решения Совета депутатов.</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Статья 32. Заместитель председателя Совета депутатов</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32.1. Заместитель председателя Совета депутатов избирается открытым голосованием из числа депутатов в порядке, предусмотренном статьей 31 Регламента для председателя Совета.</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lastRenderedPageBreak/>
        <w:t>32.2. Заместитель председателя Совета депутатов может быть освобожден от занимаемой должности решением Совета в случаях и порядке, установленном статьей 31 настоящего Регламента применительно к председателю Совета.</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33.3. Заместитель председателя Совета депутатов:</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а) исполняет обязанности председателя Совета во время отсутствия председателя;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б) координирует деятельность постоянных и временных комиссий Совета;</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в) доводит до депутатов планы работы постоянных комиссий, информацию о планируемых заседаниях комиссий;</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д) координирует работу депутатов по приему граждан;</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е) содействует депутатам в проведении отчетов перед избирателями, трудовыми коллективами, общественными объединениями граждан;</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з) организует работу по рассмотрению обращений граждан, адресованных в Совет депутатов;</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xml:space="preserve">и) оказывает помощь депутатским комиссиям в осуществлении </w:t>
      </w:r>
      <w:proofErr w:type="gramStart"/>
      <w:r w:rsidRPr="00601514">
        <w:rPr>
          <w:bCs/>
          <w:sz w:val="28"/>
          <w:szCs w:val="28"/>
        </w:rPr>
        <w:t>контроля за</w:t>
      </w:r>
      <w:proofErr w:type="gramEnd"/>
      <w:r w:rsidRPr="00601514">
        <w:rPr>
          <w:bCs/>
          <w:sz w:val="28"/>
          <w:szCs w:val="28"/>
        </w:rPr>
        <w:t xml:space="preserve"> выполнением решений Совета, в том числе принятых по запросам депутатов, предложениям и критическим замечаниям, высказанным депутатами на сессиях Совета;</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к) другие полномочия по поручению председателя Совета депутатов.</w:t>
      </w:r>
    </w:p>
    <w:p w:rsidR="00601514" w:rsidRPr="00601514" w:rsidRDefault="00601514" w:rsidP="00601514">
      <w:pPr>
        <w:autoSpaceDE w:val="0"/>
        <w:autoSpaceDN w:val="0"/>
        <w:adjustRightInd w:val="0"/>
        <w:jc w:val="both"/>
        <w:outlineLvl w:val="1"/>
        <w:rPr>
          <w:bCs/>
          <w:sz w:val="28"/>
          <w:szCs w:val="28"/>
        </w:rPr>
      </w:pP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Глава 7. Аппарат Совета депутатов</w:t>
      </w:r>
    </w:p>
    <w:p w:rsidR="00601514" w:rsidRPr="00601514" w:rsidRDefault="00601514" w:rsidP="00601514">
      <w:pPr>
        <w:autoSpaceDE w:val="0"/>
        <w:autoSpaceDN w:val="0"/>
        <w:adjustRightInd w:val="0"/>
        <w:ind w:firstLine="540"/>
        <w:jc w:val="center"/>
        <w:outlineLvl w:val="1"/>
        <w:rPr>
          <w:b/>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Статья 33. Задачи аппарата Совета депутатов</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33.1. Для обеспечения деятельности Совета депутатов создается аппарат Совета депутатов.</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33.2. Основными задачами аппарата Совета депутатов являются: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создание необходимых условий для эффективной работы Совета депутатов;</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оказание практической помощи депутатам Совета депутатов в осуществлении их полномочий;</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оперативная работа с поступающими в Совет депутатов обращениями граждан.</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Статья 34. Положение об аппарате Совета депутатов</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34.1. Положение об аппарате Совета депутатов, его структура и штаты утверждаются Советом депутатов.</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34.2. Финансовое и материально-техническое обеспечение деятельности аппарата Совета депутатов, средства на оплату труда его сотрудников, а также иные расходы на их содержание определяются Советом депутатов в пределах средств, выделяемых на обеспечение деятельности Совета депутатов.</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Статья 35. Делопроизводство в Совете депутатов</w:t>
      </w:r>
    </w:p>
    <w:p w:rsidR="00601514" w:rsidRPr="00601514" w:rsidRDefault="00601514" w:rsidP="00601514">
      <w:pPr>
        <w:autoSpaceDE w:val="0"/>
        <w:autoSpaceDN w:val="0"/>
        <w:adjustRightInd w:val="0"/>
        <w:ind w:firstLine="540"/>
        <w:jc w:val="center"/>
        <w:outlineLvl w:val="1"/>
        <w:rPr>
          <w:b/>
          <w:bCs/>
          <w:sz w:val="28"/>
          <w:szCs w:val="28"/>
        </w:rPr>
      </w:pP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35.1. Делопроизводство в Совете депутатов ведется в порядке, установленном Советом депутатов.</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Глава 8. Соблюдение Регламента Совета депутатов</w:t>
      </w:r>
    </w:p>
    <w:p w:rsidR="00601514" w:rsidRPr="00601514" w:rsidRDefault="00601514" w:rsidP="00601514">
      <w:pPr>
        <w:autoSpaceDE w:val="0"/>
        <w:autoSpaceDN w:val="0"/>
        <w:adjustRightInd w:val="0"/>
        <w:ind w:firstLine="540"/>
        <w:jc w:val="center"/>
        <w:outlineLvl w:val="1"/>
        <w:rPr>
          <w:b/>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 xml:space="preserve">Статья 36. </w:t>
      </w:r>
      <w:proofErr w:type="gramStart"/>
      <w:r w:rsidRPr="00601514">
        <w:rPr>
          <w:b/>
          <w:bCs/>
          <w:sz w:val="28"/>
          <w:szCs w:val="28"/>
        </w:rPr>
        <w:t>Контроль за</w:t>
      </w:r>
      <w:proofErr w:type="gramEnd"/>
      <w:r w:rsidRPr="00601514">
        <w:rPr>
          <w:b/>
          <w:bCs/>
          <w:sz w:val="28"/>
          <w:szCs w:val="28"/>
        </w:rPr>
        <w:t xml:space="preserve"> соблюдением Регламента</w:t>
      </w:r>
    </w:p>
    <w:p w:rsidR="00601514" w:rsidRPr="00601514" w:rsidRDefault="00601514" w:rsidP="00601514">
      <w:pPr>
        <w:autoSpaceDE w:val="0"/>
        <w:autoSpaceDN w:val="0"/>
        <w:adjustRightInd w:val="0"/>
        <w:ind w:firstLine="540"/>
        <w:jc w:val="center"/>
        <w:outlineLvl w:val="1"/>
        <w:rPr>
          <w:b/>
          <w:bCs/>
          <w:sz w:val="28"/>
          <w:szCs w:val="28"/>
        </w:rPr>
      </w:pP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xml:space="preserve">36.1. </w:t>
      </w:r>
      <w:proofErr w:type="gramStart"/>
      <w:r w:rsidRPr="00601514">
        <w:rPr>
          <w:bCs/>
          <w:sz w:val="28"/>
          <w:szCs w:val="28"/>
        </w:rPr>
        <w:t>Контроль за</w:t>
      </w:r>
      <w:proofErr w:type="gramEnd"/>
      <w:r w:rsidRPr="00601514">
        <w:rPr>
          <w:bCs/>
          <w:sz w:val="28"/>
          <w:szCs w:val="28"/>
        </w:rPr>
        <w:t xml:space="preserve">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w:t>
      </w:r>
      <w:proofErr w:type="gramStart"/>
      <w:r w:rsidRPr="00601514">
        <w:rPr>
          <w:bCs/>
          <w:sz w:val="28"/>
          <w:szCs w:val="28"/>
        </w:rPr>
        <w:t>председательствующего</w:t>
      </w:r>
      <w:proofErr w:type="gramEnd"/>
      <w:r w:rsidRPr="00601514">
        <w:rPr>
          <w:bCs/>
          <w:sz w:val="28"/>
          <w:szCs w:val="28"/>
        </w:rPr>
        <w:t xml:space="preserve"> на заседании.</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Статья 37. Меры воздействия на нарушителей порядка на заседании</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37.1. При нарушении участником заседания порядка на заседании Совета депутатов к нему могут применяться следующие меры воздействия:</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призыв к порядку;</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призыв к порядку с занесением в протокол;</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временное лишение слова.</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37.2. Призывать к порядку вправе только председательствующий на заседании. Участник заседания призывается к порядку, если он:</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выступает без разрешения председательствующего;</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допускает в своей речи оскорбительные выражения, использует ненормативную лексику.</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37.3. Участник заседания, который на том же заседании уже был призван к порядку, призывается к порядку с занесением в протокол.</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37.4. Временное лишение слова на заседании производится путем принятия протокольного решения Совета депутатов в отношении депутата, который дважды призывался к порядку.</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Глава 9. Осуществление контрольных полномочий Советом депутатов</w:t>
      </w:r>
    </w:p>
    <w:p w:rsidR="00601514" w:rsidRPr="00601514" w:rsidRDefault="00601514" w:rsidP="00601514">
      <w:pPr>
        <w:autoSpaceDE w:val="0"/>
        <w:autoSpaceDN w:val="0"/>
        <w:adjustRightInd w:val="0"/>
        <w:ind w:firstLine="540"/>
        <w:jc w:val="center"/>
        <w:outlineLvl w:val="1"/>
        <w:rPr>
          <w:b/>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Статья 38. Основные направления и формы осуществления контрольной деятельности</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xml:space="preserve">38.1. Совет депутатов осуществляет </w:t>
      </w:r>
      <w:proofErr w:type="gramStart"/>
      <w:r w:rsidRPr="00601514">
        <w:rPr>
          <w:bCs/>
          <w:sz w:val="28"/>
          <w:szCs w:val="28"/>
        </w:rPr>
        <w:t>контроль за</w:t>
      </w:r>
      <w:proofErr w:type="gramEnd"/>
      <w:r w:rsidRPr="00601514">
        <w:rPr>
          <w:bCs/>
          <w:sz w:val="28"/>
          <w:szCs w:val="28"/>
        </w:rPr>
        <w:t xml:space="preserve"> деятельностью главы </w:t>
      </w:r>
      <w:r w:rsidRPr="00601514">
        <w:rPr>
          <w:sz w:val="28"/>
          <w:szCs w:val="28"/>
        </w:rPr>
        <w:t>Усть-Ярульского сельсовета</w:t>
      </w:r>
      <w:r w:rsidRPr="00601514">
        <w:rPr>
          <w:bCs/>
          <w:sz w:val="28"/>
          <w:szCs w:val="28"/>
        </w:rPr>
        <w:t>, администрации Усть-Ярульского сельсовета</w:t>
      </w:r>
      <w:r w:rsidRPr="00601514">
        <w:rPr>
          <w:bCs/>
          <w:i/>
          <w:sz w:val="28"/>
          <w:szCs w:val="28"/>
        </w:rPr>
        <w:t xml:space="preserve"> </w:t>
      </w:r>
      <w:r w:rsidRPr="00601514">
        <w:rPr>
          <w:bCs/>
          <w:sz w:val="28"/>
          <w:szCs w:val="28"/>
        </w:rPr>
        <w:t>и ее должностных лиц в следующих формах:</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а) депутатских слушаний;</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б) депутатских расследований;</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в) депутатских запросов;</w:t>
      </w:r>
    </w:p>
    <w:p w:rsidR="00601514" w:rsidRPr="00601514" w:rsidRDefault="00601514" w:rsidP="00601514">
      <w:pPr>
        <w:autoSpaceDE w:val="0"/>
        <w:autoSpaceDN w:val="0"/>
        <w:adjustRightInd w:val="0"/>
        <w:ind w:firstLine="709"/>
        <w:jc w:val="both"/>
        <w:outlineLvl w:val="1"/>
        <w:rPr>
          <w:bCs/>
          <w:sz w:val="28"/>
          <w:szCs w:val="28"/>
        </w:rPr>
      </w:pPr>
      <w:r w:rsidRPr="00601514">
        <w:rPr>
          <w:bCs/>
          <w:sz w:val="28"/>
          <w:szCs w:val="28"/>
        </w:rPr>
        <w:t xml:space="preserve">д) заслушивания ежегодного отчета главы муниципального образования и должностных лиц администрации </w:t>
      </w:r>
      <w:r w:rsidRPr="00601514">
        <w:rPr>
          <w:sz w:val="28"/>
          <w:szCs w:val="28"/>
        </w:rPr>
        <w:t>Усть-Ярульского сельсовета</w:t>
      </w:r>
      <w:r w:rsidRPr="00601514">
        <w:rPr>
          <w:i/>
          <w:sz w:val="28"/>
          <w:szCs w:val="28"/>
        </w:rPr>
        <w:t xml:space="preserve">      </w:t>
      </w:r>
      <w:r w:rsidRPr="00601514">
        <w:rPr>
          <w:bCs/>
          <w:sz w:val="28"/>
          <w:szCs w:val="28"/>
        </w:rPr>
        <w:t>38.2. Внесение и подготовку контрольного вопроса, принятие по нему решения осуществляется в порядке, определенном статьями 13 - 16, 28.</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jc w:val="both"/>
        <w:outlineLvl w:val="1"/>
        <w:rPr>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Статья 39. Депутатский запрос</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709"/>
        <w:jc w:val="both"/>
        <w:rPr>
          <w:bCs/>
          <w:sz w:val="28"/>
          <w:szCs w:val="28"/>
        </w:rPr>
      </w:pPr>
      <w:r w:rsidRPr="00601514">
        <w:rPr>
          <w:bCs/>
          <w:sz w:val="28"/>
          <w:szCs w:val="28"/>
        </w:rPr>
        <w:t xml:space="preserve">39.1. Депутат Совета депутатов, группа депутатов Совета депутатов вправе обратиться с запросом к главе </w:t>
      </w:r>
      <w:r w:rsidRPr="00601514">
        <w:rPr>
          <w:sz w:val="28"/>
          <w:szCs w:val="28"/>
        </w:rPr>
        <w:t>Усть-Ярульского сельсовета</w:t>
      </w:r>
      <w:r w:rsidRPr="00601514">
        <w:rPr>
          <w:bCs/>
          <w:sz w:val="28"/>
          <w:szCs w:val="28"/>
        </w:rPr>
        <w:t xml:space="preserve">, администрации </w:t>
      </w:r>
      <w:r w:rsidRPr="00601514">
        <w:rPr>
          <w:sz w:val="28"/>
          <w:szCs w:val="28"/>
        </w:rPr>
        <w:t>Усть-Ярульского сельсовета</w:t>
      </w:r>
      <w:r w:rsidRPr="00601514">
        <w:rPr>
          <w:bCs/>
          <w:sz w:val="28"/>
          <w:szCs w:val="28"/>
        </w:rPr>
        <w:t>,  руководителям предприятий, учреждений и организаций, расположенных на территории Усть-Ярульского сельсовета по вопросам, связанным с депутатской деятельностью.</w:t>
      </w:r>
    </w:p>
    <w:p w:rsidR="00601514" w:rsidRPr="00601514" w:rsidRDefault="00601514" w:rsidP="00601514">
      <w:pPr>
        <w:autoSpaceDE w:val="0"/>
        <w:autoSpaceDN w:val="0"/>
        <w:adjustRightInd w:val="0"/>
        <w:ind w:firstLine="709"/>
        <w:jc w:val="both"/>
        <w:rPr>
          <w:bCs/>
          <w:sz w:val="28"/>
          <w:szCs w:val="28"/>
        </w:rPr>
      </w:pPr>
      <w:r w:rsidRPr="00601514">
        <w:rPr>
          <w:bCs/>
          <w:sz w:val="28"/>
          <w:szCs w:val="28"/>
        </w:rPr>
        <w:t>39.2. Депутатский запрос вносится на заседании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601514" w:rsidRPr="00601514" w:rsidRDefault="00601514" w:rsidP="00601514">
      <w:pPr>
        <w:autoSpaceDE w:val="0"/>
        <w:autoSpaceDN w:val="0"/>
        <w:adjustRightInd w:val="0"/>
        <w:ind w:firstLine="709"/>
        <w:jc w:val="both"/>
        <w:rPr>
          <w:bCs/>
          <w:sz w:val="28"/>
          <w:szCs w:val="28"/>
        </w:rPr>
      </w:pPr>
      <w:r w:rsidRPr="00601514">
        <w:rPr>
          <w:bCs/>
          <w:sz w:val="28"/>
          <w:szCs w:val="28"/>
        </w:rPr>
        <w:t>39.3. Должностные лица, получившие депутатский запрос, обязаны дать депутату письменный ответ в течение 10 дней со дня получения запроса.</w:t>
      </w:r>
    </w:p>
    <w:p w:rsidR="00601514" w:rsidRPr="00601514" w:rsidRDefault="00601514" w:rsidP="00601514">
      <w:pPr>
        <w:autoSpaceDE w:val="0"/>
        <w:autoSpaceDN w:val="0"/>
        <w:adjustRightInd w:val="0"/>
        <w:ind w:firstLine="709"/>
        <w:jc w:val="both"/>
        <w:rPr>
          <w:bCs/>
          <w:sz w:val="28"/>
          <w:szCs w:val="28"/>
        </w:rPr>
      </w:pPr>
      <w:r w:rsidRPr="00601514">
        <w:rPr>
          <w:bCs/>
          <w:sz w:val="28"/>
          <w:szCs w:val="28"/>
        </w:rPr>
        <w:t>39.4. Депутат Совета депутатов, направивший депутатский запрос,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601514" w:rsidRPr="00601514" w:rsidRDefault="00601514" w:rsidP="00601514">
      <w:pPr>
        <w:autoSpaceDE w:val="0"/>
        <w:autoSpaceDN w:val="0"/>
        <w:adjustRightInd w:val="0"/>
        <w:ind w:firstLine="709"/>
        <w:jc w:val="both"/>
        <w:rPr>
          <w:bCs/>
          <w:sz w:val="28"/>
          <w:szCs w:val="28"/>
        </w:rPr>
      </w:pPr>
    </w:p>
    <w:p w:rsidR="00601514" w:rsidRPr="00601514" w:rsidRDefault="00601514" w:rsidP="00601514">
      <w:pPr>
        <w:autoSpaceDE w:val="0"/>
        <w:autoSpaceDN w:val="0"/>
        <w:adjustRightInd w:val="0"/>
        <w:ind w:firstLine="540"/>
        <w:jc w:val="center"/>
        <w:outlineLvl w:val="1"/>
        <w:rPr>
          <w:i/>
          <w:sz w:val="28"/>
          <w:szCs w:val="28"/>
        </w:rPr>
      </w:pPr>
      <w:r w:rsidRPr="00601514">
        <w:rPr>
          <w:b/>
          <w:bCs/>
          <w:sz w:val="28"/>
          <w:szCs w:val="28"/>
        </w:rPr>
        <w:t xml:space="preserve">Статья 40. Отчет главы </w:t>
      </w:r>
      <w:r w:rsidRPr="00601514">
        <w:rPr>
          <w:b/>
          <w:sz w:val="28"/>
          <w:szCs w:val="28"/>
        </w:rPr>
        <w:t>Усть-Ярульского сельсовета</w:t>
      </w:r>
      <w:r w:rsidRPr="00601514">
        <w:rPr>
          <w:i/>
          <w:sz w:val="28"/>
          <w:szCs w:val="28"/>
        </w:rPr>
        <w:t xml:space="preserve"> </w:t>
      </w:r>
    </w:p>
    <w:p w:rsidR="00601514" w:rsidRPr="00601514" w:rsidRDefault="00601514" w:rsidP="00601514">
      <w:pPr>
        <w:autoSpaceDE w:val="0"/>
        <w:autoSpaceDN w:val="0"/>
        <w:adjustRightInd w:val="0"/>
        <w:ind w:firstLine="540"/>
        <w:jc w:val="center"/>
        <w:outlineLvl w:val="1"/>
        <w:rPr>
          <w:b/>
          <w:bCs/>
          <w:sz w:val="28"/>
          <w:szCs w:val="28"/>
        </w:rPr>
      </w:pPr>
      <w:r w:rsidRPr="00601514">
        <w:rPr>
          <w:bCs/>
          <w:sz w:val="28"/>
          <w:szCs w:val="28"/>
        </w:rPr>
        <w:t xml:space="preserve">40.1. </w:t>
      </w:r>
      <w:r w:rsidRPr="00601514">
        <w:rPr>
          <w:sz w:val="28"/>
          <w:szCs w:val="28"/>
        </w:rPr>
        <w:t>Глава Усть-Ярульского сельсовета</w:t>
      </w:r>
      <w:r w:rsidRPr="00601514">
        <w:rPr>
          <w:i/>
          <w:sz w:val="28"/>
          <w:szCs w:val="28"/>
        </w:rPr>
        <w:t xml:space="preserve"> </w:t>
      </w:r>
      <w:r w:rsidRPr="00601514">
        <w:rPr>
          <w:sz w:val="28"/>
          <w:szCs w:val="28"/>
        </w:rPr>
        <w:t>представляет Совету депутатов ежегодные отчеты о результатах своей деятельности,</w:t>
      </w:r>
      <w:r w:rsidRPr="00601514">
        <w:rPr>
          <w:i/>
          <w:sz w:val="28"/>
          <w:szCs w:val="28"/>
        </w:rPr>
        <w:t xml:space="preserve"> </w:t>
      </w:r>
      <w:r w:rsidRPr="00601514">
        <w:rPr>
          <w:sz w:val="28"/>
          <w:szCs w:val="28"/>
        </w:rPr>
        <w:t>в том числе о решении вопросов, поставленных представительным органом муниципального образования.</w:t>
      </w:r>
    </w:p>
    <w:p w:rsidR="00601514" w:rsidRPr="00601514" w:rsidRDefault="00601514" w:rsidP="00601514">
      <w:pPr>
        <w:autoSpaceDE w:val="0"/>
        <w:autoSpaceDN w:val="0"/>
        <w:adjustRightInd w:val="0"/>
        <w:ind w:firstLine="709"/>
        <w:jc w:val="both"/>
        <w:rPr>
          <w:bCs/>
          <w:sz w:val="28"/>
          <w:szCs w:val="28"/>
        </w:rPr>
      </w:pPr>
      <w:r w:rsidRPr="00601514">
        <w:rPr>
          <w:bCs/>
          <w:sz w:val="28"/>
          <w:szCs w:val="28"/>
        </w:rPr>
        <w:t>40.2. По итогам отчета главы Усть-Ярульского сельсовета</w:t>
      </w:r>
      <w:r w:rsidRPr="00601514">
        <w:rPr>
          <w:bCs/>
          <w:i/>
          <w:sz w:val="28"/>
          <w:szCs w:val="28"/>
        </w:rPr>
        <w:t xml:space="preserve"> </w:t>
      </w:r>
      <w:r w:rsidRPr="00601514">
        <w:rPr>
          <w:bCs/>
          <w:sz w:val="28"/>
          <w:szCs w:val="28"/>
        </w:rPr>
        <w:t>Советом депутатов принимается Решение, в котором дается оценка деятельности администрации за истекший год, а также рекомендации на текущий год.</w:t>
      </w:r>
    </w:p>
    <w:p w:rsidR="00601514" w:rsidRPr="00601514" w:rsidRDefault="00601514" w:rsidP="00601514">
      <w:pPr>
        <w:autoSpaceDE w:val="0"/>
        <w:autoSpaceDN w:val="0"/>
        <w:adjustRightInd w:val="0"/>
        <w:ind w:firstLine="709"/>
        <w:jc w:val="both"/>
        <w:rPr>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Глава 10. Обеспечение деятельности Совета депутатов</w:t>
      </w:r>
    </w:p>
    <w:p w:rsidR="00601514" w:rsidRPr="00601514" w:rsidRDefault="00601514" w:rsidP="00601514">
      <w:pPr>
        <w:autoSpaceDE w:val="0"/>
        <w:autoSpaceDN w:val="0"/>
        <w:adjustRightInd w:val="0"/>
        <w:ind w:firstLine="540"/>
        <w:jc w:val="center"/>
        <w:outlineLvl w:val="1"/>
        <w:rPr>
          <w:b/>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Статья 41. Организационное, правовое, материально-техническое и финансовое обеспечение деятельности Совета депутатов</w:t>
      </w:r>
    </w:p>
    <w:p w:rsidR="00601514" w:rsidRPr="00601514" w:rsidRDefault="00601514" w:rsidP="00601514">
      <w:pPr>
        <w:autoSpaceDE w:val="0"/>
        <w:autoSpaceDN w:val="0"/>
        <w:adjustRightInd w:val="0"/>
        <w:ind w:firstLine="540"/>
        <w:jc w:val="center"/>
        <w:outlineLvl w:val="1"/>
        <w:rPr>
          <w:b/>
          <w:bCs/>
          <w:sz w:val="28"/>
          <w:szCs w:val="28"/>
        </w:rPr>
      </w:pPr>
    </w:p>
    <w:p w:rsidR="00601514" w:rsidRPr="00601514" w:rsidRDefault="00601514" w:rsidP="00601514">
      <w:pPr>
        <w:autoSpaceDE w:val="0"/>
        <w:autoSpaceDN w:val="0"/>
        <w:adjustRightInd w:val="0"/>
        <w:ind w:firstLine="709"/>
        <w:jc w:val="both"/>
        <w:rPr>
          <w:bCs/>
          <w:sz w:val="28"/>
          <w:szCs w:val="28"/>
        </w:rPr>
      </w:pPr>
      <w:r w:rsidRPr="00601514">
        <w:rPr>
          <w:bCs/>
          <w:sz w:val="28"/>
          <w:szCs w:val="28"/>
        </w:rPr>
        <w:t>41.1. Администрация Усть-Ярульского сельсовета</w:t>
      </w:r>
      <w:r w:rsidRPr="00601514">
        <w:rPr>
          <w:bCs/>
          <w:i/>
          <w:sz w:val="28"/>
          <w:szCs w:val="28"/>
        </w:rPr>
        <w:t xml:space="preserve"> </w:t>
      </w:r>
      <w:r w:rsidRPr="00601514">
        <w:rPr>
          <w:bCs/>
          <w:sz w:val="28"/>
          <w:szCs w:val="28"/>
        </w:rPr>
        <w:t>осуществляет организационное, информационное, а также материально-техническое и финансовое обеспечение деятельности Совета депутатов, постоянных и временных комиссий, председателя Совета, заместителя председателя Совета, депутатов, в пределах средств, выделяемых на обеспечение деятельности Совета депутатов.</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Статья 42. Гарантии деятельности депутатов Совета депутатов</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709"/>
        <w:jc w:val="both"/>
        <w:rPr>
          <w:bCs/>
          <w:sz w:val="28"/>
          <w:szCs w:val="28"/>
        </w:rPr>
      </w:pPr>
      <w:r w:rsidRPr="00601514">
        <w:rPr>
          <w:bCs/>
          <w:sz w:val="28"/>
          <w:szCs w:val="28"/>
        </w:rPr>
        <w:t>42.1. Депутат Совета депутатов по вопросам депутатской деятельности имеет право на посещение государственных и общественных органов, предприятий и организаций, независимо от форм собственности, расположенных на территории муниципального образования, а также на прием их руководителями и другими должностными лицами.</w:t>
      </w:r>
    </w:p>
    <w:p w:rsidR="00601514" w:rsidRPr="00601514" w:rsidRDefault="00601514" w:rsidP="00601514">
      <w:pPr>
        <w:autoSpaceDE w:val="0"/>
        <w:autoSpaceDN w:val="0"/>
        <w:adjustRightInd w:val="0"/>
        <w:ind w:firstLine="709"/>
        <w:jc w:val="both"/>
        <w:rPr>
          <w:bCs/>
          <w:sz w:val="28"/>
          <w:szCs w:val="28"/>
        </w:rPr>
      </w:pPr>
      <w:r w:rsidRPr="00601514">
        <w:rPr>
          <w:bCs/>
          <w:sz w:val="28"/>
          <w:szCs w:val="28"/>
        </w:rPr>
        <w:t>42.2. 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lastRenderedPageBreak/>
        <w:t>Статья 43. Прием граждан депутатами Совета депутатов</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709"/>
        <w:jc w:val="both"/>
        <w:rPr>
          <w:bCs/>
          <w:sz w:val="28"/>
          <w:szCs w:val="28"/>
        </w:rPr>
      </w:pPr>
      <w:r w:rsidRPr="00601514">
        <w:rPr>
          <w:bCs/>
          <w:sz w:val="28"/>
          <w:szCs w:val="28"/>
        </w:rPr>
        <w:t>43.1. Депутаты Совета депутатов проводят прием граждан. График и расписание приема устанавливает заместитель председателя Совета по согласованию с депутатами.</w:t>
      </w:r>
    </w:p>
    <w:p w:rsidR="00601514" w:rsidRPr="00601514" w:rsidRDefault="00601514" w:rsidP="00601514">
      <w:pPr>
        <w:autoSpaceDE w:val="0"/>
        <w:autoSpaceDN w:val="0"/>
        <w:adjustRightInd w:val="0"/>
        <w:ind w:firstLine="709"/>
        <w:jc w:val="both"/>
        <w:rPr>
          <w:bCs/>
          <w:sz w:val="28"/>
          <w:szCs w:val="28"/>
        </w:rPr>
      </w:pPr>
      <w:r w:rsidRPr="00601514">
        <w:rPr>
          <w:bCs/>
          <w:sz w:val="28"/>
          <w:szCs w:val="28"/>
        </w:rPr>
        <w:t>Расписание приема доводится до сведения населения Усть-Ярульского сельсовета через средства массовой информации (информационные стенды, печатное издание).</w:t>
      </w:r>
    </w:p>
    <w:p w:rsidR="00601514" w:rsidRPr="00601514" w:rsidRDefault="00601514" w:rsidP="00601514">
      <w:pPr>
        <w:autoSpaceDE w:val="0"/>
        <w:autoSpaceDN w:val="0"/>
        <w:adjustRightInd w:val="0"/>
        <w:ind w:firstLine="709"/>
        <w:jc w:val="both"/>
        <w:rPr>
          <w:bCs/>
          <w:sz w:val="28"/>
          <w:szCs w:val="28"/>
        </w:rPr>
      </w:pPr>
      <w:r w:rsidRPr="00601514">
        <w:rPr>
          <w:bCs/>
          <w:sz w:val="28"/>
          <w:szCs w:val="28"/>
        </w:rPr>
        <w:t>43.2.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в сроки, установленные Федеральным законом от 02.05.2006 № 59-ФЗ «О порядке рассмотрения обращений граждан Российской Федерации».</w:t>
      </w:r>
    </w:p>
    <w:p w:rsidR="00601514" w:rsidRPr="00601514" w:rsidRDefault="00601514" w:rsidP="00601514">
      <w:pPr>
        <w:autoSpaceDE w:val="0"/>
        <w:autoSpaceDN w:val="0"/>
        <w:adjustRightInd w:val="0"/>
        <w:ind w:firstLine="709"/>
        <w:jc w:val="both"/>
        <w:rPr>
          <w:bCs/>
          <w:sz w:val="28"/>
          <w:szCs w:val="28"/>
        </w:rPr>
      </w:pPr>
      <w:r w:rsidRPr="00601514">
        <w:rPr>
          <w:bCs/>
          <w:sz w:val="28"/>
          <w:szCs w:val="28"/>
        </w:rPr>
        <w:t>Депутат может принять решение о направлении заявления посетителя на рассмотрение постоянной комиссии Совета (в соответствии с вопросом ведения комиссий). В этом случае указанное заявление оформляется в письменном виде за подписью посетителя.</w:t>
      </w:r>
    </w:p>
    <w:p w:rsidR="00601514" w:rsidRPr="00601514" w:rsidRDefault="00601514" w:rsidP="00601514">
      <w:pPr>
        <w:autoSpaceDE w:val="0"/>
        <w:autoSpaceDN w:val="0"/>
        <w:adjustRightInd w:val="0"/>
        <w:ind w:firstLine="709"/>
        <w:jc w:val="both"/>
        <w:rPr>
          <w:bCs/>
          <w:sz w:val="28"/>
          <w:szCs w:val="28"/>
        </w:rPr>
      </w:pPr>
      <w:r w:rsidRPr="00601514">
        <w:rPr>
          <w:bCs/>
          <w:sz w:val="28"/>
          <w:szCs w:val="28"/>
        </w:rPr>
        <w:t>43.3.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Глава 11. Внесение изменений и дополнений в Регламент Совета депутатов</w:t>
      </w:r>
    </w:p>
    <w:p w:rsidR="00601514" w:rsidRPr="00601514" w:rsidRDefault="00601514" w:rsidP="00601514">
      <w:pPr>
        <w:autoSpaceDE w:val="0"/>
        <w:autoSpaceDN w:val="0"/>
        <w:adjustRightInd w:val="0"/>
        <w:ind w:firstLine="540"/>
        <w:jc w:val="center"/>
        <w:outlineLvl w:val="1"/>
        <w:rPr>
          <w:b/>
          <w:bCs/>
          <w:sz w:val="28"/>
          <w:szCs w:val="28"/>
        </w:rPr>
      </w:pPr>
    </w:p>
    <w:p w:rsidR="00601514" w:rsidRPr="00601514" w:rsidRDefault="00601514" w:rsidP="00601514">
      <w:pPr>
        <w:autoSpaceDE w:val="0"/>
        <w:autoSpaceDN w:val="0"/>
        <w:adjustRightInd w:val="0"/>
        <w:ind w:firstLine="540"/>
        <w:jc w:val="center"/>
        <w:outlineLvl w:val="1"/>
        <w:rPr>
          <w:b/>
          <w:bCs/>
          <w:sz w:val="28"/>
          <w:szCs w:val="28"/>
        </w:rPr>
      </w:pPr>
      <w:r w:rsidRPr="00601514">
        <w:rPr>
          <w:b/>
          <w:bCs/>
          <w:sz w:val="28"/>
          <w:szCs w:val="28"/>
        </w:rPr>
        <w:t>Статья 44. Порядок изменения Регламента</w:t>
      </w:r>
    </w:p>
    <w:p w:rsidR="00601514" w:rsidRPr="00601514" w:rsidRDefault="00601514" w:rsidP="00601514">
      <w:pPr>
        <w:autoSpaceDE w:val="0"/>
        <w:autoSpaceDN w:val="0"/>
        <w:adjustRightInd w:val="0"/>
        <w:ind w:firstLine="540"/>
        <w:jc w:val="both"/>
        <w:outlineLvl w:val="1"/>
        <w:rPr>
          <w:bCs/>
          <w:sz w:val="28"/>
          <w:szCs w:val="28"/>
        </w:rPr>
      </w:pPr>
    </w:p>
    <w:p w:rsidR="00601514" w:rsidRPr="00601514" w:rsidRDefault="00601514" w:rsidP="00601514">
      <w:pPr>
        <w:autoSpaceDE w:val="0"/>
        <w:autoSpaceDN w:val="0"/>
        <w:adjustRightInd w:val="0"/>
        <w:ind w:firstLine="709"/>
        <w:jc w:val="both"/>
        <w:outlineLvl w:val="1"/>
        <w:rPr>
          <w:bCs/>
          <w:i/>
          <w:sz w:val="28"/>
          <w:szCs w:val="28"/>
        </w:rPr>
      </w:pPr>
      <w:r w:rsidRPr="00601514">
        <w:rPr>
          <w:bCs/>
          <w:sz w:val="28"/>
          <w:szCs w:val="28"/>
        </w:rPr>
        <w:t>44.1. Предложения о внесении изменений в Регламент Совета депутатов могут вноситься председателем Совета, постоянными комиссиями, депутатами.</w:t>
      </w:r>
    </w:p>
    <w:p w:rsidR="00601514" w:rsidRPr="00601514" w:rsidRDefault="00601514" w:rsidP="00601514">
      <w:pPr>
        <w:autoSpaceDE w:val="0"/>
        <w:autoSpaceDN w:val="0"/>
        <w:adjustRightInd w:val="0"/>
        <w:ind w:firstLine="709"/>
        <w:jc w:val="both"/>
        <w:rPr>
          <w:bCs/>
          <w:sz w:val="28"/>
          <w:szCs w:val="28"/>
        </w:rPr>
      </w:pPr>
      <w:r w:rsidRPr="00601514">
        <w:rPr>
          <w:bCs/>
          <w:sz w:val="28"/>
          <w:szCs w:val="28"/>
        </w:rPr>
        <w:t>44.2. Подготовка, обсуждение и принятие решений о внесении изменений в Регламент осуществляется в порядке, установленном статьями 13 - 17.</w:t>
      </w:r>
    </w:p>
    <w:p w:rsidR="00601514" w:rsidRPr="00601514" w:rsidRDefault="00601514" w:rsidP="00601514">
      <w:pPr>
        <w:autoSpaceDE w:val="0"/>
        <w:autoSpaceDN w:val="0"/>
        <w:adjustRightInd w:val="0"/>
        <w:ind w:firstLine="709"/>
        <w:jc w:val="both"/>
        <w:rPr>
          <w:bCs/>
          <w:sz w:val="28"/>
          <w:szCs w:val="28"/>
        </w:rPr>
      </w:pPr>
    </w:p>
    <w:p w:rsidR="00601514" w:rsidRPr="00601514" w:rsidRDefault="00601514" w:rsidP="00601514">
      <w:pPr>
        <w:spacing w:after="200" w:line="276" w:lineRule="auto"/>
        <w:rPr>
          <w:rFonts w:ascii="Calibri" w:hAnsi="Calibri"/>
          <w:sz w:val="22"/>
          <w:szCs w:val="22"/>
        </w:rPr>
      </w:pPr>
    </w:p>
    <w:p w:rsidR="00601514" w:rsidRPr="00601514" w:rsidRDefault="00601514" w:rsidP="00601514">
      <w:pPr>
        <w:ind w:firstLine="709"/>
        <w:jc w:val="both"/>
        <w:rPr>
          <w:sz w:val="28"/>
          <w:szCs w:val="28"/>
        </w:rPr>
      </w:pPr>
    </w:p>
    <w:p w:rsidR="00601514" w:rsidRPr="00601514" w:rsidRDefault="00601514" w:rsidP="00601514">
      <w:pPr>
        <w:spacing w:after="200" w:line="276" w:lineRule="auto"/>
        <w:rPr>
          <w:rFonts w:ascii="Calibri" w:hAnsi="Calibri"/>
          <w:sz w:val="22"/>
          <w:szCs w:val="22"/>
        </w:rPr>
      </w:pPr>
    </w:p>
    <w:p w:rsidR="00601514" w:rsidRPr="000809DD" w:rsidRDefault="00601514" w:rsidP="004C59CA">
      <w:pPr>
        <w:rPr>
          <w:sz w:val="28"/>
          <w:szCs w:val="28"/>
        </w:rPr>
      </w:pPr>
      <w:bookmarkStart w:id="4" w:name="_GoBack"/>
      <w:bookmarkEnd w:id="4"/>
    </w:p>
    <w:sectPr w:rsidR="00601514" w:rsidRPr="000809DD" w:rsidSect="00350BCB">
      <w:footnotePr>
        <w:numRestart w:val="eachPage"/>
      </w:footnotePr>
      <w:type w:val="continuous"/>
      <w:pgSz w:w="11907" w:h="16840" w:code="9"/>
      <w:pgMar w:top="567" w:right="567" w:bottom="567" w:left="851" w:header="397" w:footer="28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7C4" w:rsidRDefault="00FA37C4" w:rsidP="00053018">
      <w:r>
        <w:separator/>
      </w:r>
    </w:p>
  </w:endnote>
  <w:endnote w:type="continuationSeparator" w:id="0">
    <w:p w:rsidR="00FA37C4" w:rsidRDefault="00FA37C4" w:rsidP="0005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14" w:rsidRDefault="00601514">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14" w:rsidRPr="005A0B09" w:rsidRDefault="00601514" w:rsidP="005A0B09">
    <w:pPr>
      <w:rPr>
        <w:sz w:val="16"/>
        <w:szCs w:val="16"/>
      </w:rPr>
    </w:pPr>
    <w:r w:rsidRPr="005A0B09">
      <w:rPr>
        <w:sz w:val="16"/>
        <w:szCs w:val="16"/>
      </w:rPr>
      <w:t>© ККГБУ ДПО «Институт государственного и муниципального управления при Правительстве Красноярского края»</w:t>
    </w:r>
    <w:r>
      <w:rPr>
        <w:sz w:val="16"/>
        <w:szCs w:val="16"/>
      </w:rPr>
      <w:t>, 2021</w:t>
    </w:r>
  </w:p>
  <w:p w:rsidR="00601514" w:rsidRPr="005A0B09" w:rsidRDefault="00601514" w:rsidP="005A0B0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14" w:rsidRDefault="00601514">
    <w:pPr>
      <w:pStyle w:val="af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89" w:rsidRDefault="00FA37C4">
    <w:pPr>
      <w:pStyle w:val="af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DE5" w:rsidRPr="00EF62A3" w:rsidRDefault="00FA37C4" w:rsidP="00EF62A3">
    <w:pPr>
      <w:rPr>
        <w:sz w:val="16"/>
        <w:szCs w:val="16"/>
      </w:rPr>
    </w:pPr>
    <w:r w:rsidRPr="00EF62A3">
      <w:rPr>
        <w:sz w:val="16"/>
        <w:szCs w:val="16"/>
      </w:rPr>
      <w:t>© ККГБУ ДПО «Институт государственного и муниципального управления при Пр</w:t>
    </w:r>
    <w:r>
      <w:rPr>
        <w:sz w:val="16"/>
        <w:szCs w:val="16"/>
      </w:rPr>
      <w:t>авительстве Красноярского края»</w:t>
    </w:r>
    <w:r>
      <w:rPr>
        <w:sz w:val="16"/>
        <w:szCs w:val="16"/>
      </w:rPr>
      <w:t>, 202</w:t>
    </w:r>
    <w:r>
      <w:rPr>
        <w:sz w:val="16"/>
        <w:szCs w:val="16"/>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89" w:rsidRDefault="00FA37C4">
    <w:pPr>
      <w:pStyle w:val="af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14" w:rsidRPr="00F21674" w:rsidRDefault="00601514" w:rsidP="0039797D">
    <w:pPr>
      <w:pStyle w:val="af8"/>
      <w:rPr>
        <w:sz w:val="16"/>
        <w:szCs w:val="16"/>
      </w:rPr>
    </w:pPr>
    <w:r w:rsidRPr="001B0EF4">
      <w:rPr>
        <w:sz w:val="16"/>
        <w:szCs w:val="16"/>
      </w:rPr>
      <w:t>©ККГБУ ДПО «Институт государственного и муниципального управления при Правит</w:t>
    </w:r>
    <w:r>
      <w:rPr>
        <w:sz w:val="16"/>
        <w:szCs w:val="16"/>
      </w:rPr>
      <w:t>ельстве Красноярского края» 2021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14" w:rsidRPr="00F21674" w:rsidRDefault="00601514" w:rsidP="00F21674">
    <w:pPr>
      <w:pStyle w:val="af8"/>
      <w:rPr>
        <w:sz w:val="16"/>
        <w:szCs w:val="16"/>
      </w:rPr>
    </w:pPr>
    <w:r w:rsidRPr="001B0EF4">
      <w:rPr>
        <w:sz w:val="16"/>
        <w:szCs w:val="16"/>
      </w:rPr>
      <w:t>©ККГБУ ДПО «Институт государственного и муниципального управления при Правит</w:t>
    </w:r>
    <w:r>
      <w:rPr>
        <w:sz w:val="16"/>
        <w:szCs w:val="16"/>
      </w:rPr>
      <w:t>ельстве Красноярского края» 2021</w:t>
    </w:r>
  </w:p>
  <w:p w:rsidR="00601514" w:rsidRPr="00F21674" w:rsidRDefault="00601514" w:rsidP="00F21674">
    <w:pPr>
      <w:pStyle w:val="af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7C4" w:rsidRDefault="00FA37C4" w:rsidP="00053018">
      <w:r>
        <w:separator/>
      </w:r>
    </w:p>
  </w:footnote>
  <w:footnote w:type="continuationSeparator" w:id="0">
    <w:p w:rsidR="00FA37C4" w:rsidRDefault="00FA37C4" w:rsidP="00053018">
      <w:r>
        <w:continuationSeparator/>
      </w:r>
    </w:p>
  </w:footnote>
  <w:footnote w:id="1">
    <w:p w:rsidR="00601514" w:rsidRDefault="00601514" w:rsidP="00601514">
      <w:pPr>
        <w:pStyle w:val="a9"/>
        <w:ind w:right="-285"/>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14" w:rsidRDefault="00601514">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14" w:rsidRDefault="00601514">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14" w:rsidRDefault="00601514">
    <w:pPr>
      <w:pStyle w:val="af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89" w:rsidRDefault="00FA37C4">
    <w:pPr>
      <w:pStyle w:val="af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89" w:rsidRDefault="00FA37C4">
    <w:pPr>
      <w:pStyle w:val="af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89" w:rsidRDefault="00FA37C4">
    <w:pPr>
      <w:pStyle w:val="af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14" w:rsidRPr="00A9669A" w:rsidRDefault="00601514">
    <w:pPr>
      <w:pStyle w:val="af6"/>
      <w:jc w:val="center"/>
    </w:pPr>
  </w:p>
  <w:p w:rsidR="00601514" w:rsidRDefault="00601514">
    <w:pPr>
      <w:pStyle w:val="af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14" w:rsidRDefault="00601514" w:rsidP="00350BCB">
    <w:pPr>
      <w:pStyle w:val="af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601514" w:rsidRDefault="00601514">
    <w:pPr>
      <w:pStyle w:val="af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14" w:rsidRDefault="00601514" w:rsidP="00350BCB">
    <w:pPr>
      <w:pStyle w:val="af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noProof/>
      </w:rPr>
      <w:t>3</w:t>
    </w:r>
    <w:r>
      <w:rPr>
        <w:rStyle w:val="afa"/>
      </w:rPr>
      <w:fldChar w:fldCharType="end"/>
    </w:r>
  </w:p>
  <w:p w:rsidR="00601514" w:rsidRDefault="00601514" w:rsidP="006B474E">
    <w:pPr>
      <w:pStyle w:val="af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428" w:hanging="360"/>
      </w:pPr>
      <w:rPr>
        <w:rFonts w:ascii="Wingdings" w:hAnsi="Wingdings" w:cs="Times New Roman"/>
      </w:rPr>
    </w:lvl>
  </w:abstractNum>
  <w:abstractNum w:abstractNumId="1">
    <w:nsid w:val="018030A7"/>
    <w:multiLevelType w:val="hybridMultilevel"/>
    <w:tmpl w:val="7CDEDD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A41492"/>
    <w:multiLevelType w:val="hybridMultilevel"/>
    <w:tmpl w:val="CD803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1E41FF"/>
    <w:multiLevelType w:val="hybridMultilevel"/>
    <w:tmpl w:val="BCACC204"/>
    <w:lvl w:ilvl="0" w:tplc="C130D2D6">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905B91"/>
    <w:multiLevelType w:val="multilevel"/>
    <w:tmpl w:val="7AE2C74A"/>
    <w:lvl w:ilvl="0">
      <w:start w:val="1"/>
      <w:numFmt w:val="decimal"/>
      <w:lvlText w:val="%1."/>
      <w:lvlJc w:val="left"/>
      <w:pPr>
        <w:tabs>
          <w:tab w:val="num" w:pos="964"/>
        </w:tabs>
        <w:ind w:left="0" w:firstLine="709"/>
      </w:pPr>
      <w:rPr>
        <w:rFonts w:hint="default"/>
        <w:i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18F3F54"/>
    <w:multiLevelType w:val="singleLevel"/>
    <w:tmpl w:val="81005CB2"/>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6">
    <w:nsid w:val="17A01B8D"/>
    <w:multiLevelType w:val="multilevel"/>
    <w:tmpl w:val="32DEC17C"/>
    <w:lvl w:ilvl="0">
      <w:start w:val="1"/>
      <w:numFmt w:val="decimal"/>
      <w:lvlText w:val="%1."/>
      <w:lvlJc w:val="left"/>
      <w:pPr>
        <w:ind w:left="4230" w:hanging="360"/>
      </w:pPr>
      <w:rPr>
        <w:rFonts w:hint="default"/>
      </w:rPr>
    </w:lvl>
    <w:lvl w:ilvl="1">
      <w:start w:val="1"/>
      <w:numFmt w:val="decimal"/>
      <w:isLgl/>
      <w:lvlText w:val="%1.%2."/>
      <w:lvlJc w:val="left"/>
      <w:pPr>
        <w:ind w:left="4590" w:hanging="720"/>
      </w:pPr>
      <w:rPr>
        <w:rFonts w:hint="default"/>
      </w:rPr>
    </w:lvl>
    <w:lvl w:ilvl="2">
      <w:start w:val="1"/>
      <w:numFmt w:val="decimal"/>
      <w:isLgl/>
      <w:lvlText w:val="%1.%2.%3."/>
      <w:lvlJc w:val="left"/>
      <w:pPr>
        <w:ind w:left="4590" w:hanging="720"/>
      </w:pPr>
      <w:rPr>
        <w:rFonts w:hint="default"/>
      </w:rPr>
    </w:lvl>
    <w:lvl w:ilvl="3">
      <w:start w:val="1"/>
      <w:numFmt w:val="decimal"/>
      <w:isLgl/>
      <w:lvlText w:val="%1.%2.%3.%4."/>
      <w:lvlJc w:val="left"/>
      <w:pPr>
        <w:ind w:left="4950" w:hanging="1080"/>
      </w:pPr>
      <w:rPr>
        <w:rFonts w:hint="default"/>
      </w:rPr>
    </w:lvl>
    <w:lvl w:ilvl="4">
      <w:start w:val="1"/>
      <w:numFmt w:val="decimal"/>
      <w:isLgl/>
      <w:lvlText w:val="%1.%2.%3.%4.%5."/>
      <w:lvlJc w:val="left"/>
      <w:pPr>
        <w:ind w:left="4950" w:hanging="1080"/>
      </w:pPr>
      <w:rPr>
        <w:rFonts w:hint="default"/>
      </w:rPr>
    </w:lvl>
    <w:lvl w:ilvl="5">
      <w:start w:val="1"/>
      <w:numFmt w:val="decimal"/>
      <w:isLgl/>
      <w:lvlText w:val="%1.%2.%3.%4.%5.%6."/>
      <w:lvlJc w:val="left"/>
      <w:pPr>
        <w:ind w:left="5310" w:hanging="1440"/>
      </w:pPr>
      <w:rPr>
        <w:rFonts w:hint="default"/>
      </w:rPr>
    </w:lvl>
    <w:lvl w:ilvl="6">
      <w:start w:val="1"/>
      <w:numFmt w:val="decimal"/>
      <w:isLgl/>
      <w:lvlText w:val="%1.%2.%3.%4.%5.%6.%7."/>
      <w:lvlJc w:val="left"/>
      <w:pPr>
        <w:ind w:left="5670" w:hanging="1800"/>
      </w:pPr>
      <w:rPr>
        <w:rFonts w:hint="default"/>
      </w:rPr>
    </w:lvl>
    <w:lvl w:ilvl="7">
      <w:start w:val="1"/>
      <w:numFmt w:val="decimal"/>
      <w:isLgl/>
      <w:lvlText w:val="%1.%2.%3.%4.%5.%6.%7.%8."/>
      <w:lvlJc w:val="left"/>
      <w:pPr>
        <w:ind w:left="5670" w:hanging="1800"/>
      </w:pPr>
      <w:rPr>
        <w:rFonts w:hint="default"/>
      </w:rPr>
    </w:lvl>
    <w:lvl w:ilvl="8">
      <w:start w:val="1"/>
      <w:numFmt w:val="decimal"/>
      <w:isLgl/>
      <w:lvlText w:val="%1.%2.%3.%4.%5.%6.%7.%8.%9."/>
      <w:lvlJc w:val="left"/>
      <w:pPr>
        <w:ind w:left="6030" w:hanging="2160"/>
      </w:pPr>
      <w:rPr>
        <w:rFonts w:hint="default"/>
      </w:rPr>
    </w:lvl>
  </w:abstractNum>
  <w:abstractNum w:abstractNumId="7">
    <w:nsid w:val="1E1E219F"/>
    <w:multiLevelType w:val="hybridMultilevel"/>
    <w:tmpl w:val="12D0FB22"/>
    <w:lvl w:ilvl="0" w:tplc="DEFC2B8A">
      <w:start w:val="1"/>
      <w:numFmt w:val="russianLower"/>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DE5E3F"/>
    <w:multiLevelType w:val="multilevel"/>
    <w:tmpl w:val="BF940AF8"/>
    <w:lvl w:ilvl="0">
      <w:start w:val="1"/>
      <w:numFmt w:val="decimal"/>
      <w:lvlText w:val="%1"/>
      <w:lvlJc w:val="left"/>
      <w:pPr>
        <w:ind w:left="705" w:hanging="705"/>
      </w:pPr>
      <w:rPr>
        <w:rFonts w:hint="default"/>
      </w:rPr>
    </w:lvl>
    <w:lvl w:ilvl="1">
      <w:start w:val="1"/>
      <w:numFmt w:val="decimal"/>
      <w:lvlText w:val="%1.%2"/>
      <w:lvlJc w:val="left"/>
      <w:pPr>
        <w:ind w:left="141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36930B3"/>
    <w:multiLevelType w:val="multilevel"/>
    <w:tmpl w:val="EF5E9010"/>
    <w:lvl w:ilvl="0">
      <w:start w:val="1"/>
      <w:numFmt w:val="decimal"/>
      <w:lvlText w:val="%1."/>
      <w:lvlJc w:val="left"/>
      <w:pPr>
        <w:ind w:left="42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940" w:hanging="144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4020" w:hanging="1800"/>
      </w:pPr>
      <w:rPr>
        <w:rFonts w:hint="default"/>
      </w:rPr>
    </w:lvl>
    <w:lvl w:ilvl="7">
      <w:start w:val="1"/>
      <w:numFmt w:val="decimal"/>
      <w:isLgl/>
      <w:lvlText w:val="%1.%2.%3.%4.%5.%6.%7.%8."/>
      <w:lvlJc w:val="left"/>
      <w:pPr>
        <w:ind w:left="4740" w:hanging="2160"/>
      </w:pPr>
      <w:rPr>
        <w:rFonts w:hint="default"/>
      </w:rPr>
    </w:lvl>
    <w:lvl w:ilvl="8">
      <w:start w:val="1"/>
      <w:numFmt w:val="decimal"/>
      <w:isLgl/>
      <w:lvlText w:val="%1.%2.%3.%4.%5.%6.%7.%8.%9."/>
      <w:lvlJc w:val="left"/>
      <w:pPr>
        <w:ind w:left="5100" w:hanging="2160"/>
      </w:pPr>
      <w:rPr>
        <w:rFonts w:hint="default"/>
      </w:rPr>
    </w:lvl>
  </w:abstractNum>
  <w:abstractNum w:abstractNumId="10">
    <w:nsid w:val="2D235DD6"/>
    <w:multiLevelType w:val="hybridMultilevel"/>
    <w:tmpl w:val="4CA27B86"/>
    <w:lvl w:ilvl="0" w:tplc="78023F8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3D10CC"/>
    <w:multiLevelType w:val="hybridMultilevel"/>
    <w:tmpl w:val="0BA8A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734C17"/>
    <w:multiLevelType w:val="hybridMultilevel"/>
    <w:tmpl w:val="D0B42B04"/>
    <w:lvl w:ilvl="0" w:tplc="8FF6789A">
      <w:start w:val="1"/>
      <w:numFmt w:val="decimal"/>
      <w:lvlText w:val="%1."/>
      <w:lvlJc w:val="left"/>
      <w:pPr>
        <w:ind w:left="1438" w:hanging="87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6594313"/>
    <w:multiLevelType w:val="hybridMultilevel"/>
    <w:tmpl w:val="37FC28C2"/>
    <w:lvl w:ilvl="0" w:tplc="1B4A3B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850231A"/>
    <w:multiLevelType w:val="multilevel"/>
    <w:tmpl w:val="9C7EF774"/>
    <w:lvl w:ilvl="0">
      <w:start w:val="2"/>
      <w:numFmt w:val="decimal"/>
      <w:lvlText w:val="%1."/>
      <w:lvlJc w:val="left"/>
      <w:pPr>
        <w:ind w:left="450" w:hanging="450"/>
      </w:pPr>
      <w:rPr>
        <w:rFonts w:hint="default"/>
      </w:rPr>
    </w:lvl>
    <w:lvl w:ilvl="1">
      <w:start w:val="1"/>
      <w:numFmt w:val="decimal"/>
      <w:lvlText w:val="%1.%2."/>
      <w:lvlJc w:val="left"/>
      <w:pPr>
        <w:ind w:left="4590" w:hanging="720"/>
      </w:pPr>
      <w:rPr>
        <w:rFonts w:hint="default"/>
      </w:rPr>
    </w:lvl>
    <w:lvl w:ilvl="2">
      <w:start w:val="1"/>
      <w:numFmt w:val="decimal"/>
      <w:lvlText w:val="%1.%2.%3."/>
      <w:lvlJc w:val="left"/>
      <w:pPr>
        <w:ind w:left="8460" w:hanging="720"/>
      </w:pPr>
      <w:rPr>
        <w:rFonts w:hint="default"/>
      </w:rPr>
    </w:lvl>
    <w:lvl w:ilvl="3">
      <w:start w:val="1"/>
      <w:numFmt w:val="decimal"/>
      <w:lvlText w:val="%1.%2.%3.%4."/>
      <w:lvlJc w:val="left"/>
      <w:pPr>
        <w:ind w:left="12690" w:hanging="1080"/>
      </w:pPr>
      <w:rPr>
        <w:rFonts w:hint="default"/>
      </w:rPr>
    </w:lvl>
    <w:lvl w:ilvl="4">
      <w:start w:val="1"/>
      <w:numFmt w:val="decimal"/>
      <w:lvlText w:val="%1.%2.%3.%4.%5."/>
      <w:lvlJc w:val="left"/>
      <w:pPr>
        <w:ind w:left="16560" w:hanging="1080"/>
      </w:pPr>
      <w:rPr>
        <w:rFonts w:hint="default"/>
      </w:rPr>
    </w:lvl>
    <w:lvl w:ilvl="5">
      <w:start w:val="1"/>
      <w:numFmt w:val="decimal"/>
      <w:lvlText w:val="%1.%2.%3.%4.%5.%6."/>
      <w:lvlJc w:val="left"/>
      <w:pPr>
        <w:ind w:left="20790" w:hanging="1440"/>
      </w:pPr>
      <w:rPr>
        <w:rFonts w:hint="default"/>
      </w:rPr>
    </w:lvl>
    <w:lvl w:ilvl="6">
      <w:start w:val="1"/>
      <w:numFmt w:val="decimal"/>
      <w:lvlText w:val="%1.%2.%3.%4.%5.%6.%7."/>
      <w:lvlJc w:val="left"/>
      <w:pPr>
        <w:ind w:left="25020" w:hanging="1800"/>
      </w:pPr>
      <w:rPr>
        <w:rFonts w:hint="default"/>
      </w:rPr>
    </w:lvl>
    <w:lvl w:ilvl="7">
      <w:start w:val="1"/>
      <w:numFmt w:val="decimal"/>
      <w:lvlText w:val="%1.%2.%3.%4.%5.%6.%7.%8."/>
      <w:lvlJc w:val="left"/>
      <w:pPr>
        <w:ind w:left="28890" w:hanging="1800"/>
      </w:pPr>
      <w:rPr>
        <w:rFonts w:hint="default"/>
      </w:rPr>
    </w:lvl>
    <w:lvl w:ilvl="8">
      <w:start w:val="1"/>
      <w:numFmt w:val="decimal"/>
      <w:lvlText w:val="%1.%2.%3.%4.%5.%6.%7.%8.%9."/>
      <w:lvlJc w:val="left"/>
      <w:pPr>
        <w:ind w:left="-32416" w:hanging="2160"/>
      </w:pPr>
      <w:rPr>
        <w:rFonts w:hint="default"/>
      </w:rPr>
    </w:lvl>
  </w:abstractNum>
  <w:abstractNum w:abstractNumId="16">
    <w:nsid w:val="3DC330C7"/>
    <w:multiLevelType w:val="hybridMultilevel"/>
    <w:tmpl w:val="179E5B62"/>
    <w:lvl w:ilvl="0" w:tplc="3CB8ADF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9DB2009"/>
    <w:multiLevelType w:val="hybridMultilevel"/>
    <w:tmpl w:val="43488BBE"/>
    <w:lvl w:ilvl="0" w:tplc="3CB8ADF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4D6E3068"/>
    <w:multiLevelType w:val="hybridMultilevel"/>
    <w:tmpl w:val="98E64CF0"/>
    <w:lvl w:ilvl="0" w:tplc="DEFC2B8A">
      <w:start w:val="1"/>
      <w:numFmt w:val="russianLower"/>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542E13"/>
    <w:multiLevelType w:val="hybridMultilevel"/>
    <w:tmpl w:val="755A8AB4"/>
    <w:lvl w:ilvl="0" w:tplc="8F40F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7EE7388"/>
    <w:multiLevelType w:val="hybridMultilevel"/>
    <w:tmpl w:val="79566A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2F4C33"/>
    <w:multiLevelType w:val="hybridMultilevel"/>
    <w:tmpl w:val="F5182840"/>
    <w:lvl w:ilvl="0" w:tplc="DEFC2B8A">
      <w:start w:val="1"/>
      <w:numFmt w:val="russianLower"/>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8E5CF2"/>
    <w:multiLevelType w:val="hybridMultilevel"/>
    <w:tmpl w:val="BD40E328"/>
    <w:lvl w:ilvl="0" w:tplc="28F6EFE4">
      <w:start w:val="1"/>
      <w:numFmt w:val="decimal"/>
      <w:lvlText w:val="%1."/>
      <w:lvlJc w:val="left"/>
      <w:pPr>
        <w:ind w:left="1423" w:hanging="85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30434DF"/>
    <w:multiLevelType w:val="hybridMultilevel"/>
    <w:tmpl w:val="A25635E4"/>
    <w:lvl w:ilvl="0" w:tplc="138AD3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7C459DA"/>
    <w:multiLevelType w:val="multilevel"/>
    <w:tmpl w:val="7E76E5FC"/>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12"/>
  </w:num>
  <w:num w:numId="7">
    <w:abstractNumId w:val="21"/>
  </w:num>
  <w:num w:numId="8">
    <w:abstractNumId w:val="6"/>
  </w:num>
  <w:num w:numId="9">
    <w:abstractNumId w:val="8"/>
  </w:num>
  <w:num w:numId="10">
    <w:abstractNumId w:val="22"/>
  </w:num>
  <w:num w:numId="11">
    <w:abstractNumId w:val="7"/>
  </w:num>
  <w:num w:numId="12">
    <w:abstractNumId w:val="18"/>
  </w:num>
  <w:num w:numId="13">
    <w:abstractNumId w:val="15"/>
  </w:num>
  <w:num w:numId="14">
    <w:abstractNumId w:val="26"/>
  </w:num>
  <w:num w:numId="15">
    <w:abstractNumId w:val="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7"/>
  </w:num>
  <w:num w:numId="19">
    <w:abstractNumId w:val="11"/>
  </w:num>
  <w:num w:numId="20">
    <w:abstractNumId w:val="10"/>
  </w:num>
  <w:num w:numId="21">
    <w:abstractNumId w:val="3"/>
  </w:num>
  <w:num w:numId="22">
    <w:abstractNumId w:val="14"/>
  </w:num>
  <w:num w:numId="23">
    <w:abstractNumId w:val="23"/>
  </w:num>
  <w:num w:numId="24">
    <w:abstractNumId w:val="5"/>
    <w:lvlOverride w:ilvl="0">
      <w:startOverride w:val="1"/>
    </w:lvlOverride>
  </w:num>
  <w:num w:numId="25">
    <w:abstractNumId w:val="13"/>
  </w:num>
  <w:num w:numId="26">
    <w:abstractNumId w:val="20"/>
  </w:num>
  <w:num w:numId="27">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42"/>
    <w:rsid w:val="00001FDB"/>
    <w:rsid w:val="00002CE3"/>
    <w:rsid w:val="00031008"/>
    <w:rsid w:val="00032108"/>
    <w:rsid w:val="00052909"/>
    <w:rsid w:val="00053018"/>
    <w:rsid w:val="00064FB5"/>
    <w:rsid w:val="00067E6C"/>
    <w:rsid w:val="00071792"/>
    <w:rsid w:val="000809DD"/>
    <w:rsid w:val="00082ACE"/>
    <w:rsid w:val="000D08A3"/>
    <w:rsid w:val="000E1C55"/>
    <w:rsid w:val="000E21CF"/>
    <w:rsid w:val="000E4B9F"/>
    <w:rsid w:val="000F73CB"/>
    <w:rsid w:val="0013234A"/>
    <w:rsid w:val="00160AB1"/>
    <w:rsid w:val="0017396A"/>
    <w:rsid w:val="00176B5F"/>
    <w:rsid w:val="001871AD"/>
    <w:rsid w:val="001B446C"/>
    <w:rsid w:val="001C3008"/>
    <w:rsid w:val="001D0780"/>
    <w:rsid w:val="001E0638"/>
    <w:rsid w:val="001E2EF0"/>
    <w:rsid w:val="001E36D7"/>
    <w:rsid w:val="001E4DAA"/>
    <w:rsid w:val="00205945"/>
    <w:rsid w:val="002127DF"/>
    <w:rsid w:val="00215C86"/>
    <w:rsid w:val="002266C8"/>
    <w:rsid w:val="00242927"/>
    <w:rsid w:val="002504AD"/>
    <w:rsid w:val="00263F43"/>
    <w:rsid w:val="002649C8"/>
    <w:rsid w:val="00264E00"/>
    <w:rsid w:val="00285257"/>
    <w:rsid w:val="002C4575"/>
    <w:rsid w:val="002C58CF"/>
    <w:rsid w:val="0033656D"/>
    <w:rsid w:val="00342351"/>
    <w:rsid w:val="0034256A"/>
    <w:rsid w:val="00344FAC"/>
    <w:rsid w:val="00357119"/>
    <w:rsid w:val="003626B8"/>
    <w:rsid w:val="00365F11"/>
    <w:rsid w:val="00384931"/>
    <w:rsid w:val="003B2C07"/>
    <w:rsid w:val="003B5915"/>
    <w:rsid w:val="003D5095"/>
    <w:rsid w:val="003E7767"/>
    <w:rsid w:val="003F165D"/>
    <w:rsid w:val="003F5498"/>
    <w:rsid w:val="003F7A64"/>
    <w:rsid w:val="004075DF"/>
    <w:rsid w:val="00455BEC"/>
    <w:rsid w:val="00467969"/>
    <w:rsid w:val="004A1B2B"/>
    <w:rsid w:val="004C59CA"/>
    <w:rsid w:val="004C6E17"/>
    <w:rsid w:val="004F324A"/>
    <w:rsid w:val="00510D37"/>
    <w:rsid w:val="00514B98"/>
    <w:rsid w:val="00555C1B"/>
    <w:rsid w:val="00570705"/>
    <w:rsid w:val="0058210F"/>
    <w:rsid w:val="00597D09"/>
    <w:rsid w:val="005B32AB"/>
    <w:rsid w:val="005E38BE"/>
    <w:rsid w:val="00601514"/>
    <w:rsid w:val="00615250"/>
    <w:rsid w:val="00631392"/>
    <w:rsid w:val="006626E3"/>
    <w:rsid w:val="00674D0A"/>
    <w:rsid w:val="006B6851"/>
    <w:rsid w:val="006C1521"/>
    <w:rsid w:val="006F326D"/>
    <w:rsid w:val="00753204"/>
    <w:rsid w:val="007615B5"/>
    <w:rsid w:val="007767F0"/>
    <w:rsid w:val="00776F00"/>
    <w:rsid w:val="00781437"/>
    <w:rsid w:val="0078459E"/>
    <w:rsid w:val="0079036F"/>
    <w:rsid w:val="007A1E8A"/>
    <w:rsid w:val="007B541E"/>
    <w:rsid w:val="007F304E"/>
    <w:rsid w:val="007F6FD1"/>
    <w:rsid w:val="00801C42"/>
    <w:rsid w:val="0081722B"/>
    <w:rsid w:val="0083587B"/>
    <w:rsid w:val="00836463"/>
    <w:rsid w:val="008553C5"/>
    <w:rsid w:val="008641FC"/>
    <w:rsid w:val="00882915"/>
    <w:rsid w:val="008829D0"/>
    <w:rsid w:val="0088427B"/>
    <w:rsid w:val="008E192F"/>
    <w:rsid w:val="00910455"/>
    <w:rsid w:val="0091382F"/>
    <w:rsid w:val="00920FC4"/>
    <w:rsid w:val="00930728"/>
    <w:rsid w:val="00943CC5"/>
    <w:rsid w:val="00945CA2"/>
    <w:rsid w:val="009504B3"/>
    <w:rsid w:val="0095738B"/>
    <w:rsid w:val="00980092"/>
    <w:rsid w:val="00983292"/>
    <w:rsid w:val="009A4D7C"/>
    <w:rsid w:val="009B1A29"/>
    <w:rsid w:val="009B1ACE"/>
    <w:rsid w:val="009B3709"/>
    <w:rsid w:val="009C2128"/>
    <w:rsid w:val="009D7489"/>
    <w:rsid w:val="009E394D"/>
    <w:rsid w:val="009E52F7"/>
    <w:rsid w:val="009F041B"/>
    <w:rsid w:val="00A0205D"/>
    <w:rsid w:val="00A34D0A"/>
    <w:rsid w:val="00AA5E49"/>
    <w:rsid w:val="00AC02F3"/>
    <w:rsid w:val="00AC4B46"/>
    <w:rsid w:val="00AC74BF"/>
    <w:rsid w:val="00AF26ED"/>
    <w:rsid w:val="00B13D04"/>
    <w:rsid w:val="00B21F5A"/>
    <w:rsid w:val="00B25BBF"/>
    <w:rsid w:val="00B30567"/>
    <w:rsid w:val="00B34584"/>
    <w:rsid w:val="00B53FFD"/>
    <w:rsid w:val="00B8352C"/>
    <w:rsid w:val="00B8779E"/>
    <w:rsid w:val="00BA2EBF"/>
    <w:rsid w:val="00BC0090"/>
    <w:rsid w:val="00BF3476"/>
    <w:rsid w:val="00C13FF8"/>
    <w:rsid w:val="00C251EE"/>
    <w:rsid w:val="00C5122C"/>
    <w:rsid w:val="00C55F7A"/>
    <w:rsid w:val="00C60A54"/>
    <w:rsid w:val="00C641D5"/>
    <w:rsid w:val="00C660B2"/>
    <w:rsid w:val="00C9545F"/>
    <w:rsid w:val="00CA0104"/>
    <w:rsid w:val="00CB48DC"/>
    <w:rsid w:val="00CC1EB3"/>
    <w:rsid w:val="00CF5C60"/>
    <w:rsid w:val="00D04C86"/>
    <w:rsid w:val="00D214D5"/>
    <w:rsid w:val="00D502FC"/>
    <w:rsid w:val="00D552E4"/>
    <w:rsid w:val="00D629BD"/>
    <w:rsid w:val="00D66000"/>
    <w:rsid w:val="00DA4537"/>
    <w:rsid w:val="00DB61F3"/>
    <w:rsid w:val="00DC114F"/>
    <w:rsid w:val="00DD2367"/>
    <w:rsid w:val="00DE211E"/>
    <w:rsid w:val="00E0367A"/>
    <w:rsid w:val="00E037F4"/>
    <w:rsid w:val="00E10067"/>
    <w:rsid w:val="00E1110F"/>
    <w:rsid w:val="00E14302"/>
    <w:rsid w:val="00E3045E"/>
    <w:rsid w:val="00E45BC1"/>
    <w:rsid w:val="00E50E45"/>
    <w:rsid w:val="00E532B4"/>
    <w:rsid w:val="00E655AD"/>
    <w:rsid w:val="00E87D25"/>
    <w:rsid w:val="00EA32C6"/>
    <w:rsid w:val="00EE0FF9"/>
    <w:rsid w:val="00EF1F1A"/>
    <w:rsid w:val="00F01351"/>
    <w:rsid w:val="00F262AB"/>
    <w:rsid w:val="00F572BA"/>
    <w:rsid w:val="00F92E7D"/>
    <w:rsid w:val="00FA18E0"/>
    <w:rsid w:val="00FA37C4"/>
    <w:rsid w:val="00FC6A79"/>
    <w:rsid w:val="00FC71C4"/>
    <w:rsid w:val="00FF1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257"/>
    <w:pPr>
      <w:keepNext/>
      <w:jc w:val="center"/>
      <w:outlineLvl w:val="0"/>
    </w:pPr>
    <w:rPr>
      <w:sz w:val="28"/>
    </w:rPr>
  </w:style>
  <w:style w:type="paragraph" w:styleId="2">
    <w:name w:val="heading 2"/>
    <w:basedOn w:val="a"/>
    <w:next w:val="a"/>
    <w:link w:val="20"/>
    <w:uiPriority w:val="9"/>
    <w:semiHidden/>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semiHidden/>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99"/>
    <w:semiHidden/>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uiPriority w:val="99"/>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link w:val="af"/>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styleId="23">
    <w:name w:val="Body Text Indent 2"/>
    <w:basedOn w:val="a"/>
    <w:link w:val="24"/>
    <w:uiPriority w:val="99"/>
    <w:semiHidden/>
    <w:unhideWhenUsed/>
    <w:rsid w:val="00052909"/>
    <w:pPr>
      <w:spacing w:after="120" w:line="480" w:lineRule="auto"/>
      <w:ind w:left="283"/>
    </w:pPr>
  </w:style>
  <w:style w:type="character" w:customStyle="1" w:styleId="24">
    <w:name w:val="Основной текст с отступом 2 Знак"/>
    <w:basedOn w:val="a0"/>
    <w:link w:val="23"/>
    <w:uiPriority w:val="99"/>
    <w:semiHidden/>
    <w:rsid w:val="00052909"/>
    <w:rPr>
      <w:rFonts w:ascii="Times New Roman" w:eastAsia="Times New Roman" w:hAnsi="Times New Roman" w:cs="Times New Roman"/>
      <w:sz w:val="24"/>
      <w:szCs w:val="24"/>
      <w:lang w:eastAsia="ru-RU"/>
    </w:rPr>
  </w:style>
  <w:style w:type="character" w:styleId="af0">
    <w:name w:val="footnote reference"/>
    <w:unhideWhenUsed/>
    <w:rsid w:val="00053018"/>
    <w:rPr>
      <w:vertAlign w:val="superscript"/>
    </w:rPr>
  </w:style>
  <w:style w:type="paragraph" w:styleId="af1">
    <w:name w:val="Balloon Text"/>
    <w:basedOn w:val="a"/>
    <w:link w:val="af2"/>
    <w:semiHidden/>
    <w:unhideWhenUsed/>
    <w:rsid w:val="00053018"/>
    <w:rPr>
      <w:rFonts w:ascii="Tahoma" w:hAnsi="Tahoma" w:cs="Tahoma"/>
      <w:sz w:val="16"/>
      <w:szCs w:val="16"/>
    </w:rPr>
  </w:style>
  <w:style w:type="character" w:customStyle="1" w:styleId="af2">
    <w:name w:val="Текст выноски Знак"/>
    <w:basedOn w:val="a0"/>
    <w:link w:val="af1"/>
    <w:uiPriority w:val="99"/>
    <w:semiHidden/>
    <w:rsid w:val="00053018"/>
    <w:rPr>
      <w:rFonts w:ascii="Tahoma" w:eastAsia="Times New Roman" w:hAnsi="Tahoma" w:cs="Tahoma"/>
      <w:sz w:val="16"/>
      <w:szCs w:val="16"/>
      <w:lang w:eastAsia="ru-RU"/>
    </w:rPr>
  </w:style>
  <w:style w:type="table" w:styleId="af3">
    <w:name w:val="Table Grid"/>
    <w:basedOn w:val="a1"/>
    <w:uiPriority w:val="59"/>
    <w:rsid w:val="00776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AF26ED"/>
  </w:style>
  <w:style w:type="paragraph" w:customStyle="1" w:styleId="ConsPlusNonformat">
    <w:name w:val="ConsPlusNonformat"/>
    <w:rsid w:val="00AF26ED"/>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25">
    <w:name w:val="Нет списка2"/>
    <w:next w:val="a2"/>
    <w:uiPriority w:val="99"/>
    <w:semiHidden/>
    <w:rsid w:val="00DD2367"/>
  </w:style>
  <w:style w:type="table" w:customStyle="1" w:styleId="12">
    <w:name w:val="Сетка таблицы1"/>
    <w:basedOn w:val="a1"/>
    <w:next w:val="af3"/>
    <w:uiPriority w:val="59"/>
    <w:rsid w:val="00DD2367"/>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uiPriority w:val="99"/>
    <w:unhideWhenUsed/>
    <w:rsid w:val="00DD2367"/>
    <w:rPr>
      <w:color w:val="0000FF"/>
      <w:u w:val="single"/>
    </w:rPr>
  </w:style>
  <w:style w:type="character" w:styleId="af5">
    <w:name w:val="FollowedHyperlink"/>
    <w:uiPriority w:val="99"/>
    <w:unhideWhenUsed/>
    <w:rsid w:val="00DD2367"/>
    <w:rPr>
      <w:color w:val="800080"/>
      <w:u w:val="single"/>
    </w:rPr>
  </w:style>
  <w:style w:type="paragraph" w:styleId="af6">
    <w:name w:val="header"/>
    <w:basedOn w:val="a"/>
    <w:link w:val="af7"/>
    <w:uiPriority w:val="99"/>
    <w:rsid w:val="00510D37"/>
    <w:pPr>
      <w:tabs>
        <w:tab w:val="center" w:pos="4677"/>
        <w:tab w:val="right" w:pos="9355"/>
      </w:tabs>
    </w:pPr>
  </w:style>
  <w:style w:type="character" w:customStyle="1" w:styleId="af7">
    <w:name w:val="Верхний колонтитул Знак"/>
    <w:basedOn w:val="a0"/>
    <w:link w:val="af6"/>
    <w:uiPriority w:val="99"/>
    <w:rsid w:val="00510D37"/>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615250"/>
  </w:style>
  <w:style w:type="paragraph" w:styleId="af8">
    <w:name w:val="footer"/>
    <w:basedOn w:val="a"/>
    <w:link w:val="af9"/>
    <w:uiPriority w:val="99"/>
    <w:rsid w:val="00615250"/>
    <w:pPr>
      <w:tabs>
        <w:tab w:val="center" w:pos="4677"/>
        <w:tab w:val="right" w:pos="9355"/>
      </w:tabs>
    </w:pPr>
  </w:style>
  <w:style w:type="character" w:customStyle="1" w:styleId="af9">
    <w:name w:val="Нижний колонтитул Знак"/>
    <w:basedOn w:val="a0"/>
    <w:link w:val="af8"/>
    <w:uiPriority w:val="99"/>
    <w:rsid w:val="00615250"/>
    <w:rPr>
      <w:rFonts w:ascii="Times New Roman" w:eastAsia="Times New Roman" w:hAnsi="Times New Roman" w:cs="Times New Roman"/>
      <w:sz w:val="24"/>
      <w:szCs w:val="24"/>
      <w:lang w:eastAsia="ru-RU"/>
    </w:rPr>
  </w:style>
  <w:style w:type="character" w:styleId="afa">
    <w:name w:val="page number"/>
    <w:uiPriority w:val="99"/>
    <w:rsid w:val="00615250"/>
    <w:rPr>
      <w:rFonts w:cs="Times New Roman"/>
    </w:rPr>
  </w:style>
  <w:style w:type="character" w:customStyle="1" w:styleId="af">
    <w:name w:val="Без интервала Знак"/>
    <w:link w:val="ae"/>
    <w:uiPriority w:val="1"/>
    <w:locked/>
    <w:rsid w:val="00615250"/>
    <w:rPr>
      <w:rFonts w:ascii="Calibri" w:eastAsia="Times New Roman" w:hAnsi="Calibri" w:cs="Times New Roman"/>
      <w:lang w:eastAsia="ru-RU"/>
    </w:rPr>
  </w:style>
  <w:style w:type="numbering" w:customStyle="1" w:styleId="4">
    <w:name w:val="Нет списка4"/>
    <w:next w:val="a2"/>
    <w:uiPriority w:val="99"/>
    <w:semiHidden/>
    <w:rsid w:val="00AA5E49"/>
  </w:style>
  <w:style w:type="table" w:customStyle="1" w:styleId="26">
    <w:name w:val="Сетка таблицы2"/>
    <w:basedOn w:val="a1"/>
    <w:next w:val="af3"/>
    <w:rsid w:val="00AA5E49"/>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AA5E49"/>
    <w:pPr>
      <w:spacing w:before="100" w:beforeAutospacing="1" w:after="100" w:afterAutospacing="1"/>
      <w:textAlignment w:val="top"/>
    </w:pPr>
    <w:rPr>
      <w:b/>
      <w:bCs/>
    </w:rPr>
  </w:style>
  <w:style w:type="paragraph" w:customStyle="1" w:styleId="xl66">
    <w:name w:val="xl66"/>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A5E49"/>
    <w:pPr>
      <w:spacing w:before="100" w:beforeAutospacing="1" w:after="100" w:afterAutospacing="1"/>
      <w:textAlignment w:val="top"/>
    </w:pPr>
    <w:rPr>
      <w:b/>
      <w:bCs/>
    </w:rPr>
  </w:style>
  <w:style w:type="paragraph" w:customStyle="1" w:styleId="xl75">
    <w:name w:val="xl75"/>
    <w:basedOn w:val="a"/>
    <w:rsid w:val="00AA5E49"/>
    <w:pPr>
      <w:spacing w:before="100" w:beforeAutospacing="1" w:after="100" w:afterAutospacing="1"/>
      <w:textAlignment w:val="top"/>
    </w:pPr>
    <w:rPr>
      <w:b/>
      <w:bCs/>
    </w:rPr>
  </w:style>
  <w:style w:type="paragraph" w:customStyle="1" w:styleId="xl76">
    <w:name w:val="xl76"/>
    <w:basedOn w:val="a"/>
    <w:rsid w:val="00AA5E49"/>
    <w:pPr>
      <w:spacing w:before="100" w:beforeAutospacing="1" w:after="100" w:afterAutospacing="1"/>
    </w:pPr>
    <w:rPr>
      <w:b/>
      <w:bCs/>
    </w:rPr>
  </w:style>
  <w:style w:type="paragraph" w:customStyle="1" w:styleId="xl77">
    <w:name w:val="xl77"/>
    <w:basedOn w:val="a"/>
    <w:rsid w:val="00AA5E49"/>
    <w:pPr>
      <w:spacing w:before="100" w:beforeAutospacing="1" w:after="100" w:afterAutospacing="1"/>
    </w:pPr>
  </w:style>
  <w:style w:type="paragraph" w:customStyle="1" w:styleId="xl78">
    <w:name w:val="xl78"/>
    <w:basedOn w:val="a"/>
    <w:rsid w:val="00AA5E49"/>
    <w:pPr>
      <w:spacing w:before="100" w:beforeAutospacing="1" w:after="100" w:afterAutospacing="1"/>
      <w:textAlignment w:val="top"/>
    </w:pPr>
  </w:style>
  <w:style w:type="paragraph" w:customStyle="1" w:styleId="xl79">
    <w:name w:val="xl79"/>
    <w:basedOn w:val="a"/>
    <w:rsid w:val="00AA5E49"/>
    <w:pPr>
      <w:spacing w:before="100" w:beforeAutospacing="1" w:after="100" w:afterAutospacing="1"/>
      <w:textAlignment w:val="top"/>
    </w:pPr>
  </w:style>
  <w:style w:type="paragraph" w:customStyle="1" w:styleId="xl80">
    <w:name w:val="xl80"/>
    <w:basedOn w:val="a"/>
    <w:rsid w:val="00AA5E49"/>
    <w:pPr>
      <w:spacing w:before="100" w:beforeAutospacing="1" w:after="100" w:afterAutospacing="1"/>
      <w:textAlignment w:val="top"/>
    </w:pPr>
  </w:style>
  <w:style w:type="paragraph" w:customStyle="1" w:styleId="xl81">
    <w:name w:val="xl81"/>
    <w:basedOn w:val="a"/>
    <w:rsid w:val="00AA5E49"/>
    <w:pPr>
      <w:spacing w:before="100" w:beforeAutospacing="1" w:after="100" w:afterAutospacing="1"/>
      <w:textAlignment w:val="top"/>
    </w:pPr>
  </w:style>
  <w:style w:type="paragraph" w:customStyle="1" w:styleId="xl82">
    <w:name w:val="xl82"/>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a"/>
    <w:rsid w:val="00AA5E49"/>
    <w:pPr>
      <w:spacing w:before="100" w:beforeAutospacing="1" w:after="100" w:afterAutospacing="1"/>
      <w:textAlignment w:val="top"/>
    </w:pPr>
  </w:style>
  <w:style w:type="paragraph" w:customStyle="1" w:styleId="xl84">
    <w:name w:val="xl84"/>
    <w:basedOn w:val="a"/>
    <w:rsid w:val="00AA5E49"/>
    <w:pPr>
      <w:spacing w:before="100" w:beforeAutospacing="1" w:after="100" w:afterAutospacing="1"/>
      <w:jc w:val="right"/>
      <w:textAlignment w:val="top"/>
    </w:pPr>
  </w:style>
  <w:style w:type="paragraph" w:customStyle="1" w:styleId="xl85">
    <w:name w:val="xl85"/>
    <w:basedOn w:val="a"/>
    <w:rsid w:val="00AA5E49"/>
    <w:pPr>
      <w:spacing w:before="100" w:beforeAutospacing="1" w:after="100" w:afterAutospacing="1"/>
      <w:jc w:val="right"/>
      <w:textAlignment w:val="top"/>
    </w:pPr>
  </w:style>
  <w:style w:type="paragraph" w:customStyle="1" w:styleId="xl86">
    <w:name w:val="xl86"/>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7">
    <w:name w:val="xl87"/>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8">
    <w:name w:val="xl88"/>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9">
    <w:name w:val="xl89"/>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0">
    <w:name w:val="xl90"/>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AA5E49"/>
    <w:pPr>
      <w:spacing w:before="100" w:beforeAutospacing="1" w:after="100" w:afterAutospacing="1"/>
      <w:textAlignment w:val="center"/>
    </w:pPr>
    <w:rPr>
      <w:b/>
      <w:bCs/>
    </w:rPr>
  </w:style>
  <w:style w:type="paragraph" w:customStyle="1" w:styleId="xl92">
    <w:name w:val="xl92"/>
    <w:basedOn w:val="a"/>
    <w:rsid w:val="00AA5E49"/>
    <w:pPr>
      <w:spacing w:before="100" w:beforeAutospacing="1" w:after="100" w:afterAutospacing="1"/>
    </w:pPr>
  </w:style>
  <w:style w:type="paragraph" w:customStyle="1" w:styleId="xl93">
    <w:name w:val="xl93"/>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6">
    <w:name w:val="xl96"/>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7">
    <w:name w:val="xl97"/>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8">
    <w:name w:val="xl98"/>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3">
    <w:name w:val="xl103"/>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4">
    <w:name w:val="xl104"/>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AA5E4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a"/>
    <w:rsid w:val="00AA5E4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AA5E49"/>
    <w:pPr>
      <w:spacing w:before="100" w:beforeAutospacing="1" w:after="100" w:afterAutospacing="1"/>
      <w:jc w:val="center"/>
      <w:textAlignment w:val="top"/>
    </w:pPr>
    <w:rPr>
      <w:b/>
      <w:bCs/>
    </w:rPr>
  </w:style>
  <w:style w:type="paragraph" w:customStyle="1" w:styleId="xl108">
    <w:name w:val="xl108"/>
    <w:basedOn w:val="a"/>
    <w:rsid w:val="00AA5E49"/>
    <w:pPr>
      <w:spacing w:before="100" w:beforeAutospacing="1" w:after="100" w:afterAutospacing="1"/>
      <w:jc w:val="center"/>
      <w:textAlignment w:val="top"/>
    </w:pPr>
  </w:style>
  <w:style w:type="paragraph" w:customStyle="1" w:styleId="xl109">
    <w:name w:val="xl109"/>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5">
    <w:name w:val="Нет списка5"/>
    <w:next w:val="a2"/>
    <w:uiPriority w:val="99"/>
    <w:semiHidden/>
    <w:rsid w:val="003F7A64"/>
  </w:style>
  <w:style w:type="table" w:customStyle="1" w:styleId="30">
    <w:name w:val="Сетка таблицы3"/>
    <w:basedOn w:val="a1"/>
    <w:next w:val="af3"/>
    <w:rsid w:val="003F7A64"/>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F7A64"/>
    <w:pPr>
      <w:spacing w:before="100" w:beforeAutospacing="1" w:after="100" w:afterAutospacing="1"/>
    </w:pPr>
    <w:rPr>
      <w:b/>
      <w:bCs/>
      <w:sz w:val="22"/>
      <w:szCs w:val="22"/>
    </w:rPr>
  </w:style>
  <w:style w:type="paragraph" w:customStyle="1" w:styleId="font6">
    <w:name w:val="font6"/>
    <w:basedOn w:val="a"/>
    <w:rsid w:val="003F7A64"/>
    <w:pPr>
      <w:spacing w:before="100" w:beforeAutospacing="1" w:after="100" w:afterAutospacing="1"/>
    </w:pPr>
    <w:rPr>
      <w:b/>
      <w:bCs/>
      <w:color w:val="FF0000"/>
      <w:sz w:val="22"/>
      <w:szCs w:val="22"/>
    </w:rPr>
  </w:style>
  <w:style w:type="paragraph" w:customStyle="1" w:styleId="font7">
    <w:name w:val="font7"/>
    <w:basedOn w:val="a"/>
    <w:rsid w:val="003F7A64"/>
    <w:pPr>
      <w:spacing w:before="100" w:beforeAutospacing="1" w:after="100" w:afterAutospacing="1"/>
    </w:pPr>
    <w:rPr>
      <w:b/>
      <w:bCs/>
      <w:color w:val="000000"/>
      <w:sz w:val="22"/>
      <w:szCs w:val="22"/>
    </w:rPr>
  </w:style>
  <w:style w:type="paragraph" w:customStyle="1" w:styleId="font8">
    <w:name w:val="font8"/>
    <w:basedOn w:val="a"/>
    <w:rsid w:val="003F7A64"/>
    <w:pPr>
      <w:spacing w:before="100" w:beforeAutospacing="1" w:after="100" w:afterAutospacing="1"/>
    </w:pPr>
    <w:rPr>
      <w:b/>
      <w:bCs/>
      <w:i/>
      <w:iCs/>
      <w:sz w:val="20"/>
      <w:szCs w:val="20"/>
    </w:rPr>
  </w:style>
  <w:style w:type="paragraph" w:customStyle="1" w:styleId="font9">
    <w:name w:val="font9"/>
    <w:basedOn w:val="a"/>
    <w:rsid w:val="003F7A64"/>
    <w:pPr>
      <w:spacing w:before="100" w:beforeAutospacing="1" w:after="100" w:afterAutospacing="1"/>
    </w:pPr>
    <w:rPr>
      <w:b/>
      <w:bCs/>
      <w:i/>
      <w:iCs/>
      <w:color w:val="FF0000"/>
      <w:sz w:val="20"/>
      <w:szCs w:val="20"/>
    </w:rPr>
  </w:style>
  <w:style w:type="numbering" w:customStyle="1" w:styleId="6">
    <w:name w:val="Нет списка6"/>
    <w:next w:val="a2"/>
    <w:uiPriority w:val="99"/>
    <w:semiHidden/>
    <w:rsid w:val="003F7A64"/>
  </w:style>
  <w:style w:type="table" w:customStyle="1" w:styleId="40">
    <w:name w:val="Сетка таблицы4"/>
    <w:basedOn w:val="a1"/>
    <w:next w:val="af3"/>
    <w:rsid w:val="003F7A64"/>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rsid w:val="0088427B"/>
  </w:style>
  <w:style w:type="table" w:customStyle="1" w:styleId="50">
    <w:name w:val="Сетка таблицы5"/>
    <w:basedOn w:val="a1"/>
    <w:next w:val="af3"/>
    <w:rsid w:val="0088427B"/>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2">
    <w:name w:val="xl112"/>
    <w:basedOn w:val="a"/>
    <w:rsid w:val="0088427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3">
    <w:name w:val="xl113"/>
    <w:basedOn w:val="a"/>
    <w:rsid w:val="0088427B"/>
    <w:pPr>
      <w:spacing w:before="100" w:beforeAutospacing="1" w:after="100" w:afterAutospacing="1"/>
      <w:jc w:val="center"/>
    </w:pPr>
    <w:rPr>
      <w:b/>
      <w:bCs/>
      <w:sz w:val="28"/>
      <w:szCs w:val="28"/>
    </w:rPr>
  </w:style>
  <w:style w:type="paragraph" w:customStyle="1" w:styleId="xl63">
    <w:name w:val="xl63"/>
    <w:basedOn w:val="a"/>
    <w:rsid w:val="001B446C"/>
    <w:pPr>
      <w:spacing w:before="100" w:beforeAutospacing="1" w:after="100" w:afterAutospacing="1"/>
      <w:textAlignment w:val="top"/>
    </w:pPr>
    <w:rPr>
      <w:b/>
      <w:bCs/>
    </w:rPr>
  </w:style>
  <w:style w:type="paragraph" w:customStyle="1" w:styleId="xl64">
    <w:name w:val="xl64"/>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1B446C"/>
    <w:pPr>
      <w:spacing w:before="100" w:beforeAutospacing="1" w:after="100" w:afterAutospacing="1"/>
      <w:jc w:val="center"/>
      <w:textAlignment w:val="top"/>
    </w:pPr>
    <w:rPr>
      <w:b/>
      <w:bCs/>
    </w:rPr>
  </w:style>
  <w:style w:type="paragraph" w:customStyle="1" w:styleId="xl115">
    <w:name w:val="xl115"/>
    <w:basedOn w:val="a"/>
    <w:rsid w:val="001B446C"/>
    <w:pPr>
      <w:spacing w:before="100" w:beforeAutospacing="1" w:after="100" w:afterAutospacing="1"/>
      <w:jc w:val="center"/>
      <w:textAlignment w:val="top"/>
    </w:pPr>
  </w:style>
  <w:style w:type="paragraph" w:customStyle="1" w:styleId="xl116">
    <w:name w:val="xl116"/>
    <w:basedOn w:val="a"/>
    <w:rsid w:val="001B446C"/>
    <w:pPr>
      <w:spacing w:before="100" w:beforeAutospacing="1" w:after="100" w:afterAutospacing="1"/>
    </w:pPr>
    <w:rPr>
      <w:b/>
      <w:bCs/>
    </w:rPr>
  </w:style>
  <w:style w:type="paragraph" w:customStyle="1" w:styleId="xl117">
    <w:name w:val="xl117"/>
    <w:basedOn w:val="a"/>
    <w:rsid w:val="001B446C"/>
    <w:pPr>
      <w:spacing w:before="100" w:beforeAutospacing="1" w:after="100" w:afterAutospacing="1"/>
      <w:jc w:val="center"/>
    </w:pPr>
    <w:rPr>
      <w:b/>
      <w:bCs/>
    </w:rPr>
  </w:style>
  <w:style w:type="paragraph" w:customStyle="1" w:styleId="xl118">
    <w:name w:val="xl118"/>
    <w:basedOn w:val="a"/>
    <w:rsid w:val="001B446C"/>
    <w:pPr>
      <w:spacing w:before="100" w:beforeAutospacing="1" w:after="100" w:afterAutospacing="1"/>
      <w:jc w:val="center"/>
    </w:pPr>
  </w:style>
  <w:style w:type="paragraph" w:customStyle="1" w:styleId="xl119">
    <w:name w:val="xl119"/>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21">
    <w:name w:val="xl121"/>
    <w:basedOn w:val="a"/>
    <w:rsid w:val="001B446C"/>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2">
    <w:name w:val="xl122"/>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3">
    <w:name w:val="xl123"/>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24">
    <w:name w:val="xl124"/>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
    <w:rsid w:val="001B446C"/>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6">
    <w:name w:val="xl126"/>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7">
    <w:name w:val="xl127"/>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28">
    <w:name w:val="xl128"/>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9">
    <w:name w:val="xl129"/>
    <w:basedOn w:val="a"/>
    <w:rsid w:val="001B446C"/>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
    <w:rsid w:val="001B446C"/>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1">
    <w:name w:val="xl131"/>
    <w:basedOn w:val="a"/>
    <w:rsid w:val="001B446C"/>
    <w:pPr>
      <w:spacing w:before="100" w:beforeAutospacing="1" w:after="100" w:afterAutospacing="1"/>
    </w:pPr>
    <w:rPr>
      <w:sz w:val="22"/>
      <w:szCs w:val="22"/>
    </w:rPr>
  </w:style>
  <w:style w:type="paragraph" w:customStyle="1" w:styleId="xl132">
    <w:name w:val="xl132"/>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4">
    <w:name w:val="xl134"/>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a"/>
    <w:rsid w:val="001B446C"/>
    <w:pPr>
      <w:spacing w:before="100" w:beforeAutospacing="1" w:after="100" w:afterAutospacing="1"/>
    </w:pPr>
    <w:rPr>
      <w:sz w:val="22"/>
      <w:szCs w:val="22"/>
    </w:rPr>
  </w:style>
  <w:style w:type="paragraph" w:customStyle="1" w:styleId="xl136">
    <w:name w:val="xl136"/>
    <w:basedOn w:val="a"/>
    <w:rsid w:val="001B446C"/>
    <w:pPr>
      <w:spacing w:before="100" w:beforeAutospacing="1" w:after="100" w:afterAutospacing="1"/>
      <w:jc w:val="center"/>
      <w:textAlignment w:val="top"/>
    </w:pPr>
    <w:rPr>
      <w:b/>
      <w:bCs/>
    </w:rPr>
  </w:style>
  <w:style w:type="paragraph" w:customStyle="1" w:styleId="xl137">
    <w:name w:val="xl137"/>
    <w:basedOn w:val="a"/>
    <w:rsid w:val="001B446C"/>
    <w:pPr>
      <w:spacing w:before="100" w:beforeAutospacing="1" w:after="100" w:afterAutospacing="1"/>
      <w:jc w:val="center"/>
      <w:textAlignment w:val="top"/>
    </w:pPr>
    <w:rPr>
      <w:b/>
      <w:bCs/>
    </w:rPr>
  </w:style>
  <w:style w:type="paragraph" w:customStyle="1" w:styleId="xl138">
    <w:name w:val="xl138"/>
    <w:basedOn w:val="a"/>
    <w:rsid w:val="001B446C"/>
    <w:pPr>
      <w:spacing w:before="100" w:beforeAutospacing="1" w:after="100" w:afterAutospacing="1"/>
      <w:jc w:val="center"/>
    </w:pPr>
    <w:rPr>
      <w:b/>
      <w:bCs/>
    </w:rPr>
  </w:style>
  <w:style w:type="paragraph" w:customStyle="1" w:styleId="xl139">
    <w:name w:val="xl139"/>
    <w:basedOn w:val="a"/>
    <w:rsid w:val="001B446C"/>
    <w:pPr>
      <w:spacing w:before="100" w:beforeAutospacing="1" w:after="100" w:afterAutospacing="1"/>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257"/>
    <w:pPr>
      <w:keepNext/>
      <w:jc w:val="center"/>
      <w:outlineLvl w:val="0"/>
    </w:pPr>
    <w:rPr>
      <w:sz w:val="28"/>
    </w:rPr>
  </w:style>
  <w:style w:type="paragraph" w:styleId="2">
    <w:name w:val="heading 2"/>
    <w:basedOn w:val="a"/>
    <w:next w:val="a"/>
    <w:link w:val="20"/>
    <w:uiPriority w:val="9"/>
    <w:semiHidden/>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semiHidden/>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99"/>
    <w:semiHidden/>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uiPriority w:val="99"/>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link w:val="af"/>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styleId="23">
    <w:name w:val="Body Text Indent 2"/>
    <w:basedOn w:val="a"/>
    <w:link w:val="24"/>
    <w:uiPriority w:val="99"/>
    <w:semiHidden/>
    <w:unhideWhenUsed/>
    <w:rsid w:val="00052909"/>
    <w:pPr>
      <w:spacing w:after="120" w:line="480" w:lineRule="auto"/>
      <w:ind w:left="283"/>
    </w:pPr>
  </w:style>
  <w:style w:type="character" w:customStyle="1" w:styleId="24">
    <w:name w:val="Основной текст с отступом 2 Знак"/>
    <w:basedOn w:val="a0"/>
    <w:link w:val="23"/>
    <w:uiPriority w:val="99"/>
    <w:semiHidden/>
    <w:rsid w:val="00052909"/>
    <w:rPr>
      <w:rFonts w:ascii="Times New Roman" w:eastAsia="Times New Roman" w:hAnsi="Times New Roman" w:cs="Times New Roman"/>
      <w:sz w:val="24"/>
      <w:szCs w:val="24"/>
      <w:lang w:eastAsia="ru-RU"/>
    </w:rPr>
  </w:style>
  <w:style w:type="character" w:styleId="af0">
    <w:name w:val="footnote reference"/>
    <w:unhideWhenUsed/>
    <w:rsid w:val="00053018"/>
    <w:rPr>
      <w:vertAlign w:val="superscript"/>
    </w:rPr>
  </w:style>
  <w:style w:type="paragraph" w:styleId="af1">
    <w:name w:val="Balloon Text"/>
    <w:basedOn w:val="a"/>
    <w:link w:val="af2"/>
    <w:semiHidden/>
    <w:unhideWhenUsed/>
    <w:rsid w:val="00053018"/>
    <w:rPr>
      <w:rFonts w:ascii="Tahoma" w:hAnsi="Tahoma" w:cs="Tahoma"/>
      <w:sz w:val="16"/>
      <w:szCs w:val="16"/>
    </w:rPr>
  </w:style>
  <w:style w:type="character" w:customStyle="1" w:styleId="af2">
    <w:name w:val="Текст выноски Знак"/>
    <w:basedOn w:val="a0"/>
    <w:link w:val="af1"/>
    <w:uiPriority w:val="99"/>
    <w:semiHidden/>
    <w:rsid w:val="00053018"/>
    <w:rPr>
      <w:rFonts w:ascii="Tahoma" w:eastAsia="Times New Roman" w:hAnsi="Tahoma" w:cs="Tahoma"/>
      <w:sz w:val="16"/>
      <w:szCs w:val="16"/>
      <w:lang w:eastAsia="ru-RU"/>
    </w:rPr>
  </w:style>
  <w:style w:type="table" w:styleId="af3">
    <w:name w:val="Table Grid"/>
    <w:basedOn w:val="a1"/>
    <w:uiPriority w:val="59"/>
    <w:rsid w:val="00776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AF26ED"/>
  </w:style>
  <w:style w:type="paragraph" w:customStyle="1" w:styleId="ConsPlusNonformat">
    <w:name w:val="ConsPlusNonformat"/>
    <w:rsid w:val="00AF26ED"/>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25">
    <w:name w:val="Нет списка2"/>
    <w:next w:val="a2"/>
    <w:uiPriority w:val="99"/>
    <w:semiHidden/>
    <w:rsid w:val="00DD2367"/>
  </w:style>
  <w:style w:type="table" w:customStyle="1" w:styleId="12">
    <w:name w:val="Сетка таблицы1"/>
    <w:basedOn w:val="a1"/>
    <w:next w:val="af3"/>
    <w:uiPriority w:val="59"/>
    <w:rsid w:val="00DD2367"/>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uiPriority w:val="99"/>
    <w:unhideWhenUsed/>
    <w:rsid w:val="00DD2367"/>
    <w:rPr>
      <w:color w:val="0000FF"/>
      <w:u w:val="single"/>
    </w:rPr>
  </w:style>
  <w:style w:type="character" w:styleId="af5">
    <w:name w:val="FollowedHyperlink"/>
    <w:uiPriority w:val="99"/>
    <w:unhideWhenUsed/>
    <w:rsid w:val="00DD2367"/>
    <w:rPr>
      <w:color w:val="800080"/>
      <w:u w:val="single"/>
    </w:rPr>
  </w:style>
  <w:style w:type="paragraph" w:styleId="af6">
    <w:name w:val="header"/>
    <w:basedOn w:val="a"/>
    <w:link w:val="af7"/>
    <w:uiPriority w:val="99"/>
    <w:rsid w:val="00510D37"/>
    <w:pPr>
      <w:tabs>
        <w:tab w:val="center" w:pos="4677"/>
        <w:tab w:val="right" w:pos="9355"/>
      </w:tabs>
    </w:pPr>
  </w:style>
  <w:style w:type="character" w:customStyle="1" w:styleId="af7">
    <w:name w:val="Верхний колонтитул Знак"/>
    <w:basedOn w:val="a0"/>
    <w:link w:val="af6"/>
    <w:uiPriority w:val="99"/>
    <w:rsid w:val="00510D37"/>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615250"/>
  </w:style>
  <w:style w:type="paragraph" w:styleId="af8">
    <w:name w:val="footer"/>
    <w:basedOn w:val="a"/>
    <w:link w:val="af9"/>
    <w:uiPriority w:val="99"/>
    <w:rsid w:val="00615250"/>
    <w:pPr>
      <w:tabs>
        <w:tab w:val="center" w:pos="4677"/>
        <w:tab w:val="right" w:pos="9355"/>
      </w:tabs>
    </w:pPr>
  </w:style>
  <w:style w:type="character" w:customStyle="1" w:styleId="af9">
    <w:name w:val="Нижний колонтитул Знак"/>
    <w:basedOn w:val="a0"/>
    <w:link w:val="af8"/>
    <w:uiPriority w:val="99"/>
    <w:rsid w:val="00615250"/>
    <w:rPr>
      <w:rFonts w:ascii="Times New Roman" w:eastAsia="Times New Roman" w:hAnsi="Times New Roman" w:cs="Times New Roman"/>
      <w:sz w:val="24"/>
      <w:szCs w:val="24"/>
      <w:lang w:eastAsia="ru-RU"/>
    </w:rPr>
  </w:style>
  <w:style w:type="character" w:styleId="afa">
    <w:name w:val="page number"/>
    <w:uiPriority w:val="99"/>
    <w:rsid w:val="00615250"/>
    <w:rPr>
      <w:rFonts w:cs="Times New Roman"/>
    </w:rPr>
  </w:style>
  <w:style w:type="character" w:customStyle="1" w:styleId="af">
    <w:name w:val="Без интервала Знак"/>
    <w:link w:val="ae"/>
    <w:uiPriority w:val="1"/>
    <w:locked/>
    <w:rsid w:val="00615250"/>
    <w:rPr>
      <w:rFonts w:ascii="Calibri" w:eastAsia="Times New Roman" w:hAnsi="Calibri" w:cs="Times New Roman"/>
      <w:lang w:eastAsia="ru-RU"/>
    </w:rPr>
  </w:style>
  <w:style w:type="numbering" w:customStyle="1" w:styleId="4">
    <w:name w:val="Нет списка4"/>
    <w:next w:val="a2"/>
    <w:uiPriority w:val="99"/>
    <w:semiHidden/>
    <w:rsid w:val="00AA5E49"/>
  </w:style>
  <w:style w:type="table" w:customStyle="1" w:styleId="26">
    <w:name w:val="Сетка таблицы2"/>
    <w:basedOn w:val="a1"/>
    <w:next w:val="af3"/>
    <w:rsid w:val="00AA5E49"/>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AA5E49"/>
    <w:pPr>
      <w:spacing w:before="100" w:beforeAutospacing="1" w:after="100" w:afterAutospacing="1"/>
      <w:textAlignment w:val="top"/>
    </w:pPr>
    <w:rPr>
      <w:b/>
      <w:bCs/>
    </w:rPr>
  </w:style>
  <w:style w:type="paragraph" w:customStyle="1" w:styleId="xl66">
    <w:name w:val="xl66"/>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A5E49"/>
    <w:pPr>
      <w:spacing w:before="100" w:beforeAutospacing="1" w:after="100" w:afterAutospacing="1"/>
      <w:textAlignment w:val="top"/>
    </w:pPr>
    <w:rPr>
      <w:b/>
      <w:bCs/>
    </w:rPr>
  </w:style>
  <w:style w:type="paragraph" w:customStyle="1" w:styleId="xl75">
    <w:name w:val="xl75"/>
    <w:basedOn w:val="a"/>
    <w:rsid w:val="00AA5E49"/>
    <w:pPr>
      <w:spacing w:before="100" w:beforeAutospacing="1" w:after="100" w:afterAutospacing="1"/>
      <w:textAlignment w:val="top"/>
    </w:pPr>
    <w:rPr>
      <w:b/>
      <w:bCs/>
    </w:rPr>
  </w:style>
  <w:style w:type="paragraph" w:customStyle="1" w:styleId="xl76">
    <w:name w:val="xl76"/>
    <w:basedOn w:val="a"/>
    <w:rsid w:val="00AA5E49"/>
    <w:pPr>
      <w:spacing w:before="100" w:beforeAutospacing="1" w:after="100" w:afterAutospacing="1"/>
    </w:pPr>
    <w:rPr>
      <w:b/>
      <w:bCs/>
    </w:rPr>
  </w:style>
  <w:style w:type="paragraph" w:customStyle="1" w:styleId="xl77">
    <w:name w:val="xl77"/>
    <w:basedOn w:val="a"/>
    <w:rsid w:val="00AA5E49"/>
    <w:pPr>
      <w:spacing w:before="100" w:beforeAutospacing="1" w:after="100" w:afterAutospacing="1"/>
    </w:pPr>
  </w:style>
  <w:style w:type="paragraph" w:customStyle="1" w:styleId="xl78">
    <w:name w:val="xl78"/>
    <w:basedOn w:val="a"/>
    <w:rsid w:val="00AA5E49"/>
    <w:pPr>
      <w:spacing w:before="100" w:beforeAutospacing="1" w:after="100" w:afterAutospacing="1"/>
      <w:textAlignment w:val="top"/>
    </w:pPr>
  </w:style>
  <w:style w:type="paragraph" w:customStyle="1" w:styleId="xl79">
    <w:name w:val="xl79"/>
    <w:basedOn w:val="a"/>
    <w:rsid w:val="00AA5E49"/>
    <w:pPr>
      <w:spacing w:before="100" w:beforeAutospacing="1" w:after="100" w:afterAutospacing="1"/>
      <w:textAlignment w:val="top"/>
    </w:pPr>
  </w:style>
  <w:style w:type="paragraph" w:customStyle="1" w:styleId="xl80">
    <w:name w:val="xl80"/>
    <w:basedOn w:val="a"/>
    <w:rsid w:val="00AA5E49"/>
    <w:pPr>
      <w:spacing w:before="100" w:beforeAutospacing="1" w:after="100" w:afterAutospacing="1"/>
      <w:textAlignment w:val="top"/>
    </w:pPr>
  </w:style>
  <w:style w:type="paragraph" w:customStyle="1" w:styleId="xl81">
    <w:name w:val="xl81"/>
    <w:basedOn w:val="a"/>
    <w:rsid w:val="00AA5E49"/>
    <w:pPr>
      <w:spacing w:before="100" w:beforeAutospacing="1" w:after="100" w:afterAutospacing="1"/>
      <w:textAlignment w:val="top"/>
    </w:pPr>
  </w:style>
  <w:style w:type="paragraph" w:customStyle="1" w:styleId="xl82">
    <w:name w:val="xl82"/>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a"/>
    <w:rsid w:val="00AA5E49"/>
    <w:pPr>
      <w:spacing w:before="100" w:beforeAutospacing="1" w:after="100" w:afterAutospacing="1"/>
      <w:textAlignment w:val="top"/>
    </w:pPr>
  </w:style>
  <w:style w:type="paragraph" w:customStyle="1" w:styleId="xl84">
    <w:name w:val="xl84"/>
    <w:basedOn w:val="a"/>
    <w:rsid w:val="00AA5E49"/>
    <w:pPr>
      <w:spacing w:before="100" w:beforeAutospacing="1" w:after="100" w:afterAutospacing="1"/>
      <w:jc w:val="right"/>
      <w:textAlignment w:val="top"/>
    </w:pPr>
  </w:style>
  <w:style w:type="paragraph" w:customStyle="1" w:styleId="xl85">
    <w:name w:val="xl85"/>
    <w:basedOn w:val="a"/>
    <w:rsid w:val="00AA5E49"/>
    <w:pPr>
      <w:spacing w:before="100" w:beforeAutospacing="1" w:after="100" w:afterAutospacing="1"/>
      <w:jc w:val="right"/>
      <w:textAlignment w:val="top"/>
    </w:pPr>
  </w:style>
  <w:style w:type="paragraph" w:customStyle="1" w:styleId="xl86">
    <w:name w:val="xl86"/>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7">
    <w:name w:val="xl87"/>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8">
    <w:name w:val="xl88"/>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9">
    <w:name w:val="xl89"/>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0">
    <w:name w:val="xl90"/>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AA5E49"/>
    <w:pPr>
      <w:spacing w:before="100" w:beforeAutospacing="1" w:after="100" w:afterAutospacing="1"/>
      <w:textAlignment w:val="center"/>
    </w:pPr>
    <w:rPr>
      <w:b/>
      <w:bCs/>
    </w:rPr>
  </w:style>
  <w:style w:type="paragraph" w:customStyle="1" w:styleId="xl92">
    <w:name w:val="xl92"/>
    <w:basedOn w:val="a"/>
    <w:rsid w:val="00AA5E49"/>
    <w:pPr>
      <w:spacing w:before="100" w:beforeAutospacing="1" w:after="100" w:afterAutospacing="1"/>
    </w:pPr>
  </w:style>
  <w:style w:type="paragraph" w:customStyle="1" w:styleId="xl93">
    <w:name w:val="xl93"/>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6">
    <w:name w:val="xl96"/>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7">
    <w:name w:val="xl97"/>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8">
    <w:name w:val="xl98"/>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3">
    <w:name w:val="xl103"/>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4">
    <w:name w:val="xl104"/>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AA5E4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a"/>
    <w:rsid w:val="00AA5E4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AA5E49"/>
    <w:pPr>
      <w:spacing w:before="100" w:beforeAutospacing="1" w:after="100" w:afterAutospacing="1"/>
      <w:jc w:val="center"/>
      <w:textAlignment w:val="top"/>
    </w:pPr>
    <w:rPr>
      <w:b/>
      <w:bCs/>
    </w:rPr>
  </w:style>
  <w:style w:type="paragraph" w:customStyle="1" w:styleId="xl108">
    <w:name w:val="xl108"/>
    <w:basedOn w:val="a"/>
    <w:rsid w:val="00AA5E49"/>
    <w:pPr>
      <w:spacing w:before="100" w:beforeAutospacing="1" w:after="100" w:afterAutospacing="1"/>
      <w:jc w:val="center"/>
      <w:textAlignment w:val="top"/>
    </w:pPr>
  </w:style>
  <w:style w:type="paragraph" w:customStyle="1" w:styleId="xl109">
    <w:name w:val="xl109"/>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5">
    <w:name w:val="Нет списка5"/>
    <w:next w:val="a2"/>
    <w:uiPriority w:val="99"/>
    <w:semiHidden/>
    <w:rsid w:val="003F7A64"/>
  </w:style>
  <w:style w:type="table" w:customStyle="1" w:styleId="30">
    <w:name w:val="Сетка таблицы3"/>
    <w:basedOn w:val="a1"/>
    <w:next w:val="af3"/>
    <w:rsid w:val="003F7A64"/>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F7A64"/>
    <w:pPr>
      <w:spacing w:before="100" w:beforeAutospacing="1" w:after="100" w:afterAutospacing="1"/>
    </w:pPr>
    <w:rPr>
      <w:b/>
      <w:bCs/>
      <w:sz w:val="22"/>
      <w:szCs w:val="22"/>
    </w:rPr>
  </w:style>
  <w:style w:type="paragraph" w:customStyle="1" w:styleId="font6">
    <w:name w:val="font6"/>
    <w:basedOn w:val="a"/>
    <w:rsid w:val="003F7A64"/>
    <w:pPr>
      <w:spacing w:before="100" w:beforeAutospacing="1" w:after="100" w:afterAutospacing="1"/>
    </w:pPr>
    <w:rPr>
      <w:b/>
      <w:bCs/>
      <w:color w:val="FF0000"/>
      <w:sz w:val="22"/>
      <w:szCs w:val="22"/>
    </w:rPr>
  </w:style>
  <w:style w:type="paragraph" w:customStyle="1" w:styleId="font7">
    <w:name w:val="font7"/>
    <w:basedOn w:val="a"/>
    <w:rsid w:val="003F7A64"/>
    <w:pPr>
      <w:spacing w:before="100" w:beforeAutospacing="1" w:after="100" w:afterAutospacing="1"/>
    </w:pPr>
    <w:rPr>
      <w:b/>
      <w:bCs/>
      <w:color w:val="000000"/>
      <w:sz w:val="22"/>
      <w:szCs w:val="22"/>
    </w:rPr>
  </w:style>
  <w:style w:type="paragraph" w:customStyle="1" w:styleId="font8">
    <w:name w:val="font8"/>
    <w:basedOn w:val="a"/>
    <w:rsid w:val="003F7A64"/>
    <w:pPr>
      <w:spacing w:before="100" w:beforeAutospacing="1" w:after="100" w:afterAutospacing="1"/>
    </w:pPr>
    <w:rPr>
      <w:b/>
      <w:bCs/>
      <w:i/>
      <w:iCs/>
      <w:sz w:val="20"/>
      <w:szCs w:val="20"/>
    </w:rPr>
  </w:style>
  <w:style w:type="paragraph" w:customStyle="1" w:styleId="font9">
    <w:name w:val="font9"/>
    <w:basedOn w:val="a"/>
    <w:rsid w:val="003F7A64"/>
    <w:pPr>
      <w:spacing w:before="100" w:beforeAutospacing="1" w:after="100" w:afterAutospacing="1"/>
    </w:pPr>
    <w:rPr>
      <w:b/>
      <w:bCs/>
      <w:i/>
      <w:iCs/>
      <w:color w:val="FF0000"/>
      <w:sz w:val="20"/>
      <w:szCs w:val="20"/>
    </w:rPr>
  </w:style>
  <w:style w:type="numbering" w:customStyle="1" w:styleId="6">
    <w:name w:val="Нет списка6"/>
    <w:next w:val="a2"/>
    <w:uiPriority w:val="99"/>
    <w:semiHidden/>
    <w:rsid w:val="003F7A64"/>
  </w:style>
  <w:style w:type="table" w:customStyle="1" w:styleId="40">
    <w:name w:val="Сетка таблицы4"/>
    <w:basedOn w:val="a1"/>
    <w:next w:val="af3"/>
    <w:rsid w:val="003F7A64"/>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rsid w:val="0088427B"/>
  </w:style>
  <w:style w:type="table" w:customStyle="1" w:styleId="50">
    <w:name w:val="Сетка таблицы5"/>
    <w:basedOn w:val="a1"/>
    <w:next w:val="af3"/>
    <w:rsid w:val="0088427B"/>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2">
    <w:name w:val="xl112"/>
    <w:basedOn w:val="a"/>
    <w:rsid w:val="0088427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3">
    <w:name w:val="xl113"/>
    <w:basedOn w:val="a"/>
    <w:rsid w:val="0088427B"/>
    <w:pPr>
      <w:spacing w:before="100" w:beforeAutospacing="1" w:after="100" w:afterAutospacing="1"/>
      <w:jc w:val="center"/>
    </w:pPr>
    <w:rPr>
      <w:b/>
      <w:bCs/>
      <w:sz w:val="28"/>
      <w:szCs w:val="28"/>
    </w:rPr>
  </w:style>
  <w:style w:type="paragraph" w:customStyle="1" w:styleId="xl63">
    <w:name w:val="xl63"/>
    <w:basedOn w:val="a"/>
    <w:rsid w:val="001B446C"/>
    <w:pPr>
      <w:spacing w:before="100" w:beforeAutospacing="1" w:after="100" w:afterAutospacing="1"/>
      <w:textAlignment w:val="top"/>
    </w:pPr>
    <w:rPr>
      <w:b/>
      <w:bCs/>
    </w:rPr>
  </w:style>
  <w:style w:type="paragraph" w:customStyle="1" w:styleId="xl64">
    <w:name w:val="xl64"/>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1B446C"/>
    <w:pPr>
      <w:spacing w:before="100" w:beforeAutospacing="1" w:after="100" w:afterAutospacing="1"/>
      <w:jc w:val="center"/>
      <w:textAlignment w:val="top"/>
    </w:pPr>
    <w:rPr>
      <w:b/>
      <w:bCs/>
    </w:rPr>
  </w:style>
  <w:style w:type="paragraph" w:customStyle="1" w:styleId="xl115">
    <w:name w:val="xl115"/>
    <w:basedOn w:val="a"/>
    <w:rsid w:val="001B446C"/>
    <w:pPr>
      <w:spacing w:before="100" w:beforeAutospacing="1" w:after="100" w:afterAutospacing="1"/>
      <w:jc w:val="center"/>
      <w:textAlignment w:val="top"/>
    </w:pPr>
  </w:style>
  <w:style w:type="paragraph" w:customStyle="1" w:styleId="xl116">
    <w:name w:val="xl116"/>
    <w:basedOn w:val="a"/>
    <w:rsid w:val="001B446C"/>
    <w:pPr>
      <w:spacing w:before="100" w:beforeAutospacing="1" w:after="100" w:afterAutospacing="1"/>
    </w:pPr>
    <w:rPr>
      <w:b/>
      <w:bCs/>
    </w:rPr>
  </w:style>
  <w:style w:type="paragraph" w:customStyle="1" w:styleId="xl117">
    <w:name w:val="xl117"/>
    <w:basedOn w:val="a"/>
    <w:rsid w:val="001B446C"/>
    <w:pPr>
      <w:spacing w:before="100" w:beforeAutospacing="1" w:after="100" w:afterAutospacing="1"/>
      <w:jc w:val="center"/>
    </w:pPr>
    <w:rPr>
      <w:b/>
      <w:bCs/>
    </w:rPr>
  </w:style>
  <w:style w:type="paragraph" w:customStyle="1" w:styleId="xl118">
    <w:name w:val="xl118"/>
    <w:basedOn w:val="a"/>
    <w:rsid w:val="001B446C"/>
    <w:pPr>
      <w:spacing w:before="100" w:beforeAutospacing="1" w:after="100" w:afterAutospacing="1"/>
      <w:jc w:val="center"/>
    </w:pPr>
  </w:style>
  <w:style w:type="paragraph" w:customStyle="1" w:styleId="xl119">
    <w:name w:val="xl119"/>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21">
    <w:name w:val="xl121"/>
    <w:basedOn w:val="a"/>
    <w:rsid w:val="001B446C"/>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2">
    <w:name w:val="xl122"/>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3">
    <w:name w:val="xl123"/>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24">
    <w:name w:val="xl124"/>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
    <w:rsid w:val="001B446C"/>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6">
    <w:name w:val="xl126"/>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7">
    <w:name w:val="xl127"/>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28">
    <w:name w:val="xl128"/>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9">
    <w:name w:val="xl129"/>
    <w:basedOn w:val="a"/>
    <w:rsid w:val="001B446C"/>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
    <w:rsid w:val="001B446C"/>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1">
    <w:name w:val="xl131"/>
    <w:basedOn w:val="a"/>
    <w:rsid w:val="001B446C"/>
    <w:pPr>
      <w:spacing w:before="100" w:beforeAutospacing="1" w:after="100" w:afterAutospacing="1"/>
    </w:pPr>
    <w:rPr>
      <w:sz w:val="22"/>
      <w:szCs w:val="22"/>
    </w:rPr>
  </w:style>
  <w:style w:type="paragraph" w:customStyle="1" w:styleId="xl132">
    <w:name w:val="xl132"/>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4">
    <w:name w:val="xl134"/>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a"/>
    <w:rsid w:val="001B446C"/>
    <w:pPr>
      <w:spacing w:before="100" w:beforeAutospacing="1" w:after="100" w:afterAutospacing="1"/>
    </w:pPr>
    <w:rPr>
      <w:sz w:val="22"/>
      <w:szCs w:val="22"/>
    </w:rPr>
  </w:style>
  <w:style w:type="paragraph" w:customStyle="1" w:styleId="xl136">
    <w:name w:val="xl136"/>
    <w:basedOn w:val="a"/>
    <w:rsid w:val="001B446C"/>
    <w:pPr>
      <w:spacing w:before="100" w:beforeAutospacing="1" w:after="100" w:afterAutospacing="1"/>
      <w:jc w:val="center"/>
      <w:textAlignment w:val="top"/>
    </w:pPr>
    <w:rPr>
      <w:b/>
      <w:bCs/>
    </w:rPr>
  </w:style>
  <w:style w:type="paragraph" w:customStyle="1" w:styleId="xl137">
    <w:name w:val="xl137"/>
    <w:basedOn w:val="a"/>
    <w:rsid w:val="001B446C"/>
    <w:pPr>
      <w:spacing w:before="100" w:beforeAutospacing="1" w:after="100" w:afterAutospacing="1"/>
      <w:jc w:val="center"/>
      <w:textAlignment w:val="top"/>
    </w:pPr>
    <w:rPr>
      <w:b/>
      <w:bCs/>
    </w:rPr>
  </w:style>
  <w:style w:type="paragraph" w:customStyle="1" w:styleId="xl138">
    <w:name w:val="xl138"/>
    <w:basedOn w:val="a"/>
    <w:rsid w:val="001B446C"/>
    <w:pPr>
      <w:spacing w:before="100" w:beforeAutospacing="1" w:after="100" w:afterAutospacing="1"/>
      <w:jc w:val="center"/>
    </w:pPr>
    <w:rPr>
      <w:b/>
      <w:bCs/>
    </w:rPr>
  </w:style>
  <w:style w:type="paragraph" w:customStyle="1" w:styleId="xl139">
    <w:name w:val="xl139"/>
    <w:basedOn w:val="a"/>
    <w:rsid w:val="001B446C"/>
    <w:pPr>
      <w:spacing w:before="100" w:beforeAutospacing="1" w:after="100" w:afterAutospacing="1"/>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430">
      <w:bodyDiv w:val="1"/>
      <w:marLeft w:val="0"/>
      <w:marRight w:val="0"/>
      <w:marTop w:val="0"/>
      <w:marBottom w:val="0"/>
      <w:divBdr>
        <w:top w:val="none" w:sz="0" w:space="0" w:color="auto"/>
        <w:left w:val="none" w:sz="0" w:space="0" w:color="auto"/>
        <w:bottom w:val="none" w:sz="0" w:space="0" w:color="auto"/>
        <w:right w:val="none" w:sz="0" w:space="0" w:color="auto"/>
      </w:divBdr>
    </w:div>
    <w:div w:id="339091918">
      <w:bodyDiv w:val="1"/>
      <w:marLeft w:val="0"/>
      <w:marRight w:val="0"/>
      <w:marTop w:val="0"/>
      <w:marBottom w:val="0"/>
      <w:divBdr>
        <w:top w:val="none" w:sz="0" w:space="0" w:color="auto"/>
        <w:left w:val="none" w:sz="0" w:space="0" w:color="auto"/>
        <w:bottom w:val="none" w:sz="0" w:space="0" w:color="auto"/>
        <w:right w:val="none" w:sz="0" w:space="0" w:color="auto"/>
      </w:divBdr>
    </w:div>
    <w:div w:id="759906805">
      <w:bodyDiv w:val="1"/>
      <w:marLeft w:val="0"/>
      <w:marRight w:val="0"/>
      <w:marTop w:val="0"/>
      <w:marBottom w:val="0"/>
      <w:divBdr>
        <w:top w:val="none" w:sz="0" w:space="0" w:color="auto"/>
        <w:left w:val="none" w:sz="0" w:space="0" w:color="auto"/>
        <w:bottom w:val="none" w:sz="0" w:space="0" w:color="auto"/>
        <w:right w:val="none" w:sz="0" w:space="0" w:color="auto"/>
      </w:divBdr>
    </w:div>
    <w:div w:id="922643013">
      <w:bodyDiv w:val="1"/>
      <w:marLeft w:val="0"/>
      <w:marRight w:val="0"/>
      <w:marTop w:val="0"/>
      <w:marBottom w:val="0"/>
      <w:divBdr>
        <w:top w:val="none" w:sz="0" w:space="0" w:color="auto"/>
        <w:left w:val="none" w:sz="0" w:space="0" w:color="auto"/>
        <w:bottom w:val="none" w:sz="0" w:space="0" w:color="auto"/>
        <w:right w:val="none" w:sz="0" w:space="0" w:color="auto"/>
      </w:divBdr>
    </w:div>
    <w:div w:id="1797946888">
      <w:bodyDiv w:val="1"/>
      <w:marLeft w:val="0"/>
      <w:marRight w:val="0"/>
      <w:marTop w:val="0"/>
      <w:marBottom w:val="0"/>
      <w:divBdr>
        <w:top w:val="none" w:sz="0" w:space="0" w:color="auto"/>
        <w:left w:val="none" w:sz="0" w:space="0" w:color="auto"/>
        <w:bottom w:val="none" w:sz="0" w:space="0" w:color="auto"/>
        <w:right w:val="none" w:sz="0" w:space="0" w:color="auto"/>
      </w:divBdr>
    </w:div>
    <w:div w:id="183907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consultantplus://offline/ref=1D4E32A31A176726FF77A9EFC32AC1AADF1A11E10915B9C2EAEB08B6420BA89D5285C3D8291066ADE36704B4B5FA87C24CDB8E14FED710BCUBy5H"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on.scli.ru/ru/legal_texts/act_municipal_education/printable.php?do4=document&amp;id4=8ef33dbf-d2a3-465d-89ed-0d7ec719031f" TargetMode="External"/><Relationship Id="rId17" Type="http://schemas.openxmlformats.org/officeDocument/2006/relationships/header" Target="header3.xml"/><Relationship Id="rId25" Type="http://schemas.openxmlformats.org/officeDocument/2006/relationships/hyperlink" Target="consultantplus://offline/ref=1D4E32A31A176726FF77A9EFC32AC1AADF1A11E10915B9C2EAEB08B6420BA89D40859BD429157DACE57252E5F3UAyEH" TargetMode="Externa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8D27A548249F6C4C66F09430D0D9A8927BA25BCED490B3F92048FCAD9296FD21C025CF14028549gFZ4D" TargetMode="External"/><Relationship Id="rId24" Type="http://schemas.openxmlformats.org/officeDocument/2006/relationships/footer" Target="footer6.xml"/><Relationship Id="rId32"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yperlink" Target="https://yarul.ru/" TargetMode="External"/><Relationship Id="rId10" Type="http://schemas.openxmlformats.org/officeDocument/2006/relationships/hyperlink" Target="consultantplus://offline/ref=228D27A548249F6C4C66F09430D0D9A8927BA55EC0D290B3F92048FCAD9296FD21C025CF1400814BgFZ0D" TargetMode="External"/><Relationship Id="rId19" Type="http://schemas.openxmlformats.org/officeDocument/2006/relationships/header" Target="header4.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s://yarul.ru/" TargetMode="External"/><Relationship Id="rId30" Type="http://schemas.openxmlformats.org/officeDocument/2006/relationships/header" Target="header8.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51681-6D47-49AB-9942-6271D9D9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69</Pages>
  <Words>20786</Words>
  <Characters>118485</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user</cp:lastModifiedBy>
  <cp:revision>3</cp:revision>
  <cp:lastPrinted>2021-04-08T03:46:00Z</cp:lastPrinted>
  <dcterms:created xsi:type="dcterms:W3CDTF">2021-11-01T06:27:00Z</dcterms:created>
  <dcterms:modified xsi:type="dcterms:W3CDTF">2021-11-01T06:49:00Z</dcterms:modified>
</cp:coreProperties>
</file>